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62" w:rsidRDefault="00563912" w:rsidP="003C2DFB">
      <w:pPr>
        <w:pStyle w:val="afffff"/>
        <w:framePr w:wrap="around"/>
        <w:ind w:firstLine="420"/>
      </w:pPr>
      <w:r>
        <w:rPr>
          <w:rFonts w:hint="eastAsia"/>
        </w:rPr>
        <w:t xml:space="preserve"> </w:t>
      </w:r>
      <w:r w:rsidR="002B1662">
        <w:rPr>
          <w:noProof/>
        </w:rPr>
        <w:drawing>
          <wp:inline distT="0" distB="0" distL="0" distR="0">
            <wp:extent cx="1628775" cy="695325"/>
            <wp:effectExtent l="0" t="0" r="9525" b="9525"/>
            <wp:docPr id="1" name="图片 1" descr="taf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flogo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695325"/>
                    </a:xfrm>
                    <a:prstGeom prst="rect">
                      <a:avLst/>
                    </a:prstGeom>
                    <a:noFill/>
                    <a:ln>
                      <a:noFill/>
                    </a:ln>
                  </pic:spPr>
                </pic:pic>
              </a:graphicData>
            </a:graphic>
          </wp:inline>
        </w:drawing>
      </w:r>
    </w:p>
    <w:p w:rsidR="002B1662" w:rsidRPr="00503675" w:rsidRDefault="00361133" w:rsidP="002B1662">
      <w:pPr>
        <w:pStyle w:val="afffff0"/>
        <w:framePr w:wrap="around"/>
        <w:rPr>
          <w:rFonts w:ascii="Times New Roman" w:hAnsi="Times New Roman"/>
        </w:rPr>
      </w:pPr>
      <w:r>
        <w:rPr>
          <w:rFonts w:hint="eastAsia"/>
        </w:rPr>
        <w:t xml:space="preserve">                </w:t>
      </w:r>
      <w:r w:rsidR="002B1662">
        <w:rPr>
          <w:rFonts w:hint="eastAsia"/>
        </w:rPr>
        <w:t>电信终端产业协会标</w:t>
      </w:r>
      <w:r w:rsidR="002B1662" w:rsidRPr="00503675">
        <w:rPr>
          <w:rFonts w:ascii="Times New Roman" w:hAnsi="Times New Roman" w:hint="eastAsia"/>
        </w:rPr>
        <w:t>准</w:t>
      </w:r>
    </w:p>
    <w:p w:rsidR="002B1662" w:rsidRDefault="00706C35" w:rsidP="002B1662">
      <w:pPr>
        <w:pStyle w:val="20"/>
        <w:framePr w:wrap="around"/>
        <w:rPr>
          <w:rFonts w:hAnsi="黑体"/>
        </w:rPr>
      </w:pPr>
      <w:r w:rsidRPr="00706C35">
        <w:rPr>
          <w:rFonts w:ascii="Times New Roman"/>
        </w:rPr>
        <w:t>TAF-</w:t>
      </w:r>
      <w:r w:rsidR="00530593">
        <w:rPr>
          <w:rFonts w:ascii="Times New Roman" w:hint="eastAsia"/>
        </w:rPr>
        <w:t>XXX-XXXX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2B1662" w:rsidRPr="00EE3A07" w:rsidTr="008372AC">
        <w:tc>
          <w:tcPr>
            <w:tcW w:w="9356" w:type="dxa"/>
            <w:tcBorders>
              <w:top w:val="nil"/>
              <w:left w:val="nil"/>
              <w:bottom w:val="nil"/>
              <w:right w:val="nil"/>
            </w:tcBorders>
            <w:shd w:val="clear" w:color="auto" w:fill="auto"/>
          </w:tcPr>
          <w:p w:rsidR="002B1662" w:rsidRDefault="005517D5" w:rsidP="008372AC">
            <w:pPr>
              <w:pStyle w:val="afff5"/>
              <w:framePr w:wrap="around"/>
            </w:pPr>
            <w:r>
              <w:rPr>
                <w:noProof/>
              </w:rPr>
              <w:pict>
                <v:rect id="矩形 7" o:spid="_x0000_s1026" style="position:absolute;left:0;text-align:left;margin-left:372.8pt;margin-top:2.7pt;width:81.9pt;height:16.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" stroked="f"/>
              </w:pict>
            </w:r>
          </w:p>
        </w:tc>
      </w:tr>
    </w:tbl>
    <w:p w:rsidR="002B1662" w:rsidRDefault="002B1662" w:rsidP="002B1662">
      <w:pPr>
        <w:pStyle w:val="20"/>
        <w:framePr w:wrap="around"/>
        <w:rPr>
          <w:rFonts w:hAnsi="黑体"/>
        </w:rPr>
      </w:pPr>
    </w:p>
    <w:p w:rsidR="002B1662" w:rsidRDefault="002B1662" w:rsidP="002B1662">
      <w:pPr>
        <w:pStyle w:val="20"/>
        <w:framePr w:wrap="around"/>
        <w:rPr>
          <w:rFonts w:hAnsi="黑体"/>
        </w:rPr>
      </w:pPr>
    </w:p>
    <w:p w:rsidR="002B1662" w:rsidRPr="00416F27" w:rsidRDefault="00D876D1" w:rsidP="00FD7530">
      <w:pPr>
        <w:pStyle w:val="afff6"/>
        <w:framePr w:wrap="around" w:x="1379" w:y="6186"/>
        <w:rPr>
          <w:sz w:val="44"/>
          <w:szCs w:val="44"/>
        </w:rPr>
      </w:pPr>
      <w:r>
        <w:rPr>
          <w:rFonts w:hint="eastAsia"/>
          <w:sz w:val="44"/>
          <w:szCs w:val="44"/>
        </w:rPr>
        <w:t>移动终端</w:t>
      </w:r>
      <w:r w:rsidR="008E3537">
        <w:rPr>
          <w:rFonts w:hint="eastAsia"/>
          <w:sz w:val="44"/>
          <w:szCs w:val="44"/>
        </w:rPr>
        <w:t>权限申请目的</w:t>
      </w:r>
      <w:r>
        <w:rPr>
          <w:rFonts w:hint="eastAsia"/>
          <w:sz w:val="44"/>
          <w:szCs w:val="44"/>
        </w:rPr>
        <w:t>说明实施指南</w:t>
      </w:r>
    </w:p>
    <w:p w:rsidR="002B1662" w:rsidRPr="00967E66" w:rsidRDefault="00840C69" w:rsidP="00FD7530">
      <w:pPr>
        <w:pStyle w:val="afff7"/>
        <w:framePr w:wrap="around" w:x="1379" w:y="6186"/>
        <w:rPr>
          <w:sz w:val="24"/>
          <w:szCs w:val="24"/>
        </w:rPr>
      </w:pPr>
      <w:r>
        <w:rPr>
          <w:sz w:val="24"/>
          <w:szCs w:val="24"/>
        </w:rPr>
        <w:t xml:space="preserve">Mobile Intelligent Terminal </w:t>
      </w:r>
      <w:r w:rsidR="008619B0">
        <w:rPr>
          <w:sz w:val="24"/>
          <w:szCs w:val="24"/>
        </w:rPr>
        <w:t>Permission</w:t>
      </w:r>
      <w:r w:rsidR="00D876D1">
        <w:rPr>
          <w:sz w:val="24"/>
          <w:szCs w:val="24"/>
        </w:rPr>
        <w:t xml:space="preserve"> Application Purpose Description</w:t>
      </w:r>
      <w:r>
        <w:rPr>
          <w:sz w:val="24"/>
          <w:szCs w:val="24"/>
        </w:rPr>
        <w:t xml:space="preserve"> Implementation Guide</w:t>
      </w:r>
    </w:p>
    <w:p w:rsidR="002B1662" w:rsidRPr="007E61FF" w:rsidRDefault="002B1662" w:rsidP="00FD7530">
      <w:pPr>
        <w:pStyle w:val="afff8"/>
        <w:framePr w:wrap="around" w:x="1379" w:y="6186"/>
      </w:pPr>
    </w:p>
    <w:p w:rsidR="002B1662" w:rsidRDefault="00706C35" w:rsidP="00E44078">
      <w:pPr>
        <w:pStyle w:val="affffff7"/>
        <w:framePr w:wrap="around" w:hAnchor="page" w:x="1254" w:y="14027"/>
      </w:pPr>
      <w:r>
        <w:rPr>
          <w:rFonts w:ascii="黑体" w:hint="eastAsia"/>
        </w:rPr>
        <w:t>2019</w:t>
      </w:r>
      <w:r w:rsidR="002B1662" w:rsidRPr="00503675">
        <w:rPr>
          <w:rFonts w:ascii="黑体"/>
        </w:rPr>
        <w:t>-</w:t>
      </w:r>
      <w:r w:rsidR="001C473D">
        <w:rPr>
          <w:rFonts w:ascii="黑体"/>
        </w:rPr>
        <w:t>XX</w:t>
      </w:r>
      <w:r w:rsidR="002B1662" w:rsidRPr="00503675">
        <w:rPr>
          <w:rFonts w:ascii="黑体"/>
        </w:rPr>
        <w:t>-</w:t>
      </w:r>
      <w:r w:rsidR="001C473D">
        <w:rPr>
          <w:rFonts w:ascii="黑体"/>
        </w:rPr>
        <w:t>XX</w:t>
      </w:r>
      <w:r w:rsidR="002B1662">
        <w:rPr>
          <w:rFonts w:hint="eastAsia"/>
        </w:rPr>
        <w:t>发布</w:t>
      </w:r>
      <w:r w:rsidR="005517D5">
        <w:rPr>
          <w:noProof/>
        </w:rPr>
        <w:pict>
          <v:line id="直接连接符 4" o:spid="_x0000_s1028" style="position:absolute;z-index:251659264;visibility:visible;mso-wrap-distance-top:-3e-5mm;mso-wrap-distance-bottom:-3e-5mm;mso-position-horizontal-relative:text;mso-position-vertical-relative:page" from=".85pt,728.5pt" to="484.2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AQLQIAADMEAAAOAAAAZHJzL2Uyb0RvYy54bWysU8GO0zAQvSPxD5bv3TTdtLR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">
            <w10:wrap anchory="page"/>
            <w10:anchorlock/>
          </v:line>
        </w:pict>
      </w:r>
    </w:p>
    <w:p w:rsidR="002B1662" w:rsidRDefault="00706C35" w:rsidP="00E44078">
      <w:pPr>
        <w:pStyle w:val="affffff8"/>
        <w:framePr w:h="511" w:hRule="exact" w:wrap="around" w:hAnchor="page" w:x="7107" w:y="14026"/>
      </w:pPr>
      <w:r>
        <w:rPr>
          <w:rFonts w:ascii="黑体" w:hint="eastAsia"/>
        </w:rPr>
        <w:t>2019</w:t>
      </w:r>
      <w:r w:rsidR="002B1662" w:rsidRPr="00503675">
        <w:rPr>
          <w:rFonts w:ascii="黑体"/>
        </w:rPr>
        <w:t>-</w:t>
      </w:r>
      <w:r w:rsidR="002B1662">
        <w:t xml:space="preserve"> </w:t>
      </w:r>
      <w:r w:rsidR="001C473D">
        <w:rPr>
          <w:rFonts w:ascii="黑体"/>
        </w:rPr>
        <w:t>XX</w:t>
      </w:r>
      <w:r w:rsidR="002B1662" w:rsidRPr="00503675">
        <w:rPr>
          <w:rFonts w:ascii="黑体"/>
        </w:rPr>
        <w:t>-</w:t>
      </w:r>
      <w:r w:rsidR="001C473D">
        <w:rPr>
          <w:rFonts w:ascii="黑体"/>
        </w:rPr>
        <w:t>XX</w:t>
      </w:r>
      <w:r w:rsidR="002B1662">
        <w:rPr>
          <w:rFonts w:hint="eastAsia"/>
        </w:rPr>
        <w:t>实施</w:t>
      </w:r>
    </w:p>
    <w:p w:rsidR="002B1662" w:rsidRDefault="002B1662" w:rsidP="002B1662">
      <w:pPr>
        <w:pStyle w:val="afffff1"/>
        <w:framePr w:wrap="around"/>
      </w:pPr>
      <w:r>
        <w:t>电信终端产业协会</w:t>
      </w:r>
      <w:r>
        <w:rPr>
          <w:rFonts w:hAnsi="黑体"/>
        </w:rPr>
        <w:t> </w:t>
      </w:r>
      <w:r>
        <w:rPr>
          <w:rFonts w:hAnsi="黑体"/>
        </w:rPr>
        <w:t> </w:t>
      </w:r>
      <w:r>
        <w:rPr>
          <w:rFonts w:hAnsi="黑体"/>
        </w:rPr>
        <w:t> </w:t>
      </w:r>
      <w:r w:rsidRPr="00503675">
        <w:rPr>
          <w:rStyle w:val="afff2"/>
          <w:rFonts w:hint="eastAsia"/>
        </w:rPr>
        <w:t>发布</w:t>
      </w:r>
    </w:p>
    <w:p w:rsidR="002B1662" w:rsidRPr="00503675" w:rsidRDefault="005517D5" w:rsidP="002B1662">
      <w:pPr>
        <w:pStyle w:val="aff0"/>
        <w:sectPr w:rsidR="002B1662" w:rsidRPr="00503675" w:rsidSect="008372AC">
          <w:headerReference w:type="even" r:id="rId9"/>
          <w:headerReference w:type="default" r:id="rId10"/>
          <w:footerReference w:type="even" r:id="rId11"/>
          <w:headerReference w:type="first" r:id="rId12"/>
          <w:pgSz w:w="11906" w:h="16838" w:code="9"/>
          <w:pgMar w:top="567" w:right="1134" w:bottom="1134" w:left="1417" w:header="0" w:footer="0" w:gutter="0"/>
          <w:pgNumType w:start="1"/>
          <w:cols w:space="425"/>
          <w:docGrid w:type="lines" w:linePitch="312"/>
        </w:sectPr>
      </w:pPr>
      <w:r>
        <w:pict>
          <v:line id="直接连接符 3" o:spid="_x0000_s1027" style="position:absolute;left:0;text-align:left;z-index:251660288;visibility:visible;mso-wrap-distance-top:-3e-5mm;mso-wrap-distance-bottom:-3e-5mm" from="-.05pt,184.25pt" to="478.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W8LQ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"/>
        </w:pict>
      </w:r>
    </w:p>
    <w:p w:rsidR="002B1662" w:rsidRPr="00890900" w:rsidRDefault="002B1662" w:rsidP="002B1662">
      <w:pPr>
        <w:pStyle w:val="TOC"/>
        <w:ind w:left="425"/>
        <w:jc w:val="center"/>
        <w:rPr>
          <w:color w:val="auto"/>
        </w:rPr>
      </w:pPr>
      <w:r w:rsidRPr="00890900">
        <w:rPr>
          <w:color w:val="auto"/>
          <w:lang w:val="zh-CN"/>
        </w:rPr>
        <w:lastRenderedPageBreak/>
        <w:t>目</w:t>
      </w:r>
      <w:r>
        <w:rPr>
          <w:rFonts w:hint="eastAsia"/>
          <w:color w:val="auto"/>
          <w:lang w:val="zh-CN"/>
        </w:rPr>
        <w:t xml:space="preserve"> </w:t>
      </w:r>
      <w:r w:rsidRPr="00890900">
        <w:rPr>
          <w:color w:val="auto"/>
          <w:lang w:val="zh-CN"/>
        </w:rPr>
        <w:t>次</w:t>
      </w:r>
    </w:p>
    <w:p w:rsidR="005A55B2" w:rsidRDefault="005517D5">
      <w:pPr>
        <w:pStyle w:val="12"/>
        <w:spacing w:before="78" w:after="78"/>
        <w:rPr>
          <w:rFonts w:asciiTheme="minorHAnsi" w:eastAsiaTheme="minorEastAsia" w:hAnsiTheme="minorHAnsi" w:cstheme="minorBidi"/>
          <w:noProof/>
          <w:szCs w:val="22"/>
        </w:rPr>
      </w:pPr>
      <w:r w:rsidRPr="005517D5">
        <w:fldChar w:fldCharType="begin"/>
      </w:r>
      <w:r w:rsidR="002B1662">
        <w:instrText xml:space="preserve"> TOC \o "1-3" \h \z \u </w:instrText>
      </w:r>
      <w:r w:rsidRPr="005517D5">
        <w:fldChar w:fldCharType="separate"/>
      </w:r>
      <w:hyperlink w:anchor="_Toc29824607" w:history="1">
        <w:r w:rsidR="005A55B2" w:rsidRPr="00231328">
          <w:rPr>
            <w:rStyle w:val="afff1"/>
            <w:rFonts w:hint="eastAsia"/>
          </w:rPr>
          <w:t>前言</w:t>
        </w:r>
        <w:r w:rsidR="005A55B2">
          <w:rPr>
            <w:noProof/>
            <w:webHidden/>
          </w:rPr>
          <w:tab/>
        </w:r>
        <w:r>
          <w:rPr>
            <w:noProof/>
            <w:webHidden/>
          </w:rPr>
          <w:fldChar w:fldCharType="begin"/>
        </w:r>
        <w:r w:rsidR="005A55B2">
          <w:rPr>
            <w:noProof/>
            <w:webHidden/>
          </w:rPr>
          <w:instrText xml:space="preserve"> PAGEREF _Toc29824607 \h </w:instrText>
        </w:r>
        <w:r>
          <w:rPr>
            <w:noProof/>
            <w:webHidden/>
          </w:rPr>
        </w:r>
        <w:r>
          <w:rPr>
            <w:noProof/>
            <w:webHidden/>
          </w:rPr>
          <w:fldChar w:fldCharType="separate"/>
        </w:r>
        <w:r w:rsidR="005A55B2">
          <w:rPr>
            <w:noProof/>
            <w:webHidden/>
          </w:rPr>
          <w:t>II</w:t>
        </w:r>
        <w:r>
          <w:rPr>
            <w:noProof/>
            <w:webHidden/>
          </w:rPr>
          <w:fldChar w:fldCharType="end"/>
        </w:r>
      </w:hyperlink>
    </w:p>
    <w:p w:rsidR="005A55B2" w:rsidRDefault="005517D5">
      <w:pPr>
        <w:pStyle w:val="12"/>
        <w:spacing w:before="78" w:after="78"/>
        <w:rPr>
          <w:rFonts w:asciiTheme="minorHAnsi" w:eastAsiaTheme="minorEastAsia" w:hAnsiTheme="minorHAnsi" w:cstheme="minorBidi"/>
          <w:noProof/>
          <w:szCs w:val="22"/>
        </w:rPr>
      </w:pPr>
      <w:hyperlink w:anchor="_Toc29824608" w:history="1">
        <w:r w:rsidR="005A55B2" w:rsidRPr="00231328">
          <w:rPr>
            <w:rStyle w:val="afff1"/>
            <w:rFonts w:hint="eastAsia"/>
          </w:rPr>
          <w:t>引言</w:t>
        </w:r>
        <w:r w:rsidR="005A55B2">
          <w:rPr>
            <w:noProof/>
            <w:webHidden/>
          </w:rPr>
          <w:tab/>
        </w:r>
        <w:r>
          <w:rPr>
            <w:noProof/>
            <w:webHidden/>
          </w:rPr>
          <w:fldChar w:fldCharType="begin"/>
        </w:r>
        <w:r w:rsidR="005A55B2">
          <w:rPr>
            <w:noProof/>
            <w:webHidden/>
          </w:rPr>
          <w:instrText xml:space="preserve"> PAGEREF _Toc29824608 \h </w:instrText>
        </w:r>
        <w:r>
          <w:rPr>
            <w:noProof/>
            <w:webHidden/>
          </w:rPr>
        </w:r>
        <w:r>
          <w:rPr>
            <w:noProof/>
            <w:webHidden/>
          </w:rPr>
          <w:fldChar w:fldCharType="separate"/>
        </w:r>
        <w:r w:rsidR="005A55B2">
          <w:rPr>
            <w:noProof/>
            <w:webHidden/>
          </w:rPr>
          <w:t>III</w:t>
        </w:r>
        <w:r>
          <w:rPr>
            <w:noProof/>
            <w:webHidden/>
          </w:rPr>
          <w:fldChar w:fldCharType="end"/>
        </w:r>
      </w:hyperlink>
    </w:p>
    <w:p w:rsidR="005A55B2" w:rsidRDefault="005517D5">
      <w:pPr>
        <w:pStyle w:val="27"/>
        <w:rPr>
          <w:rFonts w:asciiTheme="minorHAnsi" w:eastAsiaTheme="minorEastAsia" w:hAnsiTheme="minorHAnsi" w:cstheme="minorBidi"/>
          <w:noProof/>
          <w:szCs w:val="22"/>
        </w:rPr>
      </w:pPr>
      <w:hyperlink w:anchor="_Toc29824609" w:history="1">
        <w:r w:rsidR="005A55B2" w:rsidRPr="00231328">
          <w:rPr>
            <w:rStyle w:val="afff1"/>
          </w:rPr>
          <w:t>1</w:t>
        </w:r>
        <w:r w:rsidR="005A55B2" w:rsidRPr="00231328">
          <w:rPr>
            <w:rStyle w:val="afff1"/>
            <w:rFonts w:hint="eastAsia"/>
          </w:rPr>
          <w:t xml:space="preserve"> 范围</w:t>
        </w:r>
        <w:r w:rsidR="005A55B2">
          <w:rPr>
            <w:noProof/>
            <w:webHidden/>
          </w:rPr>
          <w:tab/>
        </w:r>
        <w:r>
          <w:rPr>
            <w:noProof/>
            <w:webHidden/>
          </w:rPr>
          <w:fldChar w:fldCharType="begin"/>
        </w:r>
        <w:r w:rsidR="005A55B2">
          <w:rPr>
            <w:noProof/>
            <w:webHidden/>
          </w:rPr>
          <w:instrText xml:space="preserve"> PAGEREF _Toc29824609 \h </w:instrText>
        </w:r>
        <w:r>
          <w:rPr>
            <w:noProof/>
            <w:webHidden/>
          </w:rPr>
        </w:r>
        <w:r>
          <w:rPr>
            <w:noProof/>
            <w:webHidden/>
          </w:rPr>
          <w:fldChar w:fldCharType="separate"/>
        </w:r>
        <w:r w:rsidR="005A55B2">
          <w:rPr>
            <w:noProof/>
            <w:webHidden/>
          </w:rPr>
          <w:t>4</w:t>
        </w:r>
        <w:r>
          <w:rPr>
            <w:noProof/>
            <w:webHidden/>
          </w:rPr>
          <w:fldChar w:fldCharType="end"/>
        </w:r>
      </w:hyperlink>
    </w:p>
    <w:p w:rsidR="005A55B2" w:rsidRDefault="005517D5">
      <w:pPr>
        <w:pStyle w:val="27"/>
        <w:rPr>
          <w:rFonts w:asciiTheme="minorHAnsi" w:eastAsiaTheme="minorEastAsia" w:hAnsiTheme="minorHAnsi" w:cstheme="minorBidi"/>
          <w:noProof/>
          <w:szCs w:val="22"/>
        </w:rPr>
      </w:pPr>
      <w:hyperlink w:anchor="_Toc29824610" w:history="1">
        <w:r w:rsidR="005A55B2" w:rsidRPr="00231328">
          <w:rPr>
            <w:rStyle w:val="afff1"/>
          </w:rPr>
          <w:t>2</w:t>
        </w:r>
        <w:r w:rsidR="005A55B2" w:rsidRPr="00231328">
          <w:rPr>
            <w:rStyle w:val="afff1"/>
            <w:rFonts w:hint="eastAsia"/>
          </w:rPr>
          <w:t xml:space="preserve"> 规范性引用文件</w:t>
        </w:r>
        <w:r w:rsidR="005A55B2">
          <w:rPr>
            <w:noProof/>
            <w:webHidden/>
          </w:rPr>
          <w:tab/>
        </w:r>
        <w:r>
          <w:rPr>
            <w:noProof/>
            <w:webHidden/>
          </w:rPr>
          <w:fldChar w:fldCharType="begin"/>
        </w:r>
        <w:r w:rsidR="005A55B2">
          <w:rPr>
            <w:noProof/>
            <w:webHidden/>
          </w:rPr>
          <w:instrText xml:space="preserve"> PAGEREF _Toc29824610 \h </w:instrText>
        </w:r>
        <w:r>
          <w:rPr>
            <w:noProof/>
            <w:webHidden/>
          </w:rPr>
        </w:r>
        <w:r>
          <w:rPr>
            <w:noProof/>
            <w:webHidden/>
          </w:rPr>
          <w:fldChar w:fldCharType="separate"/>
        </w:r>
        <w:r w:rsidR="005A55B2">
          <w:rPr>
            <w:noProof/>
            <w:webHidden/>
          </w:rPr>
          <w:t>4</w:t>
        </w:r>
        <w:r>
          <w:rPr>
            <w:noProof/>
            <w:webHidden/>
          </w:rPr>
          <w:fldChar w:fldCharType="end"/>
        </w:r>
      </w:hyperlink>
    </w:p>
    <w:p w:rsidR="005A55B2" w:rsidRDefault="005517D5">
      <w:pPr>
        <w:pStyle w:val="27"/>
        <w:rPr>
          <w:rFonts w:asciiTheme="minorHAnsi" w:eastAsiaTheme="minorEastAsia" w:hAnsiTheme="minorHAnsi" w:cstheme="minorBidi"/>
          <w:noProof/>
          <w:szCs w:val="22"/>
        </w:rPr>
      </w:pPr>
      <w:hyperlink w:anchor="_Toc29824611" w:history="1">
        <w:r w:rsidR="005A55B2" w:rsidRPr="00231328">
          <w:rPr>
            <w:rStyle w:val="afff1"/>
          </w:rPr>
          <w:t>3</w:t>
        </w:r>
        <w:r w:rsidR="005A55B2" w:rsidRPr="00231328">
          <w:rPr>
            <w:rStyle w:val="afff1"/>
            <w:rFonts w:hint="eastAsia"/>
          </w:rPr>
          <w:t xml:space="preserve"> 术语、定义和缩略语</w:t>
        </w:r>
        <w:r w:rsidR="005A55B2">
          <w:rPr>
            <w:noProof/>
            <w:webHidden/>
          </w:rPr>
          <w:tab/>
        </w:r>
        <w:r>
          <w:rPr>
            <w:noProof/>
            <w:webHidden/>
          </w:rPr>
          <w:fldChar w:fldCharType="begin"/>
        </w:r>
        <w:r w:rsidR="005A55B2">
          <w:rPr>
            <w:noProof/>
            <w:webHidden/>
          </w:rPr>
          <w:instrText xml:space="preserve"> PAGEREF _Toc29824611 \h </w:instrText>
        </w:r>
        <w:r>
          <w:rPr>
            <w:noProof/>
            <w:webHidden/>
          </w:rPr>
        </w:r>
        <w:r>
          <w:rPr>
            <w:noProof/>
            <w:webHidden/>
          </w:rPr>
          <w:fldChar w:fldCharType="separate"/>
        </w:r>
        <w:r w:rsidR="005A55B2">
          <w:rPr>
            <w:noProof/>
            <w:webHidden/>
          </w:rPr>
          <w:t>4</w:t>
        </w:r>
        <w:r>
          <w:rPr>
            <w:noProof/>
            <w:webHidden/>
          </w:rPr>
          <w:fldChar w:fldCharType="end"/>
        </w:r>
      </w:hyperlink>
    </w:p>
    <w:p w:rsidR="005A55B2" w:rsidRDefault="005517D5">
      <w:pPr>
        <w:pStyle w:val="30"/>
        <w:ind w:firstLine="210"/>
        <w:rPr>
          <w:rFonts w:asciiTheme="minorHAnsi" w:eastAsiaTheme="minorEastAsia" w:hAnsiTheme="minorHAnsi" w:cstheme="minorBidi"/>
          <w:noProof/>
          <w:szCs w:val="22"/>
        </w:rPr>
      </w:pPr>
      <w:hyperlink w:anchor="_Toc29824612" w:history="1">
        <w:r w:rsidR="005A55B2" w:rsidRPr="00231328">
          <w:rPr>
            <w:rStyle w:val="afff1"/>
          </w:rPr>
          <w:t>3.1</w:t>
        </w:r>
        <w:r w:rsidR="005A55B2" w:rsidRPr="00231328">
          <w:rPr>
            <w:rStyle w:val="afff1"/>
            <w:rFonts w:hint="eastAsia"/>
          </w:rPr>
          <w:t xml:space="preserve"> 术语和定义</w:t>
        </w:r>
        <w:r w:rsidR="005A55B2">
          <w:rPr>
            <w:noProof/>
            <w:webHidden/>
          </w:rPr>
          <w:tab/>
        </w:r>
        <w:r>
          <w:rPr>
            <w:noProof/>
            <w:webHidden/>
          </w:rPr>
          <w:fldChar w:fldCharType="begin"/>
        </w:r>
        <w:r w:rsidR="005A55B2">
          <w:rPr>
            <w:noProof/>
            <w:webHidden/>
          </w:rPr>
          <w:instrText xml:space="preserve"> PAGEREF _Toc29824612 \h </w:instrText>
        </w:r>
        <w:r>
          <w:rPr>
            <w:noProof/>
            <w:webHidden/>
          </w:rPr>
        </w:r>
        <w:r>
          <w:rPr>
            <w:noProof/>
            <w:webHidden/>
          </w:rPr>
          <w:fldChar w:fldCharType="separate"/>
        </w:r>
        <w:r w:rsidR="005A55B2">
          <w:rPr>
            <w:noProof/>
            <w:webHidden/>
          </w:rPr>
          <w:t>4</w:t>
        </w:r>
        <w:r>
          <w:rPr>
            <w:noProof/>
            <w:webHidden/>
          </w:rPr>
          <w:fldChar w:fldCharType="end"/>
        </w:r>
      </w:hyperlink>
    </w:p>
    <w:p w:rsidR="005A55B2" w:rsidRDefault="005517D5">
      <w:pPr>
        <w:pStyle w:val="27"/>
        <w:rPr>
          <w:rFonts w:asciiTheme="minorHAnsi" w:eastAsiaTheme="minorEastAsia" w:hAnsiTheme="minorHAnsi" w:cstheme="minorBidi"/>
          <w:noProof/>
          <w:szCs w:val="22"/>
        </w:rPr>
      </w:pPr>
      <w:hyperlink w:anchor="_Toc29824613" w:history="1">
        <w:r w:rsidR="005A55B2" w:rsidRPr="00231328">
          <w:rPr>
            <w:rStyle w:val="afff1"/>
          </w:rPr>
          <w:t>4</w:t>
        </w:r>
        <w:r w:rsidR="005A55B2" w:rsidRPr="00231328">
          <w:rPr>
            <w:rStyle w:val="afff1"/>
            <w:rFonts w:hint="eastAsia"/>
          </w:rPr>
          <w:t xml:space="preserve"> 权限申请目的说明具体要求</w:t>
        </w:r>
        <w:r w:rsidR="005A55B2">
          <w:rPr>
            <w:noProof/>
            <w:webHidden/>
          </w:rPr>
          <w:tab/>
        </w:r>
        <w:r>
          <w:rPr>
            <w:noProof/>
            <w:webHidden/>
          </w:rPr>
          <w:fldChar w:fldCharType="begin"/>
        </w:r>
        <w:r w:rsidR="005A55B2">
          <w:rPr>
            <w:noProof/>
            <w:webHidden/>
          </w:rPr>
          <w:instrText xml:space="preserve"> PAGEREF _Toc29824613 \h </w:instrText>
        </w:r>
        <w:r>
          <w:rPr>
            <w:noProof/>
            <w:webHidden/>
          </w:rPr>
        </w:r>
        <w:r>
          <w:rPr>
            <w:noProof/>
            <w:webHidden/>
          </w:rPr>
          <w:fldChar w:fldCharType="separate"/>
        </w:r>
        <w:r w:rsidR="005A55B2">
          <w:rPr>
            <w:noProof/>
            <w:webHidden/>
          </w:rPr>
          <w:t>4</w:t>
        </w:r>
        <w:r>
          <w:rPr>
            <w:noProof/>
            <w:webHidden/>
          </w:rPr>
          <w:fldChar w:fldCharType="end"/>
        </w:r>
      </w:hyperlink>
    </w:p>
    <w:p w:rsidR="005A55B2" w:rsidRDefault="005517D5">
      <w:pPr>
        <w:pStyle w:val="30"/>
        <w:ind w:firstLine="210"/>
        <w:rPr>
          <w:rFonts w:asciiTheme="minorHAnsi" w:eastAsiaTheme="minorEastAsia" w:hAnsiTheme="minorHAnsi" w:cstheme="minorBidi"/>
          <w:noProof/>
          <w:szCs w:val="22"/>
        </w:rPr>
      </w:pPr>
      <w:hyperlink w:anchor="_Toc29824614" w:history="1">
        <w:r w:rsidR="005A55B2" w:rsidRPr="00231328">
          <w:rPr>
            <w:rStyle w:val="afff1"/>
          </w:rPr>
          <w:t>4.1</w:t>
        </w:r>
        <w:r w:rsidR="005A55B2" w:rsidRPr="00231328">
          <w:rPr>
            <w:rStyle w:val="afff1"/>
            <w:rFonts w:hint="eastAsia"/>
          </w:rPr>
          <w:t xml:space="preserve"> 接口形式要求</w:t>
        </w:r>
        <w:r w:rsidR="005A55B2">
          <w:rPr>
            <w:noProof/>
            <w:webHidden/>
          </w:rPr>
          <w:tab/>
        </w:r>
        <w:r>
          <w:rPr>
            <w:noProof/>
            <w:webHidden/>
          </w:rPr>
          <w:fldChar w:fldCharType="begin"/>
        </w:r>
        <w:r w:rsidR="005A55B2">
          <w:rPr>
            <w:noProof/>
            <w:webHidden/>
          </w:rPr>
          <w:instrText xml:space="preserve"> PAGEREF _Toc29824614 \h </w:instrText>
        </w:r>
        <w:r>
          <w:rPr>
            <w:noProof/>
            <w:webHidden/>
          </w:rPr>
        </w:r>
        <w:r>
          <w:rPr>
            <w:noProof/>
            <w:webHidden/>
          </w:rPr>
          <w:fldChar w:fldCharType="separate"/>
        </w:r>
        <w:r w:rsidR="005A55B2">
          <w:rPr>
            <w:noProof/>
            <w:webHidden/>
          </w:rPr>
          <w:t>4</w:t>
        </w:r>
        <w:r>
          <w:rPr>
            <w:noProof/>
            <w:webHidden/>
          </w:rPr>
          <w:fldChar w:fldCharType="end"/>
        </w:r>
      </w:hyperlink>
    </w:p>
    <w:p w:rsidR="005A55B2" w:rsidRDefault="005517D5">
      <w:pPr>
        <w:pStyle w:val="30"/>
        <w:ind w:firstLine="210"/>
        <w:rPr>
          <w:rFonts w:asciiTheme="minorHAnsi" w:eastAsiaTheme="minorEastAsia" w:hAnsiTheme="minorHAnsi" w:cstheme="minorBidi"/>
          <w:noProof/>
          <w:szCs w:val="22"/>
        </w:rPr>
      </w:pPr>
      <w:hyperlink w:anchor="_Toc29824615" w:history="1">
        <w:r w:rsidR="005A55B2" w:rsidRPr="00231328">
          <w:rPr>
            <w:rStyle w:val="afff1"/>
          </w:rPr>
          <w:t>4.2</w:t>
        </w:r>
        <w:r w:rsidR="005A55B2" w:rsidRPr="00231328">
          <w:rPr>
            <w:rStyle w:val="afff1"/>
            <w:rFonts w:hint="eastAsia"/>
          </w:rPr>
          <w:t xml:space="preserve"> 权限申请目的内容要求</w:t>
        </w:r>
        <w:r w:rsidR="005A55B2">
          <w:rPr>
            <w:noProof/>
            <w:webHidden/>
          </w:rPr>
          <w:tab/>
        </w:r>
        <w:r>
          <w:rPr>
            <w:noProof/>
            <w:webHidden/>
          </w:rPr>
          <w:fldChar w:fldCharType="begin"/>
        </w:r>
        <w:r w:rsidR="005A55B2">
          <w:rPr>
            <w:noProof/>
            <w:webHidden/>
          </w:rPr>
          <w:instrText xml:space="preserve"> PAGEREF _Toc29824615 \h </w:instrText>
        </w:r>
        <w:r>
          <w:rPr>
            <w:noProof/>
            <w:webHidden/>
          </w:rPr>
        </w:r>
        <w:r>
          <w:rPr>
            <w:noProof/>
            <w:webHidden/>
          </w:rPr>
          <w:fldChar w:fldCharType="separate"/>
        </w:r>
        <w:r w:rsidR="005A55B2">
          <w:rPr>
            <w:noProof/>
            <w:webHidden/>
          </w:rPr>
          <w:t>4</w:t>
        </w:r>
        <w:r>
          <w:rPr>
            <w:noProof/>
            <w:webHidden/>
          </w:rPr>
          <w:fldChar w:fldCharType="end"/>
        </w:r>
      </w:hyperlink>
    </w:p>
    <w:p w:rsidR="005A55B2" w:rsidRDefault="005517D5">
      <w:pPr>
        <w:pStyle w:val="30"/>
        <w:ind w:firstLine="210"/>
        <w:rPr>
          <w:rFonts w:asciiTheme="minorHAnsi" w:eastAsiaTheme="minorEastAsia" w:hAnsiTheme="minorHAnsi" w:cstheme="minorBidi"/>
          <w:noProof/>
          <w:szCs w:val="22"/>
        </w:rPr>
      </w:pPr>
      <w:hyperlink w:anchor="_Toc29824616" w:history="1">
        <w:r w:rsidR="005A55B2" w:rsidRPr="00231328">
          <w:rPr>
            <w:rStyle w:val="afff1"/>
          </w:rPr>
          <w:t>4.3</w:t>
        </w:r>
        <w:r w:rsidR="005A55B2" w:rsidRPr="00231328">
          <w:rPr>
            <w:rStyle w:val="afff1"/>
            <w:rFonts w:hint="eastAsia"/>
          </w:rPr>
          <w:t xml:space="preserve"> 权限申请目的说明应用场景要求</w:t>
        </w:r>
        <w:r w:rsidR="005A55B2">
          <w:rPr>
            <w:noProof/>
            <w:webHidden/>
          </w:rPr>
          <w:tab/>
        </w:r>
        <w:r>
          <w:rPr>
            <w:noProof/>
            <w:webHidden/>
          </w:rPr>
          <w:fldChar w:fldCharType="begin"/>
        </w:r>
        <w:r w:rsidR="005A55B2">
          <w:rPr>
            <w:noProof/>
            <w:webHidden/>
          </w:rPr>
          <w:instrText xml:space="preserve"> PAGEREF _Toc29824616 \h </w:instrText>
        </w:r>
        <w:r>
          <w:rPr>
            <w:noProof/>
            <w:webHidden/>
          </w:rPr>
        </w:r>
        <w:r>
          <w:rPr>
            <w:noProof/>
            <w:webHidden/>
          </w:rPr>
          <w:fldChar w:fldCharType="separate"/>
        </w:r>
        <w:r w:rsidR="005A55B2">
          <w:rPr>
            <w:noProof/>
            <w:webHidden/>
          </w:rPr>
          <w:t>5</w:t>
        </w:r>
        <w:r>
          <w:rPr>
            <w:noProof/>
            <w:webHidden/>
          </w:rPr>
          <w:fldChar w:fldCharType="end"/>
        </w:r>
      </w:hyperlink>
    </w:p>
    <w:p w:rsidR="005A55B2" w:rsidRDefault="005517D5">
      <w:pPr>
        <w:pStyle w:val="30"/>
        <w:ind w:firstLine="210"/>
        <w:rPr>
          <w:rFonts w:asciiTheme="minorHAnsi" w:eastAsiaTheme="minorEastAsia" w:hAnsiTheme="minorHAnsi" w:cstheme="minorBidi"/>
          <w:noProof/>
          <w:szCs w:val="22"/>
        </w:rPr>
      </w:pPr>
      <w:hyperlink w:anchor="_Toc29824617" w:history="1">
        <w:r w:rsidR="005A55B2" w:rsidRPr="00231328">
          <w:rPr>
            <w:rStyle w:val="afff1"/>
          </w:rPr>
          <w:t>4.4</w:t>
        </w:r>
        <w:r w:rsidR="005A55B2" w:rsidRPr="00231328">
          <w:rPr>
            <w:rStyle w:val="afff1"/>
            <w:rFonts w:hint="eastAsia"/>
          </w:rPr>
          <w:t xml:space="preserve"> 权限申请目的说明展示方式和时机</w:t>
        </w:r>
        <w:r w:rsidR="005A55B2">
          <w:rPr>
            <w:noProof/>
            <w:webHidden/>
          </w:rPr>
          <w:tab/>
        </w:r>
        <w:r>
          <w:rPr>
            <w:noProof/>
            <w:webHidden/>
          </w:rPr>
          <w:fldChar w:fldCharType="begin"/>
        </w:r>
        <w:r w:rsidR="005A55B2">
          <w:rPr>
            <w:noProof/>
            <w:webHidden/>
          </w:rPr>
          <w:instrText xml:space="preserve"> PAGEREF _Toc29824617 \h </w:instrText>
        </w:r>
        <w:r>
          <w:rPr>
            <w:noProof/>
            <w:webHidden/>
          </w:rPr>
        </w:r>
        <w:r>
          <w:rPr>
            <w:noProof/>
            <w:webHidden/>
          </w:rPr>
          <w:fldChar w:fldCharType="separate"/>
        </w:r>
        <w:r w:rsidR="005A55B2">
          <w:rPr>
            <w:noProof/>
            <w:webHidden/>
          </w:rPr>
          <w:t>5</w:t>
        </w:r>
        <w:r>
          <w:rPr>
            <w:noProof/>
            <w:webHidden/>
          </w:rPr>
          <w:fldChar w:fldCharType="end"/>
        </w:r>
      </w:hyperlink>
    </w:p>
    <w:p w:rsidR="005A55B2" w:rsidRDefault="005517D5">
      <w:pPr>
        <w:pStyle w:val="30"/>
        <w:ind w:firstLine="210"/>
        <w:rPr>
          <w:rFonts w:asciiTheme="minorHAnsi" w:eastAsiaTheme="minorEastAsia" w:hAnsiTheme="minorHAnsi" w:cstheme="minorBidi"/>
          <w:noProof/>
          <w:szCs w:val="22"/>
        </w:rPr>
      </w:pPr>
      <w:hyperlink w:anchor="_Toc29824618" w:history="1">
        <w:r w:rsidR="005A55B2" w:rsidRPr="00231328">
          <w:rPr>
            <w:rStyle w:val="afff1"/>
          </w:rPr>
          <w:t>4.5</w:t>
        </w:r>
        <w:r w:rsidR="005A55B2" w:rsidRPr="00231328">
          <w:rPr>
            <w:rStyle w:val="afff1"/>
            <w:rFonts w:hint="eastAsia"/>
          </w:rPr>
          <w:t xml:space="preserve"> 应用软件权限申请目的说明审核要求</w:t>
        </w:r>
        <w:r w:rsidR="005A55B2">
          <w:rPr>
            <w:noProof/>
            <w:webHidden/>
          </w:rPr>
          <w:tab/>
        </w:r>
        <w:r>
          <w:rPr>
            <w:noProof/>
            <w:webHidden/>
          </w:rPr>
          <w:fldChar w:fldCharType="begin"/>
        </w:r>
        <w:r w:rsidR="005A55B2">
          <w:rPr>
            <w:noProof/>
            <w:webHidden/>
          </w:rPr>
          <w:instrText xml:space="preserve"> PAGEREF _Toc29824618 \h </w:instrText>
        </w:r>
        <w:r>
          <w:rPr>
            <w:noProof/>
            <w:webHidden/>
          </w:rPr>
        </w:r>
        <w:r>
          <w:rPr>
            <w:noProof/>
            <w:webHidden/>
          </w:rPr>
          <w:fldChar w:fldCharType="separate"/>
        </w:r>
        <w:r w:rsidR="005A55B2">
          <w:rPr>
            <w:noProof/>
            <w:webHidden/>
          </w:rPr>
          <w:t>5</w:t>
        </w:r>
        <w:r>
          <w:rPr>
            <w:noProof/>
            <w:webHidden/>
          </w:rPr>
          <w:fldChar w:fldCharType="end"/>
        </w:r>
      </w:hyperlink>
    </w:p>
    <w:p w:rsidR="005A55B2" w:rsidRDefault="005517D5">
      <w:pPr>
        <w:pStyle w:val="12"/>
        <w:spacing w:before="78" w:after="78"/>
        <w:rPr>
          <w:rFonts w:asciiTheme="minorHAnsi" w:eastAsiaTheme="minorEastAsia" w:hAnsiTheme="minorHAnsi" w:cstheme="minorBidi"/>
          <w:noProof/>
          <w:szCs w:val="22"/>
        </w:rPr>
      </w:pPr>
      <w:hyperlink w:anchor="_Toc29824619" w:history="1">
        <w:r w:rsidR="005A55B2" w:rsidRPr="00231328">
          <w:rPr>
            <w:rStyle w:val="afff1"/>
            <w:rFonts w:hint="eastAsia"/>
          </w:rPr>
          <w:t>附　录　A （资料性附录）</w:t>
        </w:r>
        <w:r w:rsidR="005A55B2">
          <w:rPr>
            <w:noProof/>
            <w:webHidden/>
          </w:rPr>
          <w:tab/>
        </w:r>
        <w:r>
          <w:rPr>
            <w:noProof/>
            <w:webHidden/>
          </w:rPr>
          <w:fldChar w:fldCharType="begin"/>
        </w:r>
        <w:r w:rsidR="005A55B2">
          <w:rPr>
            <w:noProof/>
            <w:webHidden/>
          </w:rPr>
          <w:instrText xml:space="preserve"> PAGEREF _Toc29824619 \h </w:instrText>
        </w:r>
        <w:r>
          <w:rPr>
            <w:noProof/>
            <w:webHidden/>
          </w:rPr>
        </w:r>
        <w:r>
          <w:rPr>
            <w:noProof/>
            <w:webHidden/>
          </w:rPr>
          <w:fldChar w:fldCharType="separate"/>
        </w:r>
        <w:r w:rsidR="005A55B2">
          <w:rPr>
            <w:noProof/>
            <w:webHidden/>
          </w:rPr>
          <w:t>5</w:t>
        </w:r>
        <w:r>
          <w:rPr>
            <w:noProof/>
            <w:webHidden/>
          </w:rPr>
          <w:fldChar w:fldCharType="end"/>
        </w:r>
      </w:hyperlink>
    </w:p>
    <w:p w:rsidR="005A55B2" w:rsidRDefault="005517D5">
      <w:pPr>
        <w:pStyle w:val="12"/>
        <w:spacing w:before="78" w:after="78"/>
        <w:rPr>
          <w:rFonts w:asciiTheme="minorHAnsi" w:eastAsiaTheme="minorEastAsia" w:hAnsiTheme="minorHAnsi" w:cstheme="minorBidi"/>
          <w:noProof/>
          <w:szCs w:val="22"/>
        </w:rPr>
      </w:pPr>
      <w:hyperlink w:anchor="_Toc29824620" w:history="1">
        <w:r w:rsidR="005A55B2" w:rsidRPr="00231328">
          <w:rPr>
            <w:rStyle w:val="afff1"/>
            <w:rFonts w:hint="eastAsia"/>
          </w:rPr>
          <w:t>附　录　B 标准修订历史</w:t>
        </w:r>
        <w:r w:rsidR="005A55B2">
          <w:rPr>
            <w:noProof/>
            <w:webHidden/>
          </w:rPr>
          <w:tab/>
        </w:r>
        <w:r>
          <w:rPr>
            <w:noProof/>
            <w:webHidden/>
          </w:rPr>
          <w:fldChar w:fldCharType="begin"/>
        </w:r>
        <w:r w:rsidR="005A55B2">
          <w:rPr>
            <w:noProof/>
            <w:webHidden/>
          </w:rPr>
          <w:instrText xml:space="preserve"> PAGEREF _Toc29824620 \h </w:instrText>
        </w:r>
        <w:r>
          <w:rPr>
            <w:noProof/>
            <w:webHidden/>
          </w:rPr>
        </w:r>
        <w:r>
          <w:rPr>
            <w:noProof/>
            <w:webHidden/>
          </w:rPr>
          <w:fldChar w:fldCharType="separate"/>
        </w:r>
        <w:r w:rsidR="005A55B2">
          <w:rPr>
            <w:noProof/>
            <w:webHidden/>
          </w:rPr>
          <w:t>6</w:t>
        </w:r>
        <w:r>
          <w:rPr>
            <w:noProof/>
            <w:webHidden/>
          </w:rPr>
          <w:fldChar w:fldCharType="end"/>
        </w:r>
      </w:hyperlink>
    </w:p>
    <w:p w:rsidR="002B1662" w:rsidRDefault="005517D5" w:rsidP="002B1662">
      <w:r>
        <w:rPr>
          <w:b/>
          <w:bCs/>
          <w:lang w:val="zh-CN"/>
        </w:rPr>
        <w:fldChar w:fldCharType="end"/>
      </w:r>
    </w:p>
    <w:p w:rsidR="002B1662" w:rsidRDefault="002B1662" w:rsidP="002B1662">
      <w:pPr>
        <w:pStyle w:val="afffff2"/>
      </w:pPr>
      <w:bookmarkStart w:id="0" w:name="_Toc29824607"/>
      <w:r>
        <w:rPr>
          <w:rFonts w:hint="eastAsia"/>
        </w:rPr>
        <w:lastRenderedPageBreak/>
        <w:t>前</w:t>
      </w:r>
      <w:bookmarkStart w:id="1" w:name="BKQY"/>
      <w:r>
        <w:rPr>
          <w:rFonts w:hAnsi="黑体"/>
        </w:rPr>
        <w:t> </w:t>
      </w:r>
      <w:r>
        <w:rPr>
          <w:rFonts w:hAnsi="黑体"/>
        </w:rPr>
        <w:t> </w:t>
      </w:r>
      <w:r>
        <w:rPr>
          <w:rFonts w:hint="eastAsia"/>
        </w:rPr>
        <w:t>言</w:t>
      </w:r>
      <w:bookmarkEnd w:id="0"/>
      <w:bookmarkEnd w:id="1"/>
    </w:p>
    <w:p w:rsidR="002B1662" w:rsidRPr="00F14AE2" w:rsidRDefault="002B1662" w:rsidP="002B1662">
      <w:pPr>
        <w:pStyle w:val="aff0"/>
        <w:rPr>
          <w:rFonts w:hAnsi="宋体"/>
          <w:noProof w:val="0"/>
          <w:color w:val="000000"/>
          <w:szCs w:val="21"/>
        </w:rPr>
      </w:pPr>
      <w:r w:rsidRPr="00F14AE2">
        <w:rPr>
          <w:rFonts w:hAnsi="宋体" w:hint="eastAsia"/>
          <w:noProof w:val="0"/>
          <w:color w:val="000000"/>
          <w:szCs w:val="21"/>
        </w:rPr>
        <w:t>本标准按照</w:t>
      </w:r>
      <w:r w:rsidR="00C42AF9">
        <w:rPr>
          <w:rFonts w:hAnsi="宋体" w:hint="eastAsia"/>
          <w:noProof w:val="0"/>
          <w:color w:val="000000"/>
          <w:szCs w:val="21"/>
        </w:rPr>
        <w:t xml:space="preserve"> </w:t>
      </w:r>
      <w:r w:rsidR="00C42AF9">
        <w:rPr>
          <w:rFonts w:hAnsi="宋体"/>
          <w:noProof w:val="0"/>
          <w:color w:val="000000"/>
          <w:szCs w:val="21"/>
        </w:rPr>
        <w:t xml:space="preserve"> </w:t>
      </w:r>
      <w:r w:rsidR="00C42AF9" w:rsidRPr="00973311">
        <w:rPr>
          <w:rFonts w:hint="eastAsia"/>
        </w:rPr>
        <w:t>给出的规则编写。</w:t>
      </w:r>
    </w:p>
    <w:p w:rsidR="002B1662" w:rsidRPr="00F14AE2" w:rsidRDefault="002B1662" w:rsidP="002B1662">
      <w:pPr>
        <w:pStyle w:val="aff0"/>
        <w:rPr>
          <w:rFonts w:hAnsi="宋体"/>
          <w:noProof w:val="0"/>
          <w:color w:val="000000"/>
          <w:szCs w:val="21"/>
        </w:rPr>
      </w:pPr>
      <w:r w:rsidRPr="00F14AE2">
        <w:rPr>
          <w:rFonts w:hAnsi="宋体" w:hint="eastAsia"/>
          <w:noProof w:val="0"/>
          <w:color w:val="000000"/>
          <w:szCs w:val="21"/>
        </w:rPr>
        <w:t>本标准由电信终端产业协会提出并归口。</w:t>
      </w:r>
    </w:p>
    <w:p w:rsidR="002B1662" w:rsidRPr="00F14AE2" w:rsidRDefault="002B1662" w:rsidP="002B1662">
      <w:pPr>
        <w:pStyle w:val="aff0"/>
        <w:rPr>
          <w:rFonts w:hAnsi="宋体"/>
          <w:noProof w:val="0"/>
          <w:color w:val="000000"/>
          <w:szCs w:val="21"/>
        </w:rPr>
      </w:pPr>
      <w:r w:rsidRPr="00F14AE2">
        <w:rPr>
          <w:rFonts w:hAnsi="宋体" w:hint="eastAsia"/>
          <w:noProof w:val="0"/>
          <w:color w:val="000000"/>
          <w:szCs w:val="21"/>
        </w:rPr>
        <w:t>本标准起草单位：</w:t>
      </w:r>
      <w:r w:rsidR="00DB10A7">
        <w:rPr>
          <w:rFonts w:hAnsi="宋体" w:hint="eastAsia"/>
          <w:noProof w:val="0"/>
          <w:color w:val="000000"/>
          <w:szCs w:val="21"/>
        </w:rPr>
        <w:t>中国信息通信研究院、华为技术有限公司、</w:t>
      </w:r>
      <w:r w:rsidR="00DB10A7" w:rsidRPr="005775D0">
        <w:rPr>
          <w:rFonts w:hAnsi="宋体" w:hint="eastAsia"/>
          <w:noProof w:val="0"/>
          <w:color w:val="000000"/>
          <w:szCs w:val="21"/>
        </w:rPr>
        <w:t>O</w:t>
      </w:r>
      <w:r w:rsidR="00DB10A7" w:rsidRPr="005775D0">
        <w:rPr>
          <w:rFonts w:hAnsi="宋体"/>
          <w:noProof w:val="0"/>
          <w:color w:val="000000"/>
          <w:szCs w:val="21"/>
        </w:rPr>
        <w:t>PPO广东移动通信有限公司</w:t>
      </w:r>
      <w:r w:rsidR="00DB10A7" w:rsidRPr="005775D0">
        <w:rPr>
          <w:rFonts w:hAnsi="宋体" w:hint="eastAsia"/>
          <w:noProof w:val="0"/>
          <w:color w:val="000000"/>
          <w:szCs w:val="21"/>
        </w:rPr>
        <w:t>、</w:t>
      </w:r>
      <w:proofErr w:type="gramStart"/>
      <w:r w:rsidR="00DB10A7" w:rsidRPr="005775D0">
        <w:rPr>
          <w:rFonts w:hAnsi="宋体"/>
          <w:noProof w:val="0"/>
          <w:color w:val="000000"/>
          <w:szCs w:val="21"/>
        </w:rPr>
        <w:t>维沃移动通信</w:t>
      </w:r>
      <w:proofErr w:type="gramEnd"/>
      <w:r w:rsidR="00DB10A7" w:rsidRPr="005775D0">
        <w:rPr>
          <w:rFonts w:hAnsi="宋体"/>
          <w:noProof w:val="0"/>
          <w:color w:val="000000"/>
          <w:szCs w:val="21"/>
        </w:rPr>
        <w:t>有限公司</w:t>
      </w:r>
    </w:p>
    <w:p w:rsidR="002B1662" w:rsidRPr="00AC5200" w:rsidRDefault="002B1662" w:rsidP="002B1662">
      <w:pPr>
        <w:pStyle w:val="aff0"/>
        <w:rPr>
          <w:rFonts w:hAnsi="宋体"/>
          <w:noProof w:val="0"/>
          <w:color w:val="000000"/>
          <w:szCs w:val="21"/>
        </w:rPr>
      </w:pPr>
      <w:r w:rsidRPr="00F14AE2">
        <w:rPr>
          <w:rFonts w:hAnsi="宋体" w:hint="eastAsia"/>
          <w:noProof w:val="0"/>
          <w:color w:val="000000"/>
          <w:szCs w:val="21"/>
        </w:rPr>
        <w:t>本标准主要起草人：</w:t>
      </w:r>
      <w:r w:rsidR="00C42AF9" w:rsidRPr="00AC5200">
        <w:rPr>
          <w:rFonts w:hAnsi="宋体"/>
          <w:noProof w:val="0"/>
          <w:color w:val="000000"/>
          <w:szCs w:val="21"/>
        </w:rPr>
        <w:t xml:space="preserve"> </w:t>
      </w:r>
      <w:r w:rsidR="00DB10A7">
        <w:rPr>
          <w:rFonts w:hAnsi="宋体"/>
          <w:noProof w:val="0"/>
          <w:color w:val="000000"/>
          <w:szCs w:val="21"/>
        </w:rPr>
        <w:t>宁华</w:t>
      </w:r>
      <w:r w:rsidR="00DB10A7">
        <w:rPr>
          <w:rFonts w:hAnsi="宋体" w:hint="eastAsia"/>
          <w:noProof w:val="0"/>
          <w:color w:val="000000"/>
          <w:szCs w:val="21"/>
        </w:rPr>
        <w:t>、</w:t>
      </w:r>
      <w:r w:rsidR="00DB10A7">
        <w:rPr>
          <w:rFonts w:hAnsi="宋体"/>
          <w:noProof w:val="0"/>
          <w:color w:val="000000"/>
          <w:szCs w:val="21"/>
        </w:rPr>
        <w:t>衣强</w:t>
      </w:r>
      <w:r w:rsidR="00DB10A7">
        <w:rPr>
          <w:rFonts w:hAnsi="宋体" w:hint="eastAsia"/>
          <w:noProof w:val="0"/>
          <w:color w:val="000000"/>
          <w:szCs w:val="21"/>
        </w:rPr>
        <w:t>、</w:t>
      </w:r>
      <w:r w:rsidR="00DB10A7">
        <w:rPr>
          <w:rFonts w:hAnsi="宋体"/>
          <w:noProof w:val="0"/>
          <w:color w:val="000000"/>
          <w:szCs w:val="21"/>
        </w:rPr>
        <w:t>李腾</w:t>
      </w:r>
      <w:r w:rsidR="00DB10A7">
        <w:rPr>
          <w:rFonts w:hAnsi="宋体" w:hint="eastAsia"/>
          <w:noProof w:val="0"/>
          <w:color w:val="000000"/>
          <w:szCs w:val="21"/>
        </w:rPr>
        <w:t>、</w:t>
      </w:r>
      <w:r w:rsidR="00DB10A7">
        <w:rPr>
          <w:rFonts w:hAnsi="宋体"/>
          <w:noProof w:val="0"/>
          <w:color w:val="000000"/>
          <w:szCs w:val="21"/>
        </w:rPr>
        <w:t>贾科</w:t>
      </w:r>
      <w:bookmarkStart w:id="2" w:name="_GoBack"/>
      <w:bookmarkEnd w:id="2"/>
    </w:p>
    <w:p w:rsidR="00C42AF9" w:rsidRDefault="002B1662" w:rsidP="00C42AF9">
      <w:pPr>
        <w:pStyle w:val="afffff2"/>
      </w:pPr>
      <w:bookmarkStart w:id="3" w:name="_Toc29824608"/>
      <w:r>
        <w:rPr>
          <w:rFonts w:hint="eastAsia"/>
        </w:rPr>
        <w:lastRenderedPageBreak/>
        <w:t>引</w:t>
      </w:r>
      <w:bookmarkStart w:id="4" w:name="BKYY"/>
      <w:r>
        <w:rPr>
          <w:rFonts w:hAnsi="黑体"/>
        </w:rPr>
        <w:t> </w:t>
      </w:r>
      <w:r>
        <w:rPr>
          <w:rFonts w:hAnsi="黑体"/>
        </w:rPr>
        <w:t> </w:t>
      </w:r>
      <w:r>
        <w:rPr>
          <w:rFonts w:hint="eastAsia"/>
        </w:rPr>
        <w:t>言</w:t>
      </w:r>
      <w:bookmarkEnd w:id="3"/>
      <w:bookmarkEnd w:id="4"/>
    </w:p>
    <w:p w:rsidR="003B4A64" w:rsidRPr="00C42AF9" w:rsidRDefault="00450D8A" w:rsidP="003B4A64">
      <w:pPr>
        <w:pStyle w:val="aff0"/>
        <w:spacing w:line="360" w:lineRule="exact"/>
      </w:pPr>
      <w:r>
        <w:rPr>
          <w:rFonts w:hint="eastAsia"/>
        </w:rPr>
        <w:t>移动智能终端的普及、以及移动互联网的发展使得移动终端成为日常生活不可获取的部分，这其中涉及大量的个人信息，</w:t>
      </w:r>
      <w:r w:rsidR="00FD7530">
        <w:rPr>
          <w:rFonts w:hint="eastAsia"/>
        </w:rPr>
        <w:t>移动终端上基于</w:t>
      </w:r>
      <w:r>
        <w:rPr>
          <w:rFonts w:hint="eastAsia"/>
        </w:rPr>
        <w:t>权限的</w:t>
      </w:r>
      <w:r w:rsidR="00FD7530">
        <w:rPr>
          <w:rFonts w:hint="eastAsia"/>
        </w:rPr>
        <w:t>管控措施</w:t>
      </w:r>
      <w:r>
        <w:rPr>
          <w:rFonts w:hint="eastAsia"/>
        </w:rPr>
        <w:t>是</w:t>
      </w:r>
      <w:r w:rsidR="00FD7530">
        <w:rPr>
          <w:rFonts w:hint="eastAsia"/>
        </w:rPr>
        <w:t>用户管理个人信息的重要手段</w:t>
      </w:r>
      <w:r>
        <w:rPr>
          <w:rFonts w:hint="eastAsia"/>
        </w:rPr>
        <w:t>，国家对用户个人信息保护高度重视，工信部24号令等多个法律法规</w:t>
      </w:r>
      <w:r w:rsidR="00854AD3">
        <w:rPr>
          <w:rFonts w:hint="eastAsia"/>
        </w:rPr>
        <w:t>、标准规范</w:t>
      </w:r>
      <w:r>
        <w:rPr>
          <w:rFonts w:hint="eastAsia"/>
        </w:rPr>
        <w:t>中明确规定收集使用个人信息时，应明确告知用户收集、使用</w:t>
      </w:r>
      <w:r w:rsidR="00854AD3">
        <w:rPr>
          <w:rFonts w:hint="eastAsia"/>
        </w:rPr>
        <w:t>个人</w:t>
      </w:r>
      <w:r>
        <w:rPr>
          <w:rFonts w:hint="eastAsia"/>
        </w:rPr>
        <w:t>信息的目的，而当前用户终端权限种类多，各应用软件使用目的多种多样，用户很难直接了解权限申请目的，易给用户造成困扰，本规范</w:t>
      </w:r>
      <w:r w:rsidR="00C832EA">
        <w:rPr>
          <w:rFonts w:hint="eastAsia"/>
        </w:rPr>
        <w:t>旨在实现</w:t>
      </w:r>
      <w:r w:rsidR="001630B6">
        <w:rPr>
          <w:rFonts w:hint="eastAsia"/>
        </w:rPr>
        <w:t>通过操作系统机制申请权限同时</w:t>
      </w:r>
      <w:r>
        <w:rPr>
          <w:rFonts w:hint="eastAsia"/>
        </w:rPr>
        <w:t>告知用户</w:t>
      </w:r>
      <w:r w:rsidR="008E3537">
        <w:rPr>
          <w:rFonts w:hint="eastAsia"/>
        </w:rPr>
        <w:t>权限申请目的</w:t>
      </w:r>
      <w:r w:rsidR="00C832EA">
        <w:rPr>
          <w:rFonts w:hint="eastAsia"/>
        </w:rPr>
        <w:t>，为</w:t>
      </w:r>
      <w:r w:rsidR="00727AA4">
        <w:rPr>
          <w:rFonts w:hint="eastAsia"/>
        </w:rPr>
        <w:t>移动终端厂商和</w:t>
      </w:r>
      <w:r w:rsidR="00C832EA">
        <w:rPr>
          <w:rFonts w:hint="eastAsia"/>
        </w:rPr>
        <w:t>移动应用软件开发者</w:t>
      </w:r>
      <w:r w:rsidR="00D10B3E">
        <w:rPr>
          <w:rFonts w:hint="eastAsia"/>
        </w:rPr>
        <w:t>实现</w:t>
      </w:r>
      <w:r w:rsidR="008E3537">
        <w:rPr>
          <w:rFonts w:hint="eastAsia"/>
        </w:rPr>
        <w:t>权限申请目的</w:t>
      </w:r>
      <w:r w:rsidR="00C832EA">
        <w:rPr>
          <w:rFonts w:hint="eastAsia"/>
        </w:rPr>
        <w:t>告知</w:t>
      </w:r>
      <w:r w:rsidR="00D10B3E">
        <w:rPr>
          <w:rFonts w:hint="eastAsia"/>
        </w:rPr>
        <w:t>提供</w:t>
      </w:r>
      <w:r w:rsidR="00C832EA">
        <w:rPr>
          <w:rFonts w:hint="eastAsia"/>
        </w:rPr>
        <w:t>依据。</w:t>
      </w:r>
    </w:p>
    <w:p w:rsidR="00C42AF9" w:rsidRDefault="00C42AF9" w:rsidP="00C42AF9">
      <w:pPr>
        <w:pStyle w:val="aff0"/>
        <w:spacing w:line="360" w:lineRule="exact"/>
        <w:sectPr w:rsidR="00C42AF9" w:rsidSect="00426370">
          <w:headerReference w:type="even" r:id="rId13"/>
          <w:headerReference w:type="default" r:id="rId14"/>
          <w:footerReference w:type="default" r:id="rId15"/>
          <w:headerReference w:type="first" r:id="rId16"/>
          <w:pgSz w:w="11906" w:h="16838" w:code="9"/>
          <w:pgMar w:top="567" w:right="1134" w:bottom="1134" w:left="1417" w:header="1418" w:footer="1134" w:gutter="0"/>
          <w:pgNumType w:fmt="upperRoman" w:start="1"/>
          <w:cols w:space="425"/>
          <w:formProt w:val="0"/>
          <w:docGrid w:type="lines" w:linePitch="312"/>
        </w:sectPr>
      </w:pPr>
    </w:p>
    <w:p w:rsidR="00426370" w:rsidRPr="00C42AF9" w:rsidRDefault="00426370" w:rsidP="00426370">
      <w:pPr>
        <w:pStyle w:val="aff0"/>
        <w:spacing w:line="360" w:lineRule="exact"/>
        <w:ind w:firstLineChars="0" w:firstLine="0"/>
      </w:pPr>
    </w:p>
    <w:p w:rsidR="005121D3" w:rsidRPr="00426370" w:rsidRDefault="00D876D1" w:rsidP="00426370">
      <w:pPr>
        <w:pStyle w:val="aff0"/>
        <w:ind w:firstLineChars="0" w:firstLine="0"/>
        <w:jc w:val="center"/>
        <w:rPr>
          <w:rFonts w:ascii="黑体" w:eastAsia="黑体" w:hAnsi="黑体"/>
          <w:sz w:val="32"/>
          <w:szCs w:val="32"/>
        </w:rPr>
      </w:pPr>
      <w:r w:rsidRPr="00D876D1">
        <w:rPr>
          <w:rFonts w:ascii="黑体" w:eastAsia="黑体" w:hAnsi="黑体" w:hint="eastAsia"/>
          <w:sz w:val="32"/>
          <w:szCs w:val="32"/>
        </w:rPr>
        <w:t>移动终端权限</w:t>
      </w:r>
      <w:r w:rsidR="00F47796">
        <w:rPr>
          <w:rFonts w:ascii="黑体" w:eastAsia="黑体" w:hAnsi="黑体" w:hint="eastAsia"/>
          <w:sz w:val="32"/>
          <w:szCs w:val="32"/>
        </w:rPr>
        <w:t>申请</w:t>
      </w:r>
      <w:r w:rsidRPr="00D876D1">
        <w:rPr>
          <w:rFonts w:ascii="黑体" w:eastAsia="黑体" w:hAnsi="黑体" w:hint="eastAsia"/>
          <w:sz w:val="32"/>
          <w:szCs w:val="32"/>
        </w:rPr>
        <w:t>目的</w:t>
      </w:r>
      <w:r w:rsidR="00685DC7">
        <w:rPr>
          <w:rFonts w:ascii="黑体" w:eastAsia="黑体" w:hAnsi="黑体" w:hint="eastAsia"/>
          <w:sz w:val="32"/>
          <w:szCs w:val="32"/>
        </w:rPr>
        <w:t>说明</w:t>
      </w:r>
      <w:r w:rsidRPr="00D876D1">
        <w:rPr>
          <w:rFonts w:ascii="黑体" w:eastAsia="黑体" w:hAnsi="黑体" w:hint="eastAsia"/>
          <w:sz w:val="32"/>
          <w:szCs w:val="32"/>
        </w:rPr>
        <w:t>实施指南</w:t>
      </w:r>
    </w:p>
    <w:p w:rsidR="005121D3" w:rsidRDefault="005121D3" w:rsidP="005121D3">
      <w:pPr>
        <w:pStyle w:val="a6"/>
        <w:spacing w:before="312" w:after="312"/>
      </w:pPr>
      <w:bookmarkStart w:id="5" w:name="_Toc16771617"/>
      <w:bookmarkStart w:id="6" w:name="_Toc29824609"/>
      <w:r>
        <w:rPr>
          <w:rFonts w:hint="eastAsia"/>
        </w:rPr>
        <w:t>范围</w:t>
      </w:r>
      <w:bookmarkEnd w:id="5"/>
      <w:bookmarkEnd w:id="6"/>
    </w:p>
    <w:p w:rsidR="00653610" w:rsidRPr="00973311" w:rsidRDefault="00653610" w:rsidP="00653610">
      <w:pPr>
        <w:pStyle w:val="aff0"/>
      </w:pPr>
      <w:r w:rsidRPr="00973311">
        <w:rPr>
          <w:rFonts w:hint="eastAsia"/>
        </w:rPr>
        <w:t>本标准规定了</w:t>
      </w:r>
      <w:r w:rsidR="00AB643B">
        <w:rPr>
          <w:rFonts w:hint="eastAsia"/>
        </w:rPr>
        <w:t>移动终端</w:t>
      </w:r>
      <w:r w:rsidR="00FD7530">
        <w:rPr>
          <w:rFonts w:hint="eastAsia"/>
        </w:rPr>
        <w:t>及其上</w:t>
      </w:r>
      <w:r w:rsidR="008619B0">
        <w:rPr>
          <w:rFonts w:hint="eastAsia"/>
        </w:rPr>
        <w:t>运行的</w:t>
      </w:r>
      <w:r w:rsidR="00AB643B">
        <w:rPr>
          <w:rFonts w:hint="eastAsia"/>
        </w:rPr>
        <w:t>应用软件</w:t>
      </w:r>
      <w:r w:rsidR="00C72F2A">
        <w:rPr>
          <w:rFonts w:hint="eastAsia"/>
        </w:rPr>
        <w:t>基于</w:t>
      </w:r>
      <w:r w:rsidR="004A2756">
        <w:rPr>
          <w:rFonts w:hint="eastAsia"/>
        </w:rPr>
        <w:t>操作</w:t>
      </w:r>
      <w:r w:rsidR="00C72F2A">
        <w:rPr>
          <w:rFonts w:hint="eastAsia"/>
        </w:rPr>
        <w:t>系统机制实现</w:t>
      </w:r>
      <w:r w:rsidR="00AB643B">
        <w:rPr>
          <w:rFonts w:hint="eastAsia"/>
        </w:rPr>
        <w:t>权限</w:t>
      </w:r>
      <w:r w:rsidR="008E3537">
        <w:rPr>
          <w:rFonts w:hint="eastAsia"/>
        </w:rPr>
        <w:t>申请</w:t>
      </w:r>
      <w:r w:rsidR="00AB643B">
        <w:rPr>
          <w:rFonts w:hint="eastAsia"/>
        </w:rPr>
        <w:t>目的</w:t>
      </w:r>
      <w:r w:rsidR="00C72F2A">
        <w:rPr>
          <w:rFonts w:hint="eastAsia"/>
        </w:rPr>
        <w:t>说明</w:t>
      </w:r>
      <w:r w:rsidR="00AB643B">
        <w:rPr>
          <w:rFonts w:hint="eastAsia"/>
        </w:rPr>
        <w:t>的要求和实施指南</w:t>
      </w:r>
      <w:r w:rsidRPr="00973311">
        <w:rPr>
          <w:rFonts w:hint="eastAsia"/>
        </w:rPr>
        <w:t>。</w:t>
      </w:r>
    </w:p>
    <w:p w:rsidR="00653610" w:rsidRPr="000E2190" w:rsidRDefault="00653610" w:rsidP="00653610">
      <w:pPr>
        <w:pStyle w:val="aff0"/>
      </w:pPr>
      <w:r w:rsidRPr="00285D5C">
        <w:rPr>
          <w:rFonts w:hint="eastAsia"/>
        </w:rPr>
        <w:t>本标准适用于</w:t>
      </w:r>
      <w:r w:rsidR="00AB643B">
        <w:rPr>
          <w:rFonts w:hint="eastAsia"/>
        </w:rPr>
        <w:t>带有操作系统的</w:t>
      </w:r>
      <w:r w:rsidRPr="00285D5C">
        <w:rPr>
          <w:rFonts w:hint="eastAsia"/>
        </w:rPr>
        <w:t>移动智能终端</w:t>
      </w:r>
      <w:r w:rsidR="00AB643B">
        <w:rPr>
          <w:rFonts w:hint="eastAsia"/>
        </w:rPr>
        <w:t>、运行在移动终端上的应用软件。</w:t>
      </w:r>
    </w:p>
    <w:p w:rsidR="00653610" w:rsidRPr="00653610" w:rsidRDefault="00653610" w:rsidP="005121D3">
      <w:pPr>
        <w:pStyle w:val="aff0"/>
        <w:spacing w:line="360" w:lineRule="exact"/>
      </w:pPr>
    </w:p>
    <w:p w:rsidR="005121D3" w:rsidRDefault="005121D3" w:rsidP="005121D3">
      <w:pPr>
        <w:pStyle w:val="a6"/>
        <w:spacing w:before="312" w:after="312"/>
      </w:pPr>
      <w:bookmarkStart w:id="7" w:name="_Toc16771618"/>
      <w:bookmarkStart w:id="8" w:name="_Toc29824610"/>
      <w:r>
        <w:rPr>
          <w:rFonts w:hint="eastAsia"/>
        </w:rPr>
        <w:t>规范性引用文件</w:t>
      </w:r>
      <w:bookmarkEnd w:id="7"/>
      <w:bookmarkEnd w:id="8"/>
    </w:p>
    <w:p w:rsidR="005121D3" w:rsidRDefault="005121D3" w:rsidP="005121D3">
      <w:pPr>
        <w:pStyle w:val="aff0"/>
      </w:pPr>
      <w:r>
        <w:rPr>
          <w:rFonts w:hint="eastAsia"/>
        </w:rPr>
        <w:t>下列文件对于本文件的应用是必不可少的。凡是注日期的引用文件，仅所注日期的版本适用于本文件。凡是不注日期的引用文件，其最新版本（包括所有的修改单）适用于本文件。</w:t>
      </w:r>
    </w:p>
    <w:p w:rsidR="00653610" w:rsidRPr="00653610" w:rsidRDefault="00653610" w:rsidP="005121D3">
      <w:pPr>
        <w:pStyle w:val="aff0"/>
      </w:pPr>
    </w:p>
    <w:p w:rsidR="005121D3" w:rsidRPr="00816039" w:rsidRDefault="005121D3" w:rsidP="005121D3">
      <w:pPr>
        <w:pStyle w:val="a6"/>
        <w:spacing w:before="312" w:after="312"/>
      </w:pPr>
      <w:bookmarkStart w:id="9" w:name="_Toc16771619"/>
      <w:bookmarkStart w:id="10" w:name="_Toc29824611"/>
      <w:r>
        <w:rPr>
          <w:rFonts w:hint="eastAsia"/>
        </w:rPr>
        <w:t>术语、定义和缩略语</w:t>
      </w:r>
      <w:bookmarkEnd w:id="9"/>
      <w:bookmarkEnd w:id="10"/>
    </w:p>
    <w:p w:rsidR="005121D3" w:rsidRDefault="005121D3" w:rsidP="005121D3">
      <w:pPr>
        <w:pStyle w:val="a7"/>
        <w:spacing w:before="156" w:after="156"/>
        <w:ind w:left="0"/>
      </w:pPr>
      <w:bookmarkStart w:id="11" w:name="_Toc16771620"/>
      <w:bookmarkStart w:id="12" w:name="_Toc29824612"/>
      <w:r>
        <w:rPr>
          <w:rFonts w:hint="eastAsia"/>
        </w:rPr>
        <w:t>术语和定义</w:t>
      </w:r>
      <w:bookmarkEnd w:id="11"/>
      <w:bookmarkEnd w:id="12"/>
    </w:p>
    <w:p w:rsidR="005121D3" w:rsidRDefault="005121D3" w:rsidP="005121D3">
      <w:pPr>
        <w:pStyle w:val="aff0"/>
      </w:pPr>
      <w:r w:rsidRPr="00816039">
        <w:rPr>
          <w:rFonts w:hint="eastAsia"/>
        </w:rPr>
        <w:t>下列术语和定义适用于本文件。</w:t>
      </w:r>
    </w:p>
    <w:p w:rsidR="00653610" w:rsidRPr="0016124B" w:rsidRDefault="00653610" w:rsidP="0016124B">
      <w:pPr>
        <w:pStyle w:val="a8"/>
        <w:spacing w:before="156" w:after="156"/>
        <w:ind w:left="840" w:hanging="420"/>
      </w:pPr>
      <w:r w:rsidRPr="0016124B">
        <w:rPr>
          <w:rFonts w:ascii="宋体" w:hint="eastAsia"/>
          <w:noProof/>
          <w:szCs w:val="20"/>
        </w:rPr>
        <w:t>移动智能终端</w:t>
      </w:r>
      <w:r w:rsidRPr="0016124B">
        <w:rPr>
          <w:rFonts w:ascii="宋体" w:hint="eastAsia"/>
          <w:noProof/>
          <w:szCs w:val="20"/>
        </w:rPr>
        <w:t xml:space="preserve"> Smart Mobile Terminal</w:t>
      </w:r>
    </w:p>
    <w:p w:rsidR="00653610" w:rsidRPr="00973311" w:rsidRDefault="00653610" w:rsidP="00653610">
      <w:pPr>
        <w:widowControl/>
        <w:tabs>
          <w:tab w:val="center" w:pos="4201"/>
          <w:tab w:val="right" w:leader="dot" w:pos="9298"/>
        </w:tabs>
        <w:autoSpaceDE w:val="0"/>
        <w:autoSpaceDN w:val="0"/>
        <w:ind w:firstLineChars="200" w:firstLine="420"/>
        <w:rPr>
          <w:rFonts w:ascii="宋体"/>
          <w:noProof/>
          <w:kern w:val="0"/>
          <w:szCs w:val="20"/>
        </w:rPr>
      </w:pPr>
      <w:r w:rsidRPr="00973311">
        <w:rPr>
          <w:rFonts w:ascii="宋体" w:hint="eastAsia"/>
          <w:noProof/>
          <w:kern w:val="0"/>
          <w:szCs w:val="20"/>
        </w:rPr>
        <w:t>移动智能终端是指接入公众移动通信网络、具有操作系统、可由用户自行安装和卸载应用软件的移动终端产品。</w:t>
      </w:r>
    </w:p>
    <w:p w:rsidR="00653610" w:rsidRPr="0016124B" w:rsidRDefault="00653610" w:rsidP="0016124B">
      <w:pPr>
        <w:pStyle w:val="a8"/>
        <w:spacing w:before="156" w:after="156"/>
        <w:ind w:left="840" w:hanging="420"/>
      </w:pPr>
      <w:r w:rsidRPr="0016124B">
        <w:rPr>
          <w:rFonts w:ascii="宋体" w:hint="eastAsia"/>
          <w:noProof/>
          <w:szCs w:val="20"/>
        </w:rPr>
        <w:t>移动智能终端应用软件</w:t>
      </w:r>
      <w:r w:rsidRPr="0016124B">
        <w:rPr>
          <w:rFonts w:ascii="宋体" w:hint="eastAsia"/>
          <w:noProof/>
          <w:szCs w:val="20"/>
        </w:rPr>
        <w:t xml:space="preserve"> Mobile Application</w:t>
      </w:r>
    </w:p>
    <w:p w:rsidR="00653610" w:rsidRDefault="00653610" w:rsidP="00653610">
      <w:pPr>
        <w:widowControl/>
        <w:tabs>
          <w:tab w:val="center" w:pos="4201"/>
          <w:tab w:val="right" w:leader="dot" w:pos="9298"/>
        </w:tabs>
        <w:autoSpaceDE w:val="0"/>
        <w:autoSpaceDN w:val="0"/>
        <w:ind w:firstLineChars="200" w:firstLine="420"/>
        <w:rPr>
          <w:rFonts w:ascii="宋体"/>
          <w:noProof/>
          <w:kern w:val="0"/>
          <w:szCs w:val="20"/>
        </w:rPr>
      </w:pPr>
      <w:r w:rsidRPr="00973311">
        <w:rPr>
          <w:rFonts w:ascii="宋体" w:hint="eastAsia"/>
          <w:noProof/>
          <w:kern w:val="0"/>
          <w:szCs w:val="20"/>
        </w:rPr>
        <w:t>移动智能终端应用软件（以下简称“应用软件”）是指移动智能终端预置以及通过网站、应用商店、扫二维码、应用自身、其他线上线下平台或渠道下载、安装、升级、卸载的应用软件。</w:t>
      </w:r>
    </w:p>
    <w:p w:rsidR="000A318B" w:rsidRDefault="000A318B" w:rsidP="007E61FF">
      <w:pPr>
        <w:pStyle w:val="a8"/>
        <w:spacing w:before="156" w:after="156"/>
        <w:ind w:left="840" w:hanging="420"/>
        <w:rPr>
          <w:rFonts w:ascii="宋体"/>
          <w:noProof/>
          <w:szCs w:val="20"/>
        </w:rPr>
      </w:pPr>
      <w:r>
        <w:rPr>
          <w:rFonts w:ascii="宋体" w:hint="eastAsia"/>
          <w:noProof/>
          <w:szCs w:val="20"/>
        </w:rPr>
        <w:t>敏感权限</w:t>
      </w:r>
      <w:r>
        <w:rPr>
          <w:rFonts w:ascii="宋体" w:hint="eastAsia"/>
          <w:noProof/>
          <w:szCs w:val="20"/>
        </w:rPr>
        <w:t xml:space="preserve"> </w:t>
      </w:r>
      <w:r>
        <w:rPr>
          <w:rFonts w:ascii="宋体"/>
          <w:noProof/>
          <w:szCs w:val="20"/>
        </w:rPr>
        <w:t>Sensitive Permission</w:t>
      </w:r>
    </w:p>
    <w:p w:rsidR="00653610" w:rsidRPr="00AB643B" w:rsidRDefault="00DF55F1" w:rsidP="00AB643B">
      <w:pPr>
        <w:widowControl/>
        <w:tabs>
          <w:tab w:val="center" w:pos="4201"/>
          <w:tab w:val="right" w:leader="dot" w:pos="9298"/>
        </w:tabs>
        <w:autoSpaceDE w:val="0"/>
        <w:autoSpaceDN w:val="0"/>
        <w:ind w:firstLineChars="200" w:firstLine="420"/>
        <w:rPr>
          <w:rFonts w:ascii="宋体"/>
          <w:noProof/>
          <w:kern w:val="0"/>
          <w:szCs w:val="20"/>
        </w:rPr>
      </w:pPr>
      <w:r w:rsidRPr="00DF55F1">
        <w:rPr>
          <w:rFonts w:ascii="宋体" w:hint="eastAsia"/>
          <w:noProof/>
          <w:kern w:val="0"/>
          <w:szCs w:val="20"/>
        </w:rPr>
        <w:t>敏感权限对应的数据或资源，涉及下列范围：个人信息或个人敏感信息，一旦泄露、非法提供或滥用可能危害人身和财产安全；对用户存储的数据或其他应用的操作产生影响，可能干扰系统正常运行或实施恶意行为。</w:t>
      </w:r>
    </w:p>
    <w:p w:rsidR="005121D3" w:rsidRDefault="008E3537" w:rsidP="005121D3">
      <w:pPr>
        <w:pStyle w:val="a6"/>
        <w:spacing w:before="312" w:after="312"/>
      </w:pPr>
      <w:bookmarkStart w:id="13" w:name="_Toc29824613"/>
      <w:r>
        <w:rPr>
          <w:rFonts w:hint="eastAsia"/>
        </w:rPr>
        <w:t>权限申请目的</w:t>
      </w:r>
      <w:r w:rsidR="00D10B3E">
        <w:rPr>
          <w:rFonts w:hint="eastAsia"/>
        </w:rPr>
        <w:t>告知</w:t>
      </w:r>
      <w:r w:rsidR="003C7D2C">
        <w:rPr>
          <w:rFonts w:hint="eastAsia"/>
        </w:rPr>
        <w:t>具体要求</w:t>
      </w:r>
      <w:bookmarkEnd w:id="13"/>
    </w:p>
    <w:p w:rsidR="007C2355" w:rsidRDefault="00E56D70" w:rsidP="007C2355">
      <w:pPr>
        <w:pStyle w:val="aff0"/>
      </w:pPr>
      <w:r>
        <w:rPr>
          <w:rFonts w:hint="eastAsia"/>
        </w:rPr>
        <w:t>应用软件在移动终端上申请敏感权限</w:t>
      </w:r>
      <w:r w:rsidR="00244547">
        <w:rPr>
          <w:rFonts w:hint="eastAsia"/>
        </w:rPr>
        <w:t>的情况</w:t>
      </w:r>
      <w:r w:rsidR="004A2756">
        <w:rPr>
          <w:rFonts w:hint="eastAsia"/>
        </w:rPr>
        <w:t>下</w:t>
      </w:r>
      <w:r>
        <w:rPr>
          <w:rFonts w:hint="eastAsia"/>
        </w:rPr>
        <w:t>，</w:t>
      </w:r>
      <w:r w:rsidR="004A2756">
        <w:rPr>
          <w:rFonts w:hint="eastAsia"/>
        </w:rPr>
        <w:t>需</w:t>
      </w:r>
      <w:r>
        <w:rPr>
          <w:rFonts w:hint="eastAsia"/>
        </w:rPr>
        <w:t>告知用户其</w:t>
      </w:r>
      <w:r w:rsidR="008E3537">
        <w:rPr>
          <w:rFonts w:hint="eastAsia"/>
        </w:rPr>
        <w:t>权限申请目的</w:t>
      </w:r>
      <w:r>
        <w:rPr>
          <w:rFonts w:hint="eastAsia"/>
        </w:rPr>
        <w:t>，敏感权限包括</w:t>
      </w:r>
      <w:r w:rsidR="00C91E61">
        <w:rPr>
          <w:rFonts w:hint="eastAsia"/>
        </w:rPr>
        <w:t>涉及到</w:t>
      </w:r>
      <w:r w:rsidR="007C2355" w:rsidRPr="007C2355">
        <w:rPr>
          <w:rFonts w:hint="eastAsia"/>
        </w:rPr>
        <w:t>日历、通讯录、通话记录、</w:t>
      </w:r>
      <w:r>
        <w:rPr>
          <w:rFonts w:hint="eastAsia"/>
        </w:rPr>
        <w:t>短信、</w:t>
      </w:r>
      <w:r w:rsidR="007C2355" w:rsidRPr="007C2355">
        <w:rPr>
          <w:rFonts w:hint="eastAsia"/>
        </w:rPr>
        <w:t>电话、</w:t>
      </w:r>
      <w:r>
        <w:rPr>
          <w:rFonts w:hint="eastAsia"/>
        </w:rPr>
        <w:t>位置、</w:t>
      </w:r>
      <w:r w:rsidR="007C2355" w:rsidRPr="007C2355">
        <w:rPr>
          <w:rFonts w:hint="eastAsia"/>
        </w:rPr>
        <w:t>拍照、录音</w:t>
      </w:r>
      <w:r>
        <w:rPr>
          <w:rFonts w:hint="eastAsia"/>
        </w:rPr>
        <w:t>、传感器、存储、身体活动</w:t>
      </w:r>
      <w:r w:rsidR="003B4A64">
        <w:rPr>
          <w:rFonts w:hint="eastAsia"/>
        </w:rPr>
        <w:t>等</w:t>
      </w:r>
      <w:r w:rsidR="00C91E61">
        <w:rPr>
          <w:rFonts w:hint="eastAsia"/>
        </w:rPr>
        <w:t>个人数据或敏感能力</w:t>
      </w:r>
      <w:r w:rsidR="004A2756">
        <w:rPr>
          <w:rFonts w:hint="eastAsia"/>
        </w:rPr>
        <w:t>操作</w:t>
      </w:r>
      <w:r w:rsidR="00C91E61">
        <w:rPr>
          <w:rFonts w:hint="eastAsia"/>
        </w:rPr>
        <w:t>的权限</w:t>
      </w:r>
      <w:r>
        <w:rPr>
          <w:rFonts w:hint="eastAsia"/>
        </w:rPr>
        <w:t>。</w:t>
      </w:r>
    </w:p>
    <w:p w:rsidR="00E56D70" w:rsidRDefault="008E3537" w:rsidP="00E56D70">
      <w:pPr>
        <w:pStyle w:val="a7"/>
        <w:spacing w:before="156" w:after="156"/>
        <w:ind w:left="0"/>
      </w:pPr>
      <w:bookmarkStart w:id="14" w:name="_Toc29824617"/>
      <w:r>
        <w:rPr>
          <w:rFonts w:hint="eastAsia"/>
        </w:rPr>
        <w:t>权限申请目的</w:t>
      </w:r>
      <w:r w:rsidR="00E56D70">
        <w:rPr>
          <w:rFonts w:hint="eastAsia"/>
        </w:rPr>
        <w:t>展示时机</w:t>
      </w:r>
      <w:bookmarkEnd w:id="14"/>
      <w:r w:rsidR="009F6630">
        <w:rPr>
          <w:rFonts w:hint="eastAsia"/>
        </w:rPr>
        <w:t>和方式</w:t>
      </w:r>
    </w:p>
    <w:p w:rsidR="003B4A64" w:rsidRPr="00FE0705" w:rsidRDefault="00E56D70" w:rsidP="003B4A64">
      <w:pPr>
        <w:pStyle w:val="aff0"/>
        <w:numPr>
          <w:ilvl w:val="0"/>
          <w:numId w:val="32"/>
        </w:numPr>
        <w:ind w:firstLineChars="0"/>
      </w:pPr>
      <w:r>
        <w:rPr>
          <w:rFonts w:hint="eastAsia"/>
        </w:rPr>
        <w:t>应用软件</w:t>
      </w:r>
      <w:r w:rsidR="003B4A64">
        <w:rPr>
          <w:rFonts w:hint="eastAsia"/>
        </w:rPr>
        <w:t>运行时</w:t>
      </w:r>
      <w:r>
        <w:rPr>
          <w:rFonts w:hint="eastAsia"/>
        </w:rPr>
        <w:t>申请权限</w:t>
      </w:r>
      <w:r w:rsidR="009F6630">
        <w:rPr>
          <w:rFonts w:hint="eastAsia"/>
        </w:rPr>
        <w:t>授权</w:t>
      </w:r>
      <w:r w:rsidR="006164E6">
        <w:t>的</w:t>
      </w:r>
      <w:r>
        <w:rPr>
          <w:rFonts w:hint="eastAsia"/>
        </w:rPr>
        <w:t>权限</w:t>
      </w:r>
      <w:r w:rsidR="004A2756">
        <w:rPr>
          <w:rFonts w:hint="eastAsia"/>
        </w:rPr>
        <w:t>申请界面</w:t>
      </w:r>
      <w:r w:rsidR="006164E6">
        <w:rPr>
          <w:rFonts w:hint="eastAsia"/>
        </w:rPr>
        <w:t>，</w:t>
      </w:r>
      <w:r>
        <w:rPr>
          <w:rFonts w:hint="eastAsia"/>
        </w:rPr>
        <w:t>以文字方式向用户呈现</w:t>
      </w:r>
      <w:r w:rsidR="008E3537">
        <w:rPr>
          <w:rFonts w:hint="eastAsia"/>
        </w:rPr>
        <w:t>权限申请目的</w:t>
      </w:r>
      <w:r w:rsidRPr="00FE0705">
        <w:rPr>
          <w:rFonts w:hint="eastAsia"/>
        </w:rPr>
        <w:t>。</w:t>
      </w:r>
    </w:p>
    <w:p w:rsidR="00DA3123" w:rsidRDefault="00DA3123" w:rsidP="00FD7530">
      <w:pPr>
        <w:pStyle w:val="aff0"/>
        <w:numPr>
          <w:ilvl w:val="0"/>
          <w:numId w:val="32"/>
        </w:numPr>
        <w:ind w:firstLineChars="0"/>
      </w:pPr>
      <w:r w:rsidRPr="00FD7530">
        <w:rPr>
          <w:rFonts w:hint="eastAsia"/>
        </w:rPr>
        <w:lastRenderedPageBreak/>
        <w:t>应用软件安装完成后的安装器界面，</w:t>
      </w:r>
      <w:r w:rsidR="008E3537">
        <w:rPr>
          <w:rFonts w:hint="eastAsia"/>
        </w:rPr>
        <w:t>宜</w:t>
      </w:r>
      <w:r w:rsidRPr="00FD7530">
        <w:rPr>
          <w:rFonts w:hint="eastAsia"/>
        </w:rPr>
        <w:t>以文字方式向用户呈现应用软件的</w:t>
      </w:r>
      <w:r w:rsidR="008E3537">
        <w:rPr>
          <w:rFonts w:hint="eastAsia"/>
        </w:rPr>
        <w:t>权限申请目的</w:t>
      </w:r>
      <w:r w:rsidRPr="00FD7530">
        <w:rPr>
          <w:rFonts w:hint="eastAsia"/>
        </w:rPr>
        <w:t>。</w:t>
      </w:r>
    </w:p>
    <w:p w:rsidR="001B6981" w:rsidRPr="00C72F2A" w:rsidRDefault="001B6981" w:rsidP="001B6981">
      <w:pPr>
        <w:pStyle w:val="aff0"/>
        <w:numPr>
          <w:ilvl w:val="0"/>
          <w:numId w:val="32"/>
        </w:numPr>
        <w:ind w:firstLineChars="0"/>
      </w:pPr>
      <w:r w:rsidRPr="00C72F2A">
        <w:rPr>
          <w:rFonts w:hint="eastAsia"/>
        </w:rPr>
        <w:t>移动终端</w:t>
      </w:r>
      <w:r w:rsidR="00A93C4D" w:rsidRPr="00C72F2A">
        <w:rPr>
          <w:rFonts w:hint="eastAsia"/>
        </w:rPr>
        <w:t>中</w:t>
      </w:r>
      <w:r w:rsidRPr="00C72F2A">
        <w:rPr>
          <w:rFonts w:hint="eastAsia"/>
        </w:rPr>
        <w:t>应用软件</w:t>
      </w:r>
      <w:r w:rsidR="00A93C4D" w:rsidRPr="00C72F2A">
        <w:rPr>
          <w:rFonts w:hint="eastAsia"/>
        </w:rPr>
        <w:t>的</w:t>
      </w:r>
      <w:r w:rsidRPr="00C72F2A">
        <w:rPr>
          <w:rFonts w:hint="eastAsia"/>
        </w:rPr>
        <w:t>权限管理界面，</w:t>
      </w:r>
      <w:r w:rsidR="006164E6">
        <w:rPr>
          <w:rFonts w:hint="eastAsia"/>
        </w:rPr>
        <w:t>该界面</w:t>
      </w:r>
      <w:r w:rsidR="001F2F75" w:rsidRPr="00C72F2A">
        <w:rPr>
          <w:rFonts w:hint="eastAsia"/>
        </w:rPr>
        <w:t>用于向用户展示权限授权情况和</w:t>
      </w:r>
      <w:r w:rsidR="006164E6">
        <w:rPr>
          <w:rFonts w:hint="eastAsia"/>
        </w:rPr>
        <w:t>提供</w:t>
      </w:r>
      <w:r w:rsidR="001F2F75" w:rsidRPr="00C72F2A">
        <w:rPr>
          <w:rFonts w:hint="eastAsia"/>
        </w:rPr>
        <w:t>授权状态</w:t>
      </w:r>
      <w:r w:rsidR="006164E6" w:rsidRPr="00C72F2A">
        <w:rPr>
          <w:rFonts w:hint="eastAsia"/>
        </w:rPr>
        <w:t>修改</w:t>
      </w:r>
      <w:r w:rsidR="006164E6">
        <w:rPr>
          <w:rFonts w:hint="eastAsia"/>
        </w:rPr>
        <w:t>选项</w:t>
      </w:r>
      <w:r w:rsidR="001F2F75" w:rsidRPr="00C72F2A">
        <w:rPr>
          <w:rFonts w:hint="eastAsia"/>
        </w:rPr>
        <w:t>，在权限管理界面</w:t>
      </w:r>
      <w:r w:rsidRPr="00C72F2A">
        <w:rPr>
          <w:rFonts w:hint="eastAsia"/>
        </w:rPr>
        <w:t>以文字方式向用户呈现应用软件权限</w:t>
      </w:r>
      <w:r w:rsidR="006164E6">
        <w:rPr>
          <w:rFonts w:hint="eastAsia"/>
        </w:rPr>
        <w:t>申请</w:t>
      </w:r>
      <w:r w:rsidRPr="00C72F2A">
        <w:rPr>
          <w:rFonts w:hint="eastAsia"/>
        </w:rPr>
        <w:t>目的。</w:t>
      </w:r>
    </w:p>
    <w:p w:rsidR="001B6981" w:rsidRPr="00FD7530" w:rsidRDefault="001B6981" w:rsidP="001B6981">
      <w:pPr>
        <w:pStyle w:val="aff0"/>
        <w:ind w:left="780" w:firstLineChars="0" w:firstLine="0"/>
      </w:pPr>
    </w:p>
    <w:p w:rsidR="009F6630" w:rsidRDefault="00D10B3E" w:rsidP="009F6630">
      <w:pPr>
        <w:pStyle w:val="a7"/>
        <w:spacing w:before="156" w:after="156"/>
        <w:ind w:left="0"/>
      </w:pPr>
      <w:bookmarkStart w:id="15" w:name="_Toc29824614"/>
      <w:r>
        <w:rPr>
          <w:rFonts w:hint="eastAsia"/>
        </w:rPr>
        <w:t>实现</w:t>
      </w:r>
      <w:bookmarkEnd w:id="15"/>
      <w:r w:rsidR="003B0623">
        <w:rPr>
          <w:rFonts w:hint="eastAsia"/>
        </w:rPr>
        <w:t>方式</w:t>
      </w:r>
    </w:p>
    <w:p w:rsidR="00584B70" w:rsidRDefault="00584B70" w:rsidP="009F6630">
      <w:pPr>
        <w:pStyle w:val="aff0"/>
      </w:pPr>
      <w:r>
        <w:rPr>
          <w:rFonts w:hint="eastAsia"/>
        </w:rPr>
        <w:t>若移动终端操作系统支持权限申请目的</w:t>
      </w:r>
      <w:r w:rsidR="008E3537">
        <w:rPr>
          <w:rFonts w:hint="eastAsia"/>
        </w:rPr>
        <w:t>告知</w:t>
      </w:r>
      <w:r>
        <w:rPr>
          <w:rFonts w:hint="eastAsia"/>
        </w:rPr>
        <w:t>，则应用软件</w:t>
      </w:r>
      <w:r w:rsidR="006F0777">
        <w:rPr>
          <w:rFonts w:hint="eastAsia"/>
        </w:rPr>
        <w:t>开发者</w:t>
      </w:r>
      <w:r w:rsidR="00C91E61">
        <w:rPr>
          <w:rFonts w:hint="eastAsia"/>
        </w:rPr>
        <w:t>按照</w:t>
      </w:r>
      <w:r>
        <w:rPr>
          <w:rFonts w:hint="eastAsia"/>
        </w:rPr>
        <w:t>操作系统定义的</w:t>
      </w:r>
      <w:r w:rsidR="00C91E61">
        <w:rPr>
          <w:rFonts w:hint="eastAsia"/>
        </w:rPr>
        <w:t>方式</w:t>
      </w:r>
      <w:r w:rsidR="006F0777">
        <w:rPr>
          <w:rFonts w:hint="eastAsia"/>
        </w:rPr>
        <w:t>下输入权限及权限对应的</w:t>
      </w:r>
      <w:r w:rsidR="008E3537">
        <w:rPr>
          <w:rFonts w:hint="eastAsia"/>
        </w:rPr>
        <w:t>申请目的</w:t>
      </w:r>
      <w:r w:rsidR="006F0777">
        <w:rPr>
          <w:rFonts w:hint="eastAsia"/>
        </w:rPr>
        <w:t>。</w:t>
      </w:r>
    </w:p>
    <w:p w:rsidR="00FD7530" w:rsidRDefault="006F0777" w:rsidP="009F6630">
      <w:pPr>
        <w:pStyle w:val="aff0"/>
      </w:pPr>
      <w:r>
        <w:rPr>
          <w:rFonts w:hint="eastAsia"/>
        </w:rPr>
        <w:t>若移动终端操作系统不支持</w:t>
      </w:r>
      <w:r w:rsidR="008E3537">
        <w:rPr>
          <w:rFonts w:hint="eastAsia"/>
        </w:rPr>
        <w:t>权限申请目的</w:t>
      </w:r>
      <w:r>
        <w:rPr>
          <w:rFonts w:hint="eastAsia"/>
        </w:rPr>
        <w:t>告知，</w:t>
      </w:r>
      <w:r w:rsidR="008E208A">
        <w:rPr>
          <w:rFonts w:hint="eastAsia"/>
        </w:rPr>
        <w:t>如</w:t>
      </w:r>
      <w:r w:rsidR="008E1494">
        <w:rPr>
          <w:rFonts w:hint="eastAsia"/>
        </w:rPr>
        <w:t>安卓系统</w:t>
      </w:r>
      <w:r w:rsidR="00FE25F4">
        <w:rPr>
          <w:rFonts w:hint="eastAsia"/>
        </w:rPr>
        <w:t>，应用软件开发者在清单文件中的应用</w:t>
      </w:r>
      <w:r w:rsidR="00FE25F4">
        <w:t>&lt;application&gt;</w:t>
      </w:r>
      <w:r w:rsidR="00FE25F4" w:rsidRPr="0085296D">
        <w:rPr>
          <w:rFonts w:hint="eastAsia"/>
        </w:rPr>
        <w:t>标签</w:t>
      </w:r>
      <w:r w:rsidR="00FE25F4" w:rsidRPr="0085296D">
        <w:t>下新增</w:t>
      </w:r>
      <w:r w:rsidR="00FE25F4" w:rsidRPr="0085296D">
        <w:rPr>
          <w:rFonts w:hint="eastAsia"/>
        </w:rPr>
        <w:t>自定义</w:t>
      </w:r>
      <w:r w:rsidR="00A140A2" w:rsidRPr="0085296D">
        <w:rPr>
          <w:rFonts w:hint="eastAsia"/>
        </w:rPr>
        <w:t>元素</w:t>
      </w:r>
      <w:r w:rsidR="00FE25F4" w:rsidRPr="0085296D">
        <w:t>&lt;meta-data&gt;</w:t>
      </w:r>
      <w:r w:rsidR="00FE25F4" w:rsidRPr="0085296D">
        <w:rPr>
          <w:rFonts w:hint="eastAsia"/>
        </w:rPr>
        <w:t>，</w:t>
      </w:r>
      <w:r w:rsidR="006B2468" w:rsidRPr="0085296D">
        <w:rPr>
          <w:rFonts w:hint="eastAsia"/>
        </w:rPr>
        <w:t>在</w:t>
      </w:r>
      <w:r w:rsidR="009D1625" w:rsidRPr="0085296D">
        <w:t>&lt;meta-data&gt;</w:t>
      </w:r>
      <w:r w:rsidR="006B2468" w:rsidRPr="0085296D">
        <w:rPr>
          <w:rFonts w:hint="eastAsia"/>
        </w:rPr>
        <w:t>中</w:t>
      </w:r>
      <w:r w:rsidR="00FE25F4" w:rsidRPr="0085296D">
        <w:rPr>
          <w:rFonts w:hint="eastAsia"/>
        </w:rPr>
        <w:t>输入权限及</w:t>
      </w:r>
      <w:r w:rsidR="008E3537">
        <w:rPr>
          <w:rFonts w:hint="eastAsia"/>
        </w:rPr>
        <w:t>权限申请目的</w:t>
      </w:r>
      <w:r w:rsidR="00FE25F4" w:rsidRPr="0085296D">
        <w:rPr>
          <w:rFonts w:hint="eastAsia"/>
        </w:rPr>
        <w:t>，</w:t>
      </w:r>
      <w:r w:rsidR="00FE25F4" w:rsidRPr="0085296D">
        <w:t>&lt;meta-data&gt;</w:t>
      </w:r>
      <w:r w:rsidR="00FE25F4" w:rsidRPr="0085296D">
        <w:rPr>
          <w:rFonts w:hint="eastAsia"/>
        </w:rPr>
        <w:t>标签包括name</w:t>
      </w:r>
      <w:r w:rsidR="00FE25F4">
        <w:t>和resource两</w:t>
      </w:r>
      <w:r w:rsidR="00FE25F4">
        <w:rPr>
          <w:rFonts w:hint="eastAsia"/>
        </w:rPr>
        <w:t>个</w:t>
      </w:r>
      <w:r w:rsidR="00A140A2">
        <w:rPr>
          <w:rFonts w:hint="eastAsia"/>
        </w:rPr>
        <w:t>属性</w:t>
      </w:r>
      <w:r w:rsidR="00FE25F4">
        <w:rPr>
          <w:rFonts w:hint="eastAsia"/>
        </w:rPr>
        <w:t>，其中，</w:t>
      </w:r>
      <w:r w:rsidR="00FE25F4">
        <w:t>name属性为权限</w:t>
      </w:r>
      <w:r w:rsidR="00FE25F4">
        <w:rPr>
          <w:rFonts w:hint="eastAsia"/>
        </w:rPr>
        <w:t>名称</w:t>
      </w:r>
      <w:r w:rsidR="00FE25F4">
        <w:t>，resource属性为</w:t>
      </w:r>
      <w:r w:rsidR="008E3537">
        <w:t>权限申请目的</w:t>
      </w:r>
      <w:r w:rsidR="00FE25F4">
        <w:t>引用的字符串资源，</w:t>
      </w:r>
      <w:r w:rsidR="001A6625">
        <w:rPr>
          <w:rFonts w:hint="eastAsia"/>
        </w:rPr>
        <w:t>为避免应用开发者多次适配，name的命名规则统一</w:t>
      </w:r>
      <w:r w:rsidR="00FE25F4">
        <w:rPr>
          <w:rFonts w:hint="eastAsia"/>
        </w:rPr>
        <w:t>为</w:t>
      </w:r>
      <w:r w:rsidR="00FD7530">
        <w:rPr>
          <w:rFonts w:hint="eastAsia"/>
        </w:rPr>
        <w:t>“</w:t>
      </w:r>
      <w:r w:rsidR="00FE25F4">
        <w:t>permission.reason. + 危险权限的权限</w:t>
      </w:r>
      <w:r w:rsidR="00FE25F4">
        <w:rPr>
          <w:rFonts w:hint="eastAsia"/>
        </w:rPr>
        <w:t>组</w:t>
      </w:r>
      <w:r w:rsidR="00FE25F4">
        <w:t>名</w:t>
      </w:r>
      <w:r w:rsidR="00FD7530">
        <w:rPr>
          <w:rFonts w:hint="eastAsia"/>
        </w:rPr>
        <w:t>”</w:t>
      </w:r>
      <w:r w:rsidR="00FE25F4">
        <w:t>，resource属性</w:t>
      </w:r>
      <w:r w:rsidR="00FE25F4">
        <w:rPr>
          <w:rFonts w:hint="eastAsia"/>
        </w:rPr>
        <w:t>中字符串id不限。</w:t>
      </w:r>
    </w:p>
    <w:p w:rsidR="00850761" w:rsidRDefault="00FD7530" w:rsidP="009F6630">
      <w:pPr>
        <w:pStyle w:val="aff0"/>
      </w:pPr>
      <w:r w:rsidRPr="00FD7530">
        <w:t>注</w:t>
      </w:r>
      <w:r w:rsidR="004C5FA5">
        <w:t>1</w:t>
      </w:r>
      <w:r w:rsidRPr="00FD7530">
        <w:rPr>
          <w:rFonts w:hint="eastAsia"/>
        </w:rPr>
        <w:t>：本标准适配安卓A</w:t>
      </w:r>
      <w:r w:rsidRPr="00FD7530">
        <w:t>PI版本号为</w:t>
      </w:r>
      <w:r w:rsidRPr="00FD7530">
        <w:rPr>
          <w:rFonts w:hint="eastAsia"/>
        </w:rPr>
        <w:t>2</w:t>
      </w:r>
      <w:r w:rsidRPr="00FD7530">
        <w:t>9及其以上版本</w:t>
      </w:r>
      <w:r w:rsidRPr="00FD7530">
        <w:rPr>
          <w:rFonts w:hint="eastAsia"/>
        </w:rPr>
        <w:t>。</w:t>
      </w:r>
    </w:p>
    <w:p w:rsidR="004C5FA5" w:rsidRDefault="004C5FA5" w:rsidP="009F6630">
      <w:pPr>
        <w:pStyle w:val="aff0"/>
      </w:pPr>
      <w:r>
        <w:rPr>
          <w:rFonts w:hint="eastAsia"/>
        </w:rPr>
        <w:t>注2：实现方式示例参考附录</w:t>
      </w:r>
      <w:r w:rsidR="000E196A">
        <w:rPr>
          <w:rFonts w:hint="eastAsia"/>
        </w:rPr>
        <w:t>B。</w:t>
      </w:r>
    </w:p>
    <w:p w:rsidR="009F6630" w:rsidRPr="0090175F" w:rsidRDefault="008E3537" w:rsidP="009F6630">
      <w:pPr>
        <w:pStyle w:val="a7"/>
        <w:spacing w:before="156" w:after="156"/>
        <w:ind w:left="0"/>
      </w:pPr>
      <w:bookmarkStart w:id="16" w:name="_Toc29824615"/>
      <w:r>
        <w:rPr>
          <w:rFonts w:hint="eastAsia"/>
        </w:rPr>
        <w:t>权限申请目的</w:t>
      </w:r>
      <w:r w:rsidR="009F6630">
        <w:rPr>
          <w:rFonts w:hint="eastAsia"/>
        </w:rPr>
        <w:t>内容要求</w:t>
      </w:r>
      <w:bookmarkEnd w:id="16"/>
    </w:p>
    <w:p w:rsidR="00BD3118" w:rsidRDefault="00BD3118" w:rsidP="00FD7530">
      <w:pPr>
        <w:pStyle w:val="a8"/>
        <w:spacing w:before="156" w:after="156"/>
      </w:pPr>
      <w:r>
        <w:rPr>
          <w:rFonts w:hint="eastAsia"/>
        </w:rPr>
        <w:t>对终端厂商的要求</w:t>
      </w:r>
    </w:p>
    <w:p w:rsidR="00BD3118" w:rsidRDefault="00BD3118" w:rsidP="00BD3118">
      <w:pPr>
        <w:pStyle w:val="aff0"/>
      </w:pPr>
      <w:r>
        <w:rPr>
          <w:rFonts w:hint="eastAsia"/>
        </w:rPr>
        <w:t>终端厂商提供的</w:t>
      </w:r>
      <w:r w:rsidR="008E3537">
        <w:rPr>
          <w:rFonts w:hint="eastAsia"/>
        </w:rPr>
        <w:t>权限申请目的</w:t>
      </w:r>
      <w:r>
        <w:rPr>
          <w:rFonts w:hint="eastAsia"/>
        </w:rPr>
        <w:t>展示遵从</w:t>
      </w:r>
      <w:r w:rsidR="00DE7B99">
        <w:rPr>
          <w:rFonts w:hint="eastAsia"/>
        </w:rPr>
        <w:t>以</w:t>
      </w:r>
      <w:r>
        <w:rPr>
          <w:rFonts w:hint="eastAsia"/>
        </w:rPr>
        <w:t>下要求：</w:t>
      </w:r>
    </w:p>
    <w:p w:rsidR="00BD3118" w:rsidRDefault="00E72DD9" w:rsidP="00FD7530">
      <w:pPr>
        <w:pStyle w:val="aff0"/>
        <w:numPr>
          <w:ilvl w:val="0"/>
          <w:numId w:val="27"/>
        </w:numPr>
        <w:ind w:firstLineChars="0"/>
      </w:pPr>
      <w:r>
        <w:rPr>
          <w:rFonts w:hint="eastAsia"/>
        </w:rPr>
        <w:t>对于安卓系统</w:t>
      </w:r>
      <w:r w:rsidR="00BD3118" w:rsidRPr="00FD7530">
        <w:rPr>
          <w:rFonts w:hint="eastAsia"/>
        </w:rPr>
        <w:t>，</w:t>
      </w:r>
      <w:r w:rsidR="00BD1E73">
        <w:rPr>
          <w:rFonts w:hint="eastAsia"/>
        </w:rPr>
        <w:t>在</w:t>
      </w:r>
      <w:r w:rsidR="00B1526A">
        <w:rPr>
          <w:rFonts w:hint="eastAsia"/>
        </w:rPr>
        <w:t>应用软件的权限</w:t>
      </w:r>
      <w:r w:rsidR="00C72F2A">
        <w:rPr>
          <w:rFonts w:hint="eastAsia"/>
        </w:rPr>
        <w:t>相关界面，包括权限申请界面</w:t>
      </w:r>
      <w:r w:rsidR="00BD1E73">
        <w:rPr>
          <w:rFonts w:hint="eastAsia"/>
        </w:rPr>
        <w:t>界面</w:t>
      </w:r>
      <w:r w:rsidR="00C72F2A">
        <w:rPr>
          <w:rFonts w:hint="eastAsia"/>
        </w:rPr>
        <w:t>、</w:t>
      </w:r>
      <w:r w:rsidR="00B1526A">
        <w:rPr>
          <w:rFonts w:hint="eastAsia"/>
        </w:rPr>
        <w:t>安装器界面</w:t>
      </w:r>
      <w:r w:rsidR="00C72F2A">
        <w:rPr>
          <w:rFonts w:hint="eastAsia"/>
        </w:rPr>
        <w:t>、或权限管理界面</w:t>
      </w:r>
      <w:r w:rsidR="00B1526A">
        <w:rPr>
          <w:rFonts w:hint="eastAsia"/>
        </w:rPr>
        <w:t>，</w:t>
      </w:r>
      <w:r w:rsidR="0085296D" w:rsidRPr="00FD7530">
        <w:rPr>
          <w:rFonts w:hint="eastAsia"/>
        </w:rPr>
        <w:t>终端</w:t>
      </w:r>
      <w:r w:rsidR="00BD3118" w:rsidRPr="00FD7530">
        <w:rPr>
          <w:rFonts w:hint="eastAsia"/>
        </w:rPr>
        <w:t>以权限组为粒度展示权限</w:t>
      </w:r>
      <w:r w:rsidR="00BD1E73">
        <w:rPr>
          <w:rFonts w:hint="eastAsia"/>
        </w:rPr>
        <w:t>组</w:t>
      </w:r>
      <w:r w:rsidR="008E3537">
        <w:rPr>
          <w:rFonts w:hint="eastAsia"/>
        </w:rPr>
        <w:t>申请</w:t>
      </w:r>
      <w:r w:rsidR="00BD3118" w:rsidRPr="00FD7530">
        <w:rPr>
          <w:rFonts w:hint="eastAsia"/>
        </w:rPr>
        <w:t>目的。</w:t>
      </w:r>
    </w:p>
    <w:p w:rsidR="00B1526A" w:rsidRPr="00FE0705" w:rsidRDefault="00C72F2A" w:rsidP="00FD7530">
      <w:pPr>
        <w:pStyle w:val="aff0"/>
        <w:numPr>
          <w:ilvl w:val="0"/>
          <w:numId w:val="27"/>
        </w:numPr>
        <w:ind w:firstLineChars="0"/>
      </w:pPr>
      <w:r>
        <w:rPr>
          <w:rFonts w:hint="eastAsia"/>
        </w:rPr>
        <w:t>终端默认设置的中文字符情况下，</w:t>
      </w:r>
      <w:r w:rsidR="00B1526A" w:rsidRPr="00FE0705">
        <w:rPr>
          <w:rFonts w:hint="eastAsia"/>
        </w:rPr>
        <w:t>每条</w:t>
      </w:r>
      <w:r w:rsidR="008E3537">
        <w:rPr>
          <w:rFonts w:hint="eastAsia"/>
        </w:rPr>
        <w:t>权限申请目的</w:t>
      </w:r>
      <w:r w:rsidR="00B1526A" w:rsidRPr="00FE0705">
        <w:rPr>
          <w:rFonts w:hint="eastAsia"/>
        </w:rPr>
        <w:t>字数</w:t>
      </w:r>
      <w:r>
        <w:t>建议</w:t>
      </w:r>
      <w:r w:rsidR="00B1526A" w:rsidRPr="00FE0705">
        <w:rPr>
          <w:rFonts w:hint="eastAsia"/>
        </w:rPr>
        <w:t>限制为</w:t>
      </w:r>
      <w:r w:rsidR="00B1526A" w:rsidRPr="00DA2D07">
        <w:rPr>
          <w:rFonts w:hint="eastAsia"/>
        </w:rPr>
        <w:t>72个字符</w:t>
      </w:r>
      <w:r w:rsidR="00B1526A">
        <w:rPr>
          <w:rFonts w:hint="eastAsia"/>
        </w:rPr>
        <w:t>，支持两行展示</w:t>
      </w:r>
      <w:r w:rsidR="00B1526A" w:rsidRPr="00DA2D07">
        <w:rPr>
          <w:rFonts w:hint="eastAsia"/>
        </w:rPr>
        <w:t>；</w:t>
      </w:r>
      <w:r w:rsidR="00B1526A" w:rsidRPr="00DA2D07" w:rsidDel="0028350E">
        <w:t xml:space="preserve"> </w:t>
      </w:r>
    </w:p>
    <w:p w:rsidR="00BD3118" w:rsidRDefault="00BD3118" w:rsidP="00FD7530">
      <w:pPr>
        <w:pStyle w:val="a8"/>
        <w:spacing w:before="156" w:after="156"/>
      </w:pPr>
      <w:r>
        <w:rPr>
          <w:rFonts w:hint="eastAsia"/>
        </w:rPr>
        <w:t>对应用软件厂商的要求</w:t>
      </w:r>
    </w:p>
    <w:p w:rsidR="009F6630" w:rsidRDefault="009F6630" w:rsidP="009F6630">
      <w:pPr>
        <w:pStyle w:val="aff0"/>
      </w:pPr>
      <w:r>
        <w:rPr>
          <w:rFonts w:hint="eastAsia"/>
        </w:rPr>
        <w:t>应用软件厂商在提供</w:t>
      </w:r>
      <w:r w:rsidR="008E3537">
        <w:rPr>
          <w:rFonts w:hint="eastAsia"/>
        </w:rPr>
        <w:t>权限申请目的</w:t>
      </w:r>
      <w:r>
        <w:rPr>
          <w:rFonts w:hint="eastAsia"/>
        </w:rPr>
        <w:t>时遵从以下要求：</w:t>
      </w:r>
    </w:p>
    <w:p w:rsidR="009F6630" w:rsidRPr="00FD7530" w:rsidRDefault="00BD3118" w:rsidP="009F6630">
      <w:pPr>
        <w:pStyle w:val="aff0"/>
        <w:numPr>
          <w:ilvl w:val="0"/>
          <w:numId w:val="27"/>
        </w:numPr>
        <w:ind w:firstLineChars="0"/>
      </w:pPr>
      <w:r w:rsidRPr="00FD7530">
        <w:rPr>
          <w:rFonts w:hint="eastAsia"/>
        </w:rPr>
        <w:t>所提供的</w:t>
      </w:r>
      <w:r w:rsidR="008E3537">
        <w:rPr>
          <w:rFonts w:hint="eastAsia"/>
        </w:rPr>
        <w:t>权限申请目的</w:t>
      </w:r>
      <w:r w:rsidRPr="00FD7530">
        <w:rPr>
          <w:rFonts w:hint="eastAsia"/>
        </w:rPr>
        <w:t>字数符合4.</w:t>
      </w:r>
      <w:r w:rsidR="00D87E1F">
        <w:rPr>
          <w:rFonts w:hint="eastAsia"/>
        </w:rPr>
        <w:t>3</w:t>
      </w:r>
      <w:r w:rsidRPr="00FD7530">
        <w:rPr>
          <w:rFonts w:hint="eastAsia"/>
        </w:rPr>
        <w:t>.1</w:t>
      </w:r>
      <w:r w:rsidR="00D66CAB">
        <w:rPr>
          <w:rFonts w:hint="eastAsia"/>
        </w:rPr>
        <w:t>中的</w:t>
      </w:r>
      <w:r w:rsidRPr="00FD7530">
        <w:rPr>
          <w:rFonts w:hint="eastAsia"/>
        </w:rPr>
        <w:t>要求</w:t>
      </w:r>
      <w:r w:rsidR="008E2B91" w:rsidRPr="00FD7530">
        <w:rPr>
          <w:rFonts w:hint="eastAsia"/>
        </w:rPr>
        <w:t>；</w:t>
      </w:r>
      <w:r w:rsidR="0028350E" w:rsidRPr="00FD7530" w:rsidDel="0028350E">
        <w:t xml:space="preserve"> </w:t>
      </w:r>
    </w:p>
    <w:p w:rsidR="00C26888" w:rsidRPr="00FD7530" w:rsidRDefault="005620AA" w:rsidP="00C832EA">
      <w:pPr>
        <w:pStyle w:val="aff0"/>
        <w:numPr>
          <w:ilvl w:val="0"/>
          <w:numId w:val="27"/>
        </w:numPr>
        <w:ind w:firstLineChars="0"/>
      </w:pPr>
      <w:r w:rsidRPr="00FD7530">
        <w:rPr>
          <w:rFonts w:hint="eastAsia"/>
        </w:rPr>
        <w:t>基于安卓操作系统开发的应用软件，以</w:t>
      </w:r>
      <w:r w:rsidR="00C26888" w:rsidRPr="00FD7530">
        <w:rPr>
          <w:rFonts w:hint="eastAsia"/>
        </w:rPr>
        <w:t>权限组</w:t>
      </w:r>
      <w:r w:rsidRPr="00FD7530">
        <w:rPr>
          <w:rFonts w:hint="eastAsia"/>
        </w:rPr>
        <w:t>粒度展示</w:t>
      </w:r>
      <w:r w:rsidR="008E3537">
        <w:rPr>
          <w:rFonts w:hint="eastAsia"/>
        </w:rPr>
        <w:t>权限申请目的</w:t>
      </w:r>
      <w:r w:rsidR="00C26888" w:rsidRPr="00FD7530">
        <w:rPr>
          <w:rFonts w:hint="eastAsia"/>
        </w:rPr>
        <w:t>，</w:t>
      </w:r>
      <w:r w:rsidRPr="00FD7530">
        <w:rPr>
          <w:rFonts w:hint="eastAsia"/>
        </w:rPr>
        <w:t>即应用软件按照4</w:t>
      </w:r>
      <w:r w:rsidRPr="00FD7530">
        <w:t>.</w:t>
      </w:r>
      <w:r w:rsidR="00DE7B99">
        <w:t>2</w:t>
      </w:r>
      <w:r w:rsidRPr="00FD7530">
        <w:t>节</w:t>
      </w:r>
      <w:r w:rsidR="00BD1E73">
        <w:t>的实现方式</w:t>
      </w:r>
      <w:r w:rsidR="00C26888" w:rsidRPr="00FD7530">
        <w:rPr>
          <w:rFonts w:hint="eastAsia"/>
        </w:rPr>
        <w:t>说明每个权限组的</w:t>
      </w:r>
      <w:r w:rsidR="008E3537">
        <w:t>申请</w:t>
      </w:r>
      <w:r w:rsidR="00C26888" w:rsidRPr="00FD7530">
        <w:rPr>
          <w:rFonts w:hint="eastAsia"/>
        </w:rPr>
        <w:t>目的</w:t>
      </w:r>
      <w:r w:rsidR="00F0106E">
        <w:rPr>
          <w:rFonts w:hint="eastAsia"/>
        </w:rPr>
        <w:t>，</w:t>
      </w:r>
      <w:r w:rsidR="00F0106E" w:rsidRPr="00455640">
        <w:rPr>
          <w:rFonts w:hint="eastAsia"/>
        </w:rPr>
        <w:t>并说明权限组涉及的子权限</w:t>
      </w:r>
      <w:r w:rsidR="00CC7524" w:rsidRPr="00FD7530">
        <w:rPr>
          <w:rFonts w:hint="eastAsia"/>
        </w:rPr>
        <w:t>。</w:t>
      </w:r>
      <w:r w:rsidR="003C62E6" w:rsidRPr="00FD7530">
        <w:t xml:space="preserve"> </w:t>
      </w:r>
    </w:p>
    <w:p w:rsidR="00CC7524" w:rsidRDefault="00CC7524" w:rsidP="00CC7524">
      <w:pPr>
        <w:pStyle w:val="aff0"/>
        <w:ind w:left="840" w:firstLineChars="0" w:firstLine="0"/>
      </w:pPr>
      <w:r w:rsidRPr="00FD7530">
        <w:t>注</w:t>
      </w:r>
      <w:r w:rsidR="00FE0705" w:rsidRPr="00FD7530">
        <w:rPr>
          <w:rFonts w:hint="eastAsia"/>
        </w:rPr>
        <w:t>1</w:t>
      </w:r>
      <w:r w:rsidRPr="00FD7530">
        <w:rPr>
          <w:rFonts w:hint="eastAsia"/>
        </w:rPr>
        <w:t>：</w:t>
      </w:r>
      <w:r w:rsidR="001A43B5" w:rsidRPr="00FD7530">
        <w:rPr>
          <w:rFonts w:hint="eastAsia"/>
        </w:rPr>
        <w:t>安卓系统</w:t>
      </w:r>
      <w:r w:rsidR="00FE0705" w:rsidRPr="00FD7530">
        <w:rPr>
          <w:rFonts w:hint="eastAsia"/>
        </w:rPr>
        <w:t>展示</w:t>
      </w:r>
      <w:r w:rsidR="008E3537">
        <w:t>申请</w:t>
      </w:r>
      <w:r w:rsidR="00FE0705" w:rsidRPr="00FD7530">
        <w:rPr>
          <w:rFonts w:hint="eastAsia"/>
        </w:rPr>
        <w:t>目的</w:t>
      </w:r>
      <w:r w:rsidR="001A43B5" w:rsidRPr="00FD7530">
        <w:rPr>
          <w:rFonts w:hint="eastAsia"/>
        </w:rPr>
        <w:t>的敏感</w:t>
      </w:r>
      <w:r w:rsidRPr="00FD7530">
        <w:t>权限</w:t>
      </w:r>
      <w:r w:rsidR="001A43B5" w:rsidRPr="00FD7530">
        <w:t>及</w:t>
      </w:r>
      <w:r w:rsidRPr="00FD7530">
        <w:t>分组见</w:t>
      </w:r>
      <w:r w:rsidRPr="00FD7530">
        <w:rPr>
          <w:rFonts w:hint="eastAsia"/>
        </w:rPr>
        <w:t>4</w:t>
      </w:r>
      <w:r w:rsidRPr="00FD7530">
        <w:t>.5节</w:t>
      </w:r>
      <w:r w:rsidR="00FE0705" w:rsidRPr="00FD7530">
        <w:rPr>
          <w:rFonts w:hint="eastAsia"/>
        </w:rPr>
        <w:t>。</w:t>
      </w:r>
    </w:p>
    <w:p w:rsidR="004C5FA5" w:rsidRDefault="004C5FA5" w:rsidP="00455663">
      <w:pPr>
        <w:pStyle w:val="aff0"/>
        <w:numPr>
          <w:ilvl w:val="0"/>
          <w:numId w:val="27"/>
        </w:numPr>
        <w:ind w:firstLineChars="0"/>
      </w:pPr>
      <w:r>
        <w:rPr>
          <w:rFonts w:hint="eastAsia"/>
        </w:rPr>
        <w:t>应用自定义危险权限的情况时，若自定义危险权限未指定权限组，则展示权限对应的</w:t>
      </w:r>
      <w:r w:rsidR="008E3537">
        <w:rPr>
          <w:rFonts w:hint="eastAsia"/>
        </w:rPr>
        <w:t>申请目的</w:t>
      </w:r>
      <w:r>
        <w:rPr>
          <w:rFonts w:hint="eastAsia"/>
        </w:rPr>
        <w:t>；若指定存在的权限组，则展示权限组对应的</w:t>
      </w:r>
      <w:r w:rsidR="008E3537">
        <w:rPr>
          <w:rFonts w:hint="eastAsia"/>
        </w:rPr>
        <w:t>申请目的</w:t>
      </w:r>
      <w:r>
        <w:rPr>
          <w:rFonts w:hint="eastAsia"/>
        </w:rPr>
        <w:t>；若指定不存在的权限组，则无法展示任何权限</w:t>
      </w:r>
      <w:r w:rsidR="008E3537">
        <w:rPr>
          <w:rFonts w:hint="eastAsia"/>
        </w:rPr>
        <w:t>申请目的</w:t>
      </w:r>
      <w:r>
        <w:rPr>
          <w:rFonts w:hint="eastAsia"/>
        </w:rPr>
        <w:t>。</w:t>
      </w:r>
    </w:p>
    <w:p w:rsidR="004C5FA5" w:rsidRPr="004C5FA5" w:rsidRDefault="004C5FA5" w:rsidP="004C5FA5">
      <w:pPr>
        <w:pStyle w:val="aff0"/>
        <w:ind w:left="840" w:firstLineChars="0" w:firstLine="0"/>
      </w:pPr>
      <w:r>
        <w:rPr>
          <w:rFonts w:hint="eastAsia"/>
        </w:rPr>
        <w:t>注2：应用自定义</w:t>
      </w:r>
      <w:r w:rsidR="000E196A">
        <w:rPr>
          <w:rFonts w:hint="eastAsia"/>
        </w:rPr>
        <w:t>危险权限的</w:t>
      </w:r>
      <w:r w:rsidR="008E3537">
        <w:rPr>
          <w:rFonts w:hint="eastAsia"/>
        </w:rPr>
        <w:t>权限申请目的</w:t>
      </w:r>
      <w:r w:rsidR="000E196A">
        <w:rPr>
          <w:rFonts w:hint="eastAsia"/>
        </w:rPr>
        <w:t>展示示例参考附录C。</w:t>
      </w:r>
    </w:p>
    <w:p w:rsidR="00B1526A" w:rsidRDefault="00B1526A" w:rsidP="00FD7530">
      <w:pPr>
        <w:pStyle w:val="aff0"/>
        <w:numPr>
          <w:ilvl w:val="0"/>
          <w:numId w:val="27"/>
        </w:numPr>
        <w:ind w:firstLineChars="0"/>
      </w:pPr>
      <w:r w:rsidRPr="00FD7530">
        <w:t>应用软件</w:t>
      </w:r>
      <w:r w:rsidRPr="00FD7530">
        <w:rPr>
          <w:rFonts w:hint="eastAsia"/>
        </w:rPr>
        <w:t>申请</w:t>
      </w:r>
      <w:r w:rsidRPr="00FD7530">
        <w:t>多个权限或权限组申请应逐一说明</w:t>
      </w:r>
      <w:r w:rsidRPr="00FD7530">
        <w:rPr>
          <w:rFonts w:hint="eastAsia"/>
        </w:rPr>
        <w:t>每个</w:t>
      </w:r>
      <w:r w:rsidRPr="00FD7530">
        <w:t>权限或权限组的</w:t>
      </w:r>
      <w:r w:rsidR="008E3537">
        <w:t>申请</w:t>
      </w:r>
      <w:r w:rsidRPr="00FD7530">
        <w:t>目的</w:t>
      </w:r>
      <w:r w:rsidRPr="00FD7530">
        <w:rPr>
          <w:rFonts w:hint="eastAsia"/>
        </w:rPr>
        <w:t>。</w:t>
      </w:r>
    </w:p>
    <w:p w:rsidR="004940F3" w:rsidRPr="00FD7530" w:rsidRDefault="00DB3C81" w:rsidP="00C832EA">
      <w:pPr>
        <w:pStyle w:val="aff0"/>
        <w:numPr>
          <w:ilvl w:val="0"/>
          <w:numId w:val="27"/>
        </w:numPr>
        <w:ind w:firstLineChars="0"/>
      </w:pPr>
      <w:r w:rsidRPr="00FD7530">
        <w:rPr>
          <w:rFonts w:hint="eastAsia"/>
        </w:rPr>
        <w:t>应用软件申请设备信息权限</w:t>
      </w:r>
      <w:r w:rsidR="00CC7524" w:rsidRPr="00FD7530">
        <w:rPr>
          <w:rFonts w:hint="eastAsia"/>
        </w:rPr>
        <w:t>（安卓系统的R</w:t>
      </w:r>
      <w:r w:rsidR="00CC7524" w:rsidRPr="00FD7530">
        <w:t>EAD_PHONE_STATE权限</w:t>
      </w:r>
      <w:r w:rsidR="00CC7524" w:rsidRPr="00FD7530">
        <w:rPr>
          <w:rFonts w:hint="eastAsia"/>
        </w:rPr>
        <w:t>）</w:t>
      </w:r>
      <w:r w:rsidRPr="00FD7530">
        <w:rPr>
          <w:rFonts w:hint="eastAsia"/>
        </w:rPr>
        <w:t>时，单独呈现申请设备信息的使用目的；</w:t>
      </w:r>
    </w:p>
    <w:p w:rsidR="00DB3C81" w:rsidRDefault="00DB3C81" w:rsidP="00970027">
      <w:pPr>
        <w:pStyle w:val="aff0"/>
        <w:ind w:left="420"/>
      </w:pPr>
      <w:r w:rsidRPr="00FD7530">
        <w:rPr>
          <w:rFonts w:hint="eastAsia"/>
        </w:rPr>
        <w:t>注</w:t>
      </w:r>
      <w:r w:rsidR="004C5FA5">
        <w:rPr>
          <w:rFonts w:hint="eastAsia"/>
        </w:rPr>
        <w:t>3</w:t>
      </w:r>
      <w:r w:rsidRPr="00FD7530">
        <w:rPr>
          <w:rFonts w:hint="eastAsia"/>
        </w:rPr>
        <w:t>：设备信息权限包括</w:t>
      </w:r>
      <w:r w:rsidR="00BD1E73">
        <w:rPr>
          <w:rFonts w:hint="eastAsia"/>
        </w:rPr>
        <w:t>读取</w:t>
      </w:r>
      <w:r w:rsidRPr="00FD7530">
        <w:rPr>
          <w:rFonts w:hint="eastAsia"/>
        </w:rPr>
        <w:t>通话状态</w:t>
      </w:r>
      <w:r w:rsidR="002A2487" w:rsidRPr="00FD7530">
        <w:rPr>
          <w:rFonts w:hint="eastAsia"/>
        </w:rPr>
        <w:t>、</w:t>
      </w:r>
      <w:r w:rsidRPr="00FD7530">
        <w:rPr>
          <w:rFonts w:hint="eastAsia"/>
        </w:rPr>
        <w:t>移动网络信息</w:t>
      </w:r>
      <w:r w:rsidR="00C72F2A">
        <w:rPr>
          <w:rFonts w:hint="eastAsia"/>
        </w:rPr>
        <w:t>，安卓系统A</w:t>
      </w:r>
      <w:r w:rsidR="00C72F2A">
        <w:t>PI版本号</w:t>
      </w:r>
      <w:r w:rsidR="00C72F2A">
        <w:rPr>
          <w:rFonts w:hint="eastAsia"/>
        </w:rPr>
        <w:t>2</w:t>
      </w:r>
      <w:r w:rsidR="00C72F2A">
        <w:t>9之后将不再返回设备标识信息</w:t>
      </w:r>
      <w:r w:rsidR="00C72F2A">
        <w:rPr>
          <w:rFonts w:hint="eastAsia"/>
        </w:rPr>
        <w:t>，</w:t>
      </w:r>
      <w:r w:rsidR="00C72F2A">
        <w:t>当系统设置设备信息权限独立于电话权限申请或管理时</w:t>
      </w:r>
      <w:r w:rsidR="00C72F2A">
        <w:rPr>
          <w:rFonts w:hint="eastAsia"/>
        </w:rPr>
        <w:t>，</w:t>
      </w:r>
      <w:r w:rsidR="00C72F2A">
        <w:t>则应单独呈现申请设备信息的目的</w:t>
      </w:r>
      <w:r w:rsidR="00C26888" w:rsidRPr="00FD7530">
        <w:rPr>
          <w:rFonts w:hint="eastAsia"/>
        </w:rPr>
        <w:t>。</w:t>
      </w:r>
    </w:p>
    <w:p w:rsidR="009F6630" w:rsidRDefault="00D66CAB" w:rsidP="009F6630">
      <w:pPr>
        <w:pStyle w:val="aff0"/>
        <w:numPr>
          <w:ilvl w:val="0"/>
          <w:numId w:val="27"/>
        </w:numPr>
        <w:ind w:firstLineChars="0"/>
      </w:pPr>
      <w:r>
        <w:rPr>
          <w:rFonts w:hint="eastAsia"/>
        </w:rPr>
        <w:t>权限申请目的</w:t>
      </w:r>
      <w:r w:rsidR="00AB036F">
        <w:t>不应</w:t>
      </w:r>
      <w:r w:rsidR="009F6630">
        <w:rPr>
          <w:rFonts w:hint="eastAsia"/>
        </w:rPr>
        <w:t>呈现链接；</w:t>
      </w:r>
    </w:p>
    <w:p w:rsidR="009F6630" w:rsidRDefault="00D66CAB" w:rsidP="009F6630">
      <w:pPr>
        <w:pStyle w:val="aff0"/>
        <w:numPr>
          <w:ilvl w:val="0"/>
          <w:numId w:val="27"/>
        </w:numPr>
        <w:ind w:firstLineChars="0"/>
      </w:pPr>
      <w:r>
        <w:rPr>
          <w:rFonts w:hint="eastAsia"/>
        </w:rPr>
        <w:t>权限申请目的</w:t>
      </w:r>
      <w:r w:rsidR="00AB036F">
        <w:t>不应</w:t>
      </w:r>
      <w:r w:rsidR="009F6630">
        <w:rPr>
          <w:rFonts w:hint="eastAsia"/>
        </w:rPr>
        <w:t>呈现虚假目的、以及夸大使用目的、表述不清的描述。</w:t>
      </w:r>
    </w:p>
    <w:p w:rsidR="0085296D" w:rsidRPr="003B4A64" w:rsidRDefault="00D66CAB" w:rsidP="009F6630">
      <w:pPr>
        <w:pStyle w:val="aff0"/>
        <w:numPr>
          <w:ilvl w:val="0"/>
          <w:numId w:val="27"/>
        </w:numPr>
        <w:ind w:firstLineChars="0"/>
      </w:pPr>
      <w:r>
        <w:rPr>
          <w:rFonts w:hint="eastAsia"/>
        </w:rPr>
        <w:t>应用软件开发者</w:t>
      </w:r>
      <w:r w:rsidR="00AB036F">
        <w:t>不应在权限申请过程中</w:t>
      </w:r>
      <w:r w:rsidR="00AB036F">
        <w:rPr>
          <w:rFonts w:hint="eastAsia"/>
        </w:rPr>
        <w:t>，</w:t>
      </w:r>
      <w:r w:rsidR="0085296D">
        <w:rPr>
          <w:rFonts w:hint="eastAsia"/>
        </w:rPr>
        <w:t>通过</w:t>
      </w:r>
      <w:r w:rsidR="008E3537">
        <w:rPr>
          <w:rFonts w:hint="eastAsia"/>
        </w:rPr>
        <w:t>权限申请目的</w:t>
      </w:r>
      <w:r w:rsidR="00AB036F">
        <w:rPr>
          <w:rFonts w:hint="eastAsia"/>
        </w:rPr>
        <w:t>内容</w:t>
      </w:r>
      <w:r w:rsidR="0085296D">
        <w:rPr>
          <w:rFonts w:hint="eastAsia"/>
        </w:rPr>
        <w:t>发布广告信息。</w:t>
      </w:r>
    </w:p>
    <w:p w:rsidR="00E25DFA" w:rsidRPr="00CC7524" w:rsidRDefault="005620AA" w:rsidP="00CC7524">
      <w:pPr>
        <w:pStyle w:val="a7"/>
        <w:spacing w:before="156" w:after="156"/>
        <w:ind w:left="0"/>
      </w:pPr>
      <w:proofErr w:type="gramStart"/>
      <w:r>
        <w:lastRenderedPageBreak/>
        <w:t>安卓系统</w:t>
      </w:r>
      <w:proofErr w:type="gramEnd"/>
      <w:r>
        <w:t>展示</w:t>
      </w:r>
      <w:r w:rsidR="008E3537">
        <w:t>申请</w:t>
      </w:r>
      <w:r>
        <w:t>目的的</w:t>
      </w:r>
      <w:r w:rsidR="00CC7524">
        <w:t>敏感权限</w:t>
      </w:r>
      <w:r w:rsidR="00970027">
        <w:t>及</w:t>
      </w:r>
      <w:r w:rsidR="003B0623">
        <w:rPr>
          <w:rFonts w:hint="eastAsia"/>
        </w:rPr>
        <w:t>权限组对照关系</w:t>
      </w:r>
    </w:p>
    <w:tbl>
      <w:tblPr>
        <w:tblStyle w:val="a3"/>
        <w:tblW w:w="0" w:type="auto"/>
        <w:tblLayout w:type="fixed"/>
        <w:tblLook w:val="04A0"/>
      </w:tblPr>
      <w:tblGrid>
        <w:gridCol w:w="1980"/>
        <w:gridCol w:w="3133"/>
        <w:gridCol w:w="4232"/>
      </w:tblGrid>
      <w:tr w:rsidR="00FD7530" w:rsidTr="00FD7530">
        <w:tc>
          <w:tcPr>
            <w:tcW w:w="1980" w:type="dxa"/>
          </w:tcPr>
          <w:p w:rsidR="00FC2A90" w:rsidRPr="00FC2A90" w:rsidRDefault="00FC2A90" w:rsidP="004A3703">
            <w:pPr>
              <w:pStyle w:val="aff0"/>
              <w:numPr>
                <w:ilvl w:val="0"/>
                <w:numId w:val="0"/>
              </w:numPr>
              <w:ind w:left="363"/>
              <w:jc w:val="center"/>
              <w:rPr>
                <w:b/>
              </w:rPr>
            </w:pPr>
            <w:r w:rsidRPr="00FC2A90">
              <w:rPr>
                <w:rFonts w:hint="eastAsia"/>
                <w:b/>
              </w:rPr>
              <w:t>权限组</w:t>
            </w:r>
          </w:p>
        </w:tc>
        <w:tc>
          <w:tcPr>
            <w:tcW w:w="3133" w:type="dxa"/>
          </w:tcPr>
          <w:p w:rsidR="00FC2A90" w:rsidRPr="00FC2A90" w:rsidRDefault="004A3703" w:rsidP="004A3703">
            <w:pPr>
              <w:pStyle w:val="aff0"/>
              <w:numPr>
                <w:ilvl w:val="0"/>
                <w:numId w:val="0"/>
              </w:numPr>
              <w:ind w:left="363"/>
              <w:jc w:val="center"/>
              <w:rPr>
                <w:b/>
              </w:rPr>
            </w:pPr>
            <w:r>
              <w:rPr>
                <w:b/>
              </w:rPr>
              <w:t>N</w:t>
            </w:r>
            <w:r>
              <w:rPr>
                <w:rFonts w:hint="eastAsia"/>
                <w:b/>
              </w:rPr>
              <w:t>ame属性中的</w:t>
            </w:r>
            <w:r w:rsidR="00FC2A90">
              <w:rPr>
                <w:rFonts w:hint="eastAsia"/>
                <w:b/>
              </w:rPr>
              <w:t>权限组名</w:t>
            </w:r>
          </w:p>
        </w:tc>
        <w:tc>
          <w:tcPr>
            <w:tcW w:w="4232" w:type="dxa"/>
          </w:tcPr>
          <w:p w:rsidR="00FC2A90" w:rsidRPr="00FC2A90" w:rsidRDefault="004A3703" w:rsidP="004A3703">
            <w:pPr>
              <w:pStyle w:val="aff0"/>
              <w:numPr>
                <w:ilvl w:val="0"/>
                <w:numId w:val="0"/>
              </w:numPr>
              <w:jc w:val="center"/>
              <w:rPr>
                <w:b/>
              </w:rPr>
            </w:pPr>
            <w:r>
              <w:rPr>
                <w:rFonts w:hint="eastAsia"/>
                <w:b/>
              </w:rPr>
              <w:t>子</w:t>
            </w:r>
            <w:r w:rsidR="00FC2A90" w:rsidRPr="00FC2A90">
              <w:rPr>
                <w:rFonts w:hint="eastAsia"/>
                <w:b/>
              </w:rPr>
              <w:t>权限</w:t>
            </w:r>
          </w:p>
        </w:tc>
      </w:tr>
      <w:tr w:rsidR="00FD7530" w:rsidTr="004A3703">
        <w:tc>
          <w:tcPr>
            <w:tcW w:w="1980" w:type="dxa"/>
          </w:tcPr>
          <w:p w:rsidR="00FC2A90" w:rsidRDefault="004A3703" w:rsidP="004A3703">
            <w:pPr>
              <w:pStyle w:val="aff0"/>
              <w:numPr>
                <w:ilvl w:val="0"/>
                <w:numId w:val="0"/>
              </w:numPr>
            </w:pPr>
            <w:r>
              <w:t>存</w:t>
            </w:r>
            <w:r w:rsidR="00FC2A90">
              <w:t>储权限</w:t>
            </w:r>
          </w:p>
        </w:tc>
        <w:tc>
          <w:tcPr>
            <w:tcW w:w="3133" w:type="dxa"/>
          </w:tcPr>
          <w:p w:rsidR="00FC2A90" w:rsidRPr="004A3703" w:rsidRDefault="004A3703" w:rsidP="004A3703">
            <w:pPr>
              <w:pStyle w:val="aff0"/>
              <w:numPr>
                <w:ilvl w:val="0"/>
                <w:numId w:val="0"/>
              </w:numPr>
            </w:pPr>
            <w:r w:rsidRPr="004A3703">
              <w:t>android.permission-group.STORAGE</w:t>
            </w:r>
          </w:p>
        </w:tc>
        <w:tc>
          <w:tcPr>
            <w:tcW w:w="4232" w:type="dxa"/>
          </w:tcPr>
          <w:p w:rsidR="00FC2A90" w:rsidRDefault="00FC2A90" w:rsidP="00FC2A90">
            <w:pPr>
              <w:pStyle w:val="aff0"/>
              <w:numPr>
                <w:ilvl w:val="0"/>
                <w:numId w:val="34"/>
              </w:numPr>
              <w:ind w:firstLineChars="0"/>
            </w:pPr>
            <w:r>
              <w:t>读取外部存储内容</w:t>
            </w:r>
          </w:p>
          <w:p w:rsidR="00FC2A90" w:rsidRDefault="00FC2A90" w:rsidP="00FC2A90">
            <w:pPr>
              <w:pStyle w:val="aff0"/>
              <w:numPr>
                <w:ilvl w:val="0"/>
                <w:numId w:val="34"/>
              </w:numPr>
              <w:ind w:firstLineChars="0"/>
            </w:pPr>
            <w:r>
              <w:t>修改外部存储内容</w:t>
            </w:r>
          </w:p>
          <w:p w:rsidR="00FC2A90" w:rsidRDefault="00FC2A90" w:rsidP="00FC2A90">
            <w:pPr>
              <w:pStyle w:val="aff0"/>
              <w:numPr>
                <w:ilvl w:val="0"/>
                <w:numId w:val="34"/>
              </w:numPr>
              <w:ind w:firstLineChars="0"/>
            </w:pPr>
            <w:r>
              <w:rPr>
                <w:rFonts w:hint="eastAsia"/>
              </w:rPr>
              <w:t>从媒体收藏中读取位置信息</w:t>
            </w:r>
          </w:p>
        </w:tc>
      </w:tr>
      <w:tr w:rsidR="00FD7530" w:rsidTr="004A3703">
        <w:tc>
          <w:tcPr>
            <w:tcW w:w="1980" w:type="dxa"/>
          </w:tcPr>
          <w:p w:rsidR="00FC2A90" w:rsidRDefault="00FC2A90" w:rsidP="00643C16">
            <w:pPr>
              <w:pStyle w:val="aff0"/>
              <w:numPr>
                <w:ilvl w:val="0"/>
                <w:numId w:val="0"/>
              </w:numPr>
            </w:pPr>
            <w:r>
              <w:t>设备信息权限</w:t>
            </w:r>
          </w:p>
        </w:tc>
        <w:tc>
          <w:tcPr>
            <w:tcW w:w="3133" w:type="dxa"/>
          </w:tcPr>
          <w:p w:rsidR="00FC2A90" w:rsidRDefault="004A3703" w:rsidP="004A3703">
            <w:pPr>
              <w:pStyle w:val="aff0"/>
              <w:numPr>
                <w:ilvl w:val="0"/>
                <w:numId w:val="0"/>
              </w:numPr>
            </w:pPr>
            <w:r w:rsidRPr="004A3703">
              <w:t xml:space="preserve">android.permission.READ_PHONE_STATE  </w:t>
            </w:r>
          </w:p>
        </w:tc>
        <w:tc>
          <w:tcPr>
            <w:tcW w:w="4232" w:type="dxa"/>
          </w:tcPr>
          <w:p w:rsidR="00FC2A90" w:rsidRDefault="004A3703" w:rsidP="004A3703">
            <w:pPr>
              <w:pStyle w:val="aff0"/>
              <w:numPr>
                <w:ilvl w:val="0"/>
                <w:numId w:val="0"/>
              </w:numPr>
            </w:pPr>
            <w:r>
              <w:t>访问设备信息权限</w:t>
            </w:r>
            <w:r>
              <w:rPr>
                <w:rFonts w:hint="eastAsia"/>
              </w:rPr>
              <w:t>（</w:t>
            </w:r>
            <w:r w:rsidRPr="00DE3176">
              <w:rPr>
                <w:rFonts w:hint="eastAsia"/>
              </w:rPr>
              <w:t>通话状态和移动网络信息</w:t>
            </w:r>
            <w:r>
              <w:rPr>
                <w:rFonts w:hint="eastAsia"/>
              </w:rPr>
              <w:t>）</w:t>
            </w:r>
          </w:p>
        </w:tc>
      </w:tr>
      <w:tr w:rsidR="00FD7530" w:rsidTr="004A3703">
        <w:tc>
          <w:tcPr>
            <w:tcW w:w="1980" w:type="dxa"/>
          </w:tcPr>
          <w:p w:rsidR="00FC2A90" w:rsidRDefault="00FC2A90" w:rsidP="004A3703">
            <w:pPr>
              <w:pStyle w:val="aff0"/>
              <w:numPr>
                <w:ilvl w:val="0"/>
                <w:numId w:val="0"/>
              </w:numPr>
            </w:pPr>
            <w:r w:rsidRPr="00FD7530">
              <w:rPr>
                <w:rFonts w:hint="eastAsia"/>
              </w:rPr>
              <w:t>拨打电话和管理通话权限</w:t>
            </w:r>
          </w:p>
        </w:tc>
        <w:tc>
          <w:tcPr>
            <w:tcW w:w="3133" w:type="dxa"/>
          </w:tcPr>
          <w:p w:rsidR="00FC2A90" w:rsidRDefault="004A3703" w:rsidP="004A3703">
            <w:pPr>
              <w:pStyle w:val="aff0"/>
              <w:numPr>
                <w:ilvl w:val="0"/>
                <w:numId w:val="0"/>
              </w:numPr>
            </w:pPr>
            <w:r w:rsidRPr="004A3703">
              <w:t>android.permission-group.PHONE</w:t>
            </w:r>
          </w:p>
        </w:tc>
        <w:tc>
          <w:tcPr>
            <w:tcW w:w="4232" w:type="dxa"/>
          </w:tcPr>
          <w:p w:rsidR="00FC2A90" w:rsidRDefault="00FC2A90" w:rsidP="004A3703">
            <w:pPr>
              <w:pStyle w:val="aff0"/>
              <w:numPr>
                <w:ilvl w:val="0"/>
                <w:numId w:val="34"/>
              </w:numPr>
              <w:ind w:firstLineChars="0"/>
            </w:pPr>
            <w:r>
              <w:t>打电话</w:t>
            </w:r>
          </w:p>
          <w:p w:rsidR="00FC2A90" w:rsidRDefault="00FC2A90" w:rsidP="004A3703">
            <w:pPr>
              <w:pStyle w:val="aff0"/>
              <w:numPr>
                <w:ilvl w:val="0"/>
                <w:numId w:val="34"/>
              </w:numPr>
              <w:ind w:firstLineChars="0"/>
            </w:pPr>
            <w:r>
              <w:t>继续进行来自其它应用的通话</w:t>
            </w:r>
          </w:p>
          <w:p w:rsidR="00FC2A90" w:rsidRDefault="00FC2A90" w:rsidP="004A3703">
            <w:pPr>
              <w:pStyle w:val="aff0"/>
              <w:numPr>
                <w:ilvl w:val="0"/>
                <w:numId w:val="34"/>
              </w:numPr>
              <w:ind w:firstLineChars="0"/>
            </w:pPr>
            <w:r>
              <w:t>添加语音邮件</w:t>
            </w:r>
          </w:p>
          <w:p w:rsidR="00FC2A90" w:rsidRDefault="00FC2A90" w:rsidP="004A3703">
            <w:pPr>
              <w:pStyle w:val="aff0"/>
              <w:numPr>
                <w:ilvl w:val="0"/>
                <w:numId w:val="34"/>
              </w:numPr>
              <w:ind w:firstLineChars="0"/>
            </w:pPr>
            <w:r>
              <w:t>拨打</w:t>
            </w:r>
            <w:r>
              <w:rPr>
                <w:rFonts w:hint="eastAsia"/>
              </w:rPr>
              <w:t>/接听互联网通话</w:t>
            </w:r>
          </w:p>
          <w:p w:rsidR="00FC2A90" w:rsidRPr="001F4B2B" w:rsidRDefault="00FC2A90" w:rsidP="004A3703">
            <w:pPr>
              <w:pStyle w:val="aff0"/>
              <w:numPr>
                <w:ilvl w:val="0"/>
                <w:numId w:val="34"/>
              </w:numPr>
              <w:ind w:firstLineChars="0"/>
            </w:pPr>
            <w:r w:rsidRPr="001F4B2B">
              <w:rPr>
                <w:rFonts w:hint="eastAsia"/>
              </w:rPr>
              <w:t>读取电话号码</w:t>
            </w:r>
          </w:p>
          <w:p w:rsidR="00FC2A90" w:rsidRDefault="00FC2A90" w:rsidP="004A3703">
            <w:pPr>
              <w:pStyle w:val="aff0"/>
              <w:numPr>
                <w:ilvl w:val="0"/>
                <w:numId w:val="34"/>
              </w:numPr>
              <w:ind w:firstLineChars="0"/>
            </w:pPr>
            <w:r>
              <w:t>接听来电</w:t>
            </w:r>
          </w:p>
          <w:p w:rsidR="004A3703" w:rsidRDefault="004A3703" w:rsidP="004A3703">
            <w:pPr>
              <w:pStyle w:val="aff0"/>
              <w:numPr>
                <w:ilvl w:val="0"/>
                <w:numId w:val="34"/>
              </w:numPr>
              <w:ind w:firstLineChars="0"/>
            </w:pPr>
            <w:r>
              <w:t>呼叫转移</w:t>
            </w:r>
          </w:p>
        </w:tc>
      </w:tr>
      <w:tr w:rsidR="00FD7530" w:rsidTr="004A3703">
        <w:tc>
          <w:tcPr>
            <w:tcW w:w="1980" w:type="dxa"/>
          </w:tcPr>
          <w:p w:rsidR="00FC2A90" w:rsidRDefault="00FC2A90" w:rsidP="00643C16">
            <w:pPr>
              <w:pStyle w:val="aff0"/>
              <w:numPr>
                <w:ilvl w:val="0"/>
                <w:numId w:val="0"/>
              </w:numPr>
            </w:pPr>
            <w:r>
              <w:t>位置权限</w:t>
            </w:r>
          </w:p>
        </w:tc>
        <w:tc>
          <w:tcPr>
            <w:tcW w:w="3133" w:type="dxa"/>
          </w:tcPr>
          <w:p w:rsidR="00FC2A90" w:rsidRDefault="00643C16" w:rsidP="00643C16">
            <w:pPr>
              <w:pStyle w:val="aff0"/>
              <w:numPr>
                <w:ilvl w:val="0"/>
                <w:numId w:val="0"/>
              </w:numPr>
            </w:pPr>
            <w:r w:rsidRPr="00643C16">
              <w:t>android.permission-group.LOCATION</w:t>
            </w:r>
          </w:p>
        </w:tc>
        <w:tc>
          <w:tcPr>
            <w:tcW w:w="4232" w:type="dxa"/>
          </w:tcPr>
          <w:p w:rsidR="00FC2A90" w:rsidRDefault="00FC2A90" w:rsidP="00643C16">
            <w:pPr>
              <w:pStyle w:val="aff0"/>
              <w:numPr>
                <w:ilvl w:val="0"/>
                <w:numId w:val="34"/>
              </w:numPr>
              <w:ind w:firstLineChars="0"/>
            </w:pPr>
            <w:r>
              <w:t>粗略位置</w:t>
            </w:r>
          </w:p>
          <w:p w:rsidR="00FC2A90" w:rsidRDefault="00FC2A90" w:rsidP="00643C16">
            <w:pPr>
              <w:pStyle w:val="aff0"/>
              <w:numPr>
                <w:ilvl w:val="0"/>
                <w:numId w:val="34"/>
              </w:numPr>
              <w:ind w:firstLineChars="0"/>
            </w:pPr>
            <w:r>
              <w:t>精准位置</w:t>
            </w:r>
          </w:p>
          <w:p w:rsidR="00FC2A90" w:rsidRDefault="00FC2A90" w:rsidP="00643C16">
            <w:pPr>
              <w:pStyle w:val="aff0"/>
              <w:numPr>
                <w:ilvl w:val="0"/>
                <w:numId w:val="34"/>
              </w:numPr>
              <w:ind w:firstLineChars="0"/>
            </w:pPr>
            <w:r>
              <w:t>后台访问位置</w:t>
            </w:r>
          </w:p>
        </w:tc>
      </w:tr>
      <w:tr w:rsidR="00FD7530" w:rsidTr="004A3703">
        <w:tc>
          <w:tcPr>
            <w:tcW w:w="1980" w:type="dxa"/>
          </w:tcPr>
          <w:p w:rsidR="00FC2A90" w:rsidRDefault="00FC2A90" w:rsidP="00643C16">
            <w:pPr>
              <w:pStyle w:val="aff0"/>
              <w:numPr>
                <w:ilvl w:val="0"/>
                <w:numId w:val="0"/>
              </w:numPr>
            </w:pPr>
            <w:r>
              <w:t>相机权限</w:t>
            </w:r>
          </w:p>
        </w:tc>
        <w:tc>
          <w:tcPr>
            <w:tcW w:w="3133" w:type="dxa"/>
          </w:tcPr>
          <w:p w:rsidR="00FC2A90" w:rsidRDefault="00643C16" w:rsidP="00643C16">
            <w:pPr>
              <w:pStyle w:val="aff0"/>
              <w:numPr>
                <w:ilvl w:val="0"/>
                <w:numId w:val="0"/>
              </w:numPr>
            </w:pPr>
            <w:r w:rsidRPr="00643C16">
              <w:t>android.permission-group.CAMERA</w:t>
            </w:r>
          </w:p>
        </w:tc>
        <w:tc>
          <w:tcPr>
            <w:tcW w:w="4232" w:type="dxa"/>
          </w:tcPr>
          <w:p w:rsidR="00FC2A90" w:rsidRDefault="00643C16" w:rsidP="00643C16">
            <w:pPr>
              <w:pStyle w:val="aff0"/>
              <w:numPr>
                <w:ilvl w:val="0"/>
                <w:numId w:val="0"/>
              </w:numPr>
            </w:pPr>
            <w:r>
              <w:t>使用相机</w:t>
            </w:r>
          </w:p>
        </w:tc>
      </w:tr>
      <w:tr w:rsidR="00FD7530" w:rsidTr="004A3703">
        <w:tc>
          <w:tcPr>
            <w:tcW w:w="1980" w:type="dxa"/>
          </w:tcPr>
          <w:p w:rsidR="00FC2A90" w:rsidRDefault="00FC2A90" w:rsidP="00643C16">
            <w:pPr>
              <w:pStyle w:val="aff0"/>
              <w:numPr>
                <w:ilvl w:val="0"/>
                <w:numId w:val="0"/>
              </w:numPr>
            </w:pPr>
            <w:r>
              <w:t>麦克风权限</w:t>
            </w:r>
          </w:p>
        </w:tc>
        <w:tc>
          <w:tcPr>
            <w:tcW w:w="3133" w:type="dxa"/>
          </w:tcPr>
          <w:p w:rsidR="00FC2A90" w:rsidRDefault="00643C16" w:rsidP="00643C16">
            <w:pPr>
              <w:pStyle w:val="aff0"/>
              <w:numPr>
                <w:ilvl w:val="0"/>
                <w:numId w:val="0"/>
              </w:numPr>
            </w:pPr>
            <w:r w:rsidRPr="00643C16">
              <w:t>android.permission-group.MICROPHONE</w:t>
            </w:r>
          </w:p>
        </w:tc>
        <w:tc>
          <w:tcPr>
            <w:tcW w:w="4232" w:type="dxa"/>
          </w:tcPr>
          <w:p w:rsidR="00FC2A90" w:rsidRDefault="00643C16" w:rsidP="00643C16">
            <w:pPr>
              <w:pStyle w:val="aff0"/>
              <w:numPr>
                <w:ilvl w:val="0"/>
                <w:numId w:val="0"/>
              </w:numPr>
            </w:pPr>
            <w:r>
              <w:t>使用麦克风</w:t>
            </w:r>
          </w:p>
        </w:tc>
      </w:tr>
      <w:tr w:rsidR="00FD7530" w:rsidTr="004A3703">
        <w:tc>
          <w:tcPr>
            <w:tcW w:w="1980" w:type="dxa"/>
          </w:tcPr>
          <w:p w:rsidR="00FC2A90" w:rsidRDefault="00FC2A90" w:rsidP="00643C16">
            <w:pPr>
              <w:pStyle w:val="aff0"/>
              <w:numPr>
                <w:ilvl w:val="0"/>
                <w:numId w:val="0"/>
              </w:numPr>
            </w:pPr>
            <w:r>
              <w:t>健身运动识别权限</w:t>
            </w:r>
          </w:p>
        </w:tc>
        <w:tc>
          <w:tcPr>
            <w:tcW w:w="3133" w:type="dxa"/>
          </w:tcPr>
          <w:p w:rsidR="00FC2A90" w:rsidRDefault="00643C16" w:rsidP="00643C16">
            <w:pPr>
              <w:pStyle w:val="aff0"/>
              <w:numPr>
                <w:ilvl w:val="0"/>
                <w:numId w:val="0"/>
              </w:numPr>
            </w:pPr>
            <w:r w:rsidRPr="00643C16">
              <w:t>android.permission-group.ACTIVITY_RECOGNITION</w:t>
            </w:r>
          </w:p>
        </w:tc>
        <w:tc>
          <w:tcPr>
            <w:tcW w:w="4232" w:type="dxa"/>
          </w:tcPr>
          <w:p w:rsidR="00FC2A90" w:rsidRDefault="00643C16" w:rsidP="00643C16">
            <w:pPr>
              <w:pStyle w:val="aff0"/>
              <w:numPr>
                <w:ilvl w:val="0"/>
                <w:numId w:val="0"/>
              </w:numPr>
            </w:pPr>
            <w:r>
              <w:t>健身运动识别</w:t>
            </w:r>
          </w:p>
        </w:tc>
      </w:tr>
      <w:tr w:rsidR="00FD7530" w:rsidTr="004A3703">
        <w:trPr>
          <w:trHeight w:val="114"/>
        </w:trPr>
        <w:tc>
          <w:tcPr>
            <w:tcW w:w="1980" w:type="dxa"/>
          </w:tcPr>
          <w:p w:rsidR="00FC2A90" w:rsidRDefault="00FC2A90" w:rsidP="00643C16">
            <w:pPr>
              <w:pStyle w:val="aff0"/>
              <w:numPr>
                <w:ilvl w:val="0"/>
                <w:numId w:val="0"/>
              </w:numPr>
            </w:pPr>
            <w:r>
              <w:t>通讯录权限</w:t>
            </w:r>
          </w:p>
        </w:tc>
        <w:tc>
          <w:tcPr>
            <w:tcW w:w="3133" w:type="dxa"/>
          </w:tcPr>
          <w:p w:rsidR="00FC2A90" w:rsidRDefault="00643C16" w:rsidP="00643C16">
            <w:pPr>
              <w:pStyle w:val="aff0"/>
              <w:numPr>
                <w:ilvl w:val="0"/>
                <w:numId w:val="0"/>
              </w:numPr>
            </w:pPr>
            <w:r w:rsidRPr="00643C16">
              <w:t>android.permission-group.CONTACTS</w:t>
            </w:r>
          </w:p>
        </w:tc>
        <w:tc>
          <w:tcPr>
            <w:tcW w:w="4232" w:type="dxa"/>
          </w:tcPr>
          <w:p w:rsidR="00FC2A90" w:rsidRDefault="00FC2A90" w:rsidP="00643C16">
            <w:pPr>
              <w:pStyle w:val="aff0"/>
              <w:numPr>
                <w:ilvl w:val="0"/>
                <w:numId w:val="34"/>
              </w:numPr>
              <w:ind w:firstLineChars="0"/>
            </w:pPr>
            <w:r>
              <w:t>读通讯录</w:t>
            </w:r>
          </w:p>
          <w:p w:rsidR="00FC2A90" w:rsidRDefault="00FC2A90" w:rsidP="00643C16">
            <w:pPr>
              <w:pStyle w:val="aff0"/>
              <w:numPr>
                <w:ilvl w:val="0"/>
                <w:numId w:val="34"/>
              </w:numPr>
              <w:ind w:firstLineChars="0"/>
            </w:pPr>
            <w:r>
              <w:t>修改通讯录</w:t>
            </w:r>
          </w:p>
          <w:p w:rsidR="00FC2A90" w:rsidRDefault="00FC2A90" w:rsidP="00643C16">
            <w:pPr>
              <w:pStyle w:val="aff0"/>
              <w:numPr>
                <w:ilvl w:val="0"/>
                <w:numId w:val="34"/>
              </w:numPr>
              <w:ind w:firstLineChars="0"/>
            </w:pPr>
            <w:r>
              <w:t>查找设备上的账户</w:t>
            </w:r>
          </w:p>
        </w:tc>
      </w:tr>
      <w:tr w:rsidR="00FD7530" w:rsidTr="004A3703">
        <w:tc>
          <w:tcPr>
            <w:tcW w:w="1980" w:type="dxa"/>
          </w:tcPr>
          <w:p w:rsidR="00FC2A90" w:rsidRDefault="00FC2A90" w:rsidP="00643C16">
            <w:pPr>
              <w:pStyle w:val="aff0"/>
              <w:numPr>
                <w:ilvl w:val="0"/>
                <w:numId w:val="0"/>
              </w:numPr>
            </w:pPr>
            <w:r>
              <w:t>短信息权限</w:t>
            </w:r>
          </w:p>
        </w:tc>
        <w:tc>
          <w:tcPr>
            <w:tcW w:w="3133" w:type="dxa"/>
          </w:tcPr>
          <w:p w:rsidR="00FC2A90" w:rsidRDefault="00643C16" w:rsidP="00643C16">
            <w:pPr>
              <w:pStyle w:val="aff0"/>
              <w:numPr>
                <w:ilvl w:val="0"/>
                <w:numId w:val="0"/>
              </w:numPr>
            </w:pPr>
            <w:r w:rsidRPr="00643C16">
              <w:t>android.permission-group.SMS</w:t>
            </w:r>
          </w:p>
        </w:tc>
        <w:tc>
          <w:tcPr>
            <w:tcW w:w="4232" w:type="dxa"/>
          </w:tcPr>
          <w:p w:rsidR="00FC2A90" w:rsidRDefault="00FC2A90" w:rsidP="00643C16">
            <w:pPr>
              <w:pStyle w:val="aff0"/>
              <w:numPr>
                <w:ilvl w:val="0"/>
                <w:numId w:val="34"/>
              </w:numPr>
              <w:ind w:firstLineChars="0"/>
            </w:pPr>
            <w:r>
              <w:t>发短信</w:t>
            </w:r>
          </w:p>
          <w:p w:rsidR="00FC2A90" w:rsidRDefault="00FC2A90" w:rsidP="00643C16">
            <w:pPr>
              <w:pStyle w:val="aff0"/>
              <w:numPr>
                <w:ilvl w:val="0"/>
                <w:numId w:val="34"/>
              </w:numPr>
              <w:ind w:firstLineChars="0"/>
            </w:pPr>
            <w:r>
              <w:t>接收短信</w:t>
            </w:r>
          </w:p>
          <w:p w:rsidR="00FC2A90" w:rsidRDefault="00FC2A90" w:rsidP="00643C16">
            <w:pPr>
              <w:pStyle w:val="aff0"/>
              <w:numPr>
                <w:ilvl w:val="0"/>
                <w:numId w:val="34"/>
              </w:numPr>
              <w:ind w:firstLineChars="0"/>
            </w:pPr>
            <w:r>
              <w:t>读取短信</w:t>
            </w:r>
          </w:p>
          <w:p w:rsidR="00FC2A90" w:rsidRDefault="00FC2A90" w:rsidP="00643C16">
            <w:pPr>
              <w:pStyle w:val="aff0"/>
              <w:numPr>
                <w:ilvl w:val="0"/>
                <w:numId w:val="34"/>
              </w:numPr>
              <w:ind w:firstLineChars="0"/>
            </w:pPr>
            <w:r>
              <w:t>接收WAP信息</w:t>
            </w:r>
          </w:p>
          <w:p w:rsidR="00FC2A90" w:rsidRDefault="00FC2A90" w:rsidP="00643C16">
            <w:pPr>
              <w:pStyle w:val="aff0"/>
              <w:numPr>
                <w:ilvl w:val="0"/>
                <w:numId w:val="34"/>
              </w:numPr>
              <w:ind w:firstLineChars="0"/>
            </w:pPr>
            <w:r>
              <w:t>接收彩信</w:t>
            </w:r>
          </w:p>
          <w:p w:rsidR="00643C16" w:rsidRDefault="00643C16" w:rsidP="00643C16">
            <w:pPr>
              <w:pStyle w:val="aff0"/>
              <w:numPr>
                <w:ilvl w:val="0"/>
                <w:numId w:val="34"/>
              </w:numPr>
              <w:ind w:firstLineChars="0"/>
            </w:pPr>
            <w:r>
              <w:t>发送彩信</w:t>
            </w:r>
          </w:p>
          <w:p w:rsidR="00FC2A90" w:rsidRDefault="00FC2A90" w:rsidP="00643C16">
            <w:pPr>
              <w:pStyle w:val="aff0"/>
              <w:numPr>
                <w:ilvl w:val="0"/>
                <w:numId w:val="34"/>
              </w:numPr>
              <w:ind w:firstLineChars="0"/>
            </w:pPr>
            <w:r>
              <w:t>读取小区广播消息</w:t>
            </w:r>
          </w:p>
        </w:tc>
      </w:tr>
      <w:tr w:rsidR="00FD7530" w:rsidTr="004A3703">
        <w:tc>
          <w:tcPr>
            <w:tcW w:w="1980" w:type="dxa"/>
          </w:tcPr>
          <w:p w:rsidR="00FC2A90" w:rsidRDefault="00FC2A90" w:rsidP="00643C16">
            <w:pPr>
              <w:pStyle w:val="aff0"/>
              <w:numPr>
                <w:ilvl w:val="0"/>
                <w:numId w:val="0"/>
              </w:numPr>
            </w:pPr>
            <w:r>
              <w:t>通话记录权限</w:t>
            </w:r>
          </w:p>
        </w:tc>
        <w:tc>
          <w:tcPr>
            <w:tcW w:w="3133" w:type="dxa"/>
          </w:tcPr>
          <w:p w:rsidR="00FC2A90" w:rsidRDefault="00643C16" w:rsidP="00643C16">
            <w:pPr>
              <w:pStyle w:val="aff0"/>
              <w:numPr>
                <w:ilvl w:val="0"/>
                <w:numId w:val="0"/>
              </w:numPr>
            </w:pPr>
            <w:r w:rsidRPr="00643C16">
              <w:t>android.permission-group.CALL_LOG</w:t>
            </w:r>
          </w:p>
        </w:tc>
        <w:tc>
          <w:tcPr>
            <w:tcW w:w="4232" w:type="dxa"/>
          </w:tcPr>
          <w:p w:rsidR="00FC2A90" w:rsidRDefault="00FC2A90" w:rsidP="00643C16">
            <w:pPr>
              <w:pStyle w:val="aff0"/>
              <w:numPr>
                <w:ilvl w:val="0"/>
                <w:numId w:val="34"/>
              </w:numPr>
              <w:ind w:firstLineChars="0"/>
            </w:pPr>
            <w:r>
              <w:t>读通话记录</w:t>
            </w:r>
          </w:p>
          <w:p w:rsidR="00FC2A90" w:rsidRDefault="00FC2A90" w:rsidP="00643C16">
            <w:pPr>
              <w:pStyle w:val="aff0"/>
              <w:numPr>
                <w:ilvl w:val="0"/>
                <w:numId w:val="34"/>
              </w:numPr>
              <w:ind w:firstLineChars="0"/>
            </w:pPr>
            <w:r>
              <w:t>写通话记录</w:t>
            </w:r>
          </w:p>
          <w:p w:rsidR="00FC2A90" w:rsidRDefault="00FC2A90" w:rsidP="00643C16">
            <w:pPr>
              <w:pStyle w:val="aff0"/>
              <w:numPr>
                <w:ilvl w:val="0"/>
                <w:numId w:val="34"/>
              </w:numPr>
              <w:ind w:firstLineChars="0"/>
            </w:pPr>
            <w:r w:rsidRPr="00643C16">
              <w:t>重新设置呼出路径</w:t>
            </w:r>
          </w:p>
        </w:tc>
      </w:tr>
      <w:tr w:rsidR="00FD7530" w:rsidTr="004A3703">
        <w:tc>
          <w:tcPr>
            <w:tcW w:w="1980" w:type="dxa"/>
          </w:tcPr>
          <w:p w:rsidR="00FC2A90" w:rsidRDefault="00FC2A90" w:rsidP="00643C16">
            <w:pPr>
              <w:pStyle w:val="aff0"/>
              <w:numPr>
                <w:ilvl w:val="0"/>
                <w:numId w:val="0"/>
              </w:numPr>
            </w:pPr>
            <w:r>
              <w:t>日历权限</w:t>
            </w:r>
          </w:p>
        </w:tc>
        <w:tc>
          <w:tcPr>
            <w:tcW w:w="3133" w:type="dxa"/>
          </w:tcPr>
          <w:p w:rsidR="00FC2A90" w:rsidRDefault="00643C16" w:rsidP="00643C16">
            <w:pPr>
              <w:pStyle w:val="aff0"/>
              <w:numPr>
                <w:ilvl w:val="0"/>
                <w:numId w:val="0"/>
              </w:numPr>
            </w:pPr>
            <w:r w:rsidRPr="00643C16">
              <w:t>android.permission-group.CALENDAR</w:t>
            </w:r>
          </w:p>
        </w:tc>
        <w:tc>
          <w:tcPr>
            <w:tcW w:w="4232" w:type="dxa"/>
          </w:tcPr>
          <w:p w:rsidR="00FC2A90" w:rsidRDefault="00FC2A90" w:rsidP="00643C16">
            <w:pPr>
              <w:pStyle w:val="aff0"/>
              <w:numPr>
                <w:ilvl w:val="0"/>
                <w:numId w:val="34"/>
              </w:numPr>
              <w:ind w:firstLineChars="0"/>
            </w:pPr>
            <w:r>
              <w:t>读日历</w:t>
            </w:r>
          </w:p>
          <w:p w:rsidR="00FC2A90" w:rsidRDefault="00FC2A90" w:rsidP="00643C16">
            <w:pPr>
              <w:pStyle w:val="aff0"/>
              <w:numPr>
                <w:ilvl w:val="0"/>
                <w:numId w:val="34"/>
              </w:numPr>
              <w:ind w:firstLineChars="0"/>
            </w:pPr>
            <w:r>
              <w:t>修改日历</w:t>
            </w:r>
          </w:p>
        </w:tc>
      </w:tr>
      <w:tr w:rsidR="00FD7530" w:rsidTr="004A3703">
        <w:tc>
          <w:tcPr>
            <w:tcW w:w="1980" w:type="dxa"/>
          </w:tcPr>
          <w:p w:rsidR="00FC2A90" w:rsidRDefault="00FC2A90" w:rsidP="00643C16">
            <w:pPr>
              <w:pStyle w:val="aff0"/>
              <w:numPr>
                <w:ilvl w:val="0"/>
                <w:numId w:val="0"/>
              </w:numPr>
            </w:pPr>
            <w:r>
              <w:t>身体传感器权限</w:t>
            </w:r>
          </w:p>
        </w:tc>
        <w:tc>
          <w:tcPr>
            <w:tcW w:w="3133" w:type="dxa"/>
          </w:tcPr>
          <w:p w:rsidR="00FC2A90" w:rsidRDefault="00643C16" w:rsidP="00643C16">
            <w:pPr>
              <w:numPr>
                <w:ilvl w:val="0"/>
                <w:numId w:val="0"/>
              </w:numPr>
            </w:pPr>
            <w:r w:rsidRPr="00643C16">
              <w:rPr>
                <w:noProof/>
                <w:szCs w:val="20"/>
              </w:rPr>
              <w:t>android.permission-group.SENSORS</w:t>
            </w:r>
          </w:p>
        </w:tc>
        <w:tc>
          <w:tcPr>
            <w:tcW w:w="4232" w:type="dxa"/>
          </w:tcPr>
          <w:p w:rsidR="00FC2A90" w:rsidRDefault="00FD7530" w:rsidP="00643C16">
            <w:pPr>
              <w:pStyle w:val="aff0"/>
              <w:numPr>
                <w:ilvl w:val="0"/>
                <w:numId w:val="0"/>
              </w:numPr>
            </w:pPr>
            <w:r>
              <w:rPr>
                <w:rFonts w:hint="eastAsia"/>
              </w:rPr>
              <w:t>身体传感器</w:t>
            </w:r>
          </w:p>
        </w:tc>
      </w:tr>
    </w:tbl>
    <w:p w:rsidR="004A3703" w:rsidRDefault="004A3703" w:rsidP="004A3703">
      <w:pPr>
        <w:pStyle w:val="aff0"/>
        <w:ind w:firstLineChars="0" w:firstLine="0"/>
      </w:pPr>
    </w:p>
    <w:p w:rsidR="004A3703" w:rsidRDefault="00975301" w:rsidP="00455663">
      <w:pPr>
        <w:pStyle w:val="a7"/>
        <w:spacing w:before="156" w:after="156"/>
        <w:ind w:left="0"/>
      </w:pPr>
      <w:r>
        <w:rPr>
          <w:rFonts w:hint="eastAsia"/>
        </w:rPr>
        <w:t>适配</w:t>
      </w:r>
      <w:r w:rsidR="007A479E">
        <w:rPr>
          <w:rFonts w:hint="eastAsia"/>
        </w:rPr>
        <w:t>要求</w:t>
      </w:r>
    </w:p>
    <w:p w:rsidR="00F0106E" w:rsidRDefault="00D71324" w:rsidP="00455663">
      <w:pPr>
        <w:pStyle w:val="aff0"/>
      </w:pPr>
      <w:r>
        <w:rPr>
          <w:rFonts w:hint="eastAsia"/>
        </w:rPr>
        <w:lastRenderedPageBreak/>
        <w:t>实现</w:t>
      </w:r>
      <w:r w:rsidR="008E3537">
        <w:rPr>
          <w:rFonts w:hint="eastAsia"/>
        </w:rPr>
        <w:t>权限申请目的</w:t>
      </w:r>
      <w:r>
        <w:rPr>
          <w:rFonts w:hint="eastAsia"/>
        </w:rPr>
        <w:t>展示需</w:t>
      </w:r>
      <w:r w:rsidR="00E37A96">
        <w:rPr>
          <w:rFonts w:hint="eastAsia"/>
        </w:rPr>
        <w:t>所运行的</w:t>
      </w:r>
      <w:r>
        <w:rPr>
          <w:rFonts w:hint="eastAsia"/>
        </w:rPr>
        <w:t>系统</w:t>
      </w:r>
      <w:r w:rsidR="003B5B21">
        <w:rPr>
          <w:rFonts w:hint="eastAsia"/>
        </w:rPr>
        <w:t>支持</w:t>
      </w:r>
      <w:r>
        <w:rPr>
          <w:rFonts w:hint="eastAsia"/>
        </w:rPr>
        <w:t>，</w:t>
      </w:r>
      <w:r w:rsidR="00A23698">
        <w:rPr>
          <w:rFonts w:hint="eastAsia"/>
        </w:rPr>
        <w:t>因此，应用软件应先判断所运行的系统是否</w:t>
      </w:r>
      <w:r w:rsidR="003B5B21">
        <w:rPr>
          <w:rFonts w:hint="eastAsia"/>
        </w:rPr>
        <w:t>允许</w:t>
      </w:r>
      <w:r w:rsidR="00A23698">
        <w:rPr>
          <w:rFonts w:hint="eastAsia"/>
        </w:rPr>
        <w:t>其展示</w:t>
      </w:r>
      <w:r w:rsidR="008E3537">
        <w:rPr>
          <w:rFonts w:hint="eastAsia"/>
        </w:rPr>
        <w:t>权限申请目的</w:t>
      </w:r>
      <w:r w:rsidR="00E37A96">
        <w:rPr>
          <w:rFonts w:hint="eastAsia"/>
        </w:rPr>
        <w:t>，为避免应用软件适配多个接口，终端宜提供统一接口供应用软件调用</w:t>
      </w:r>
      <w:r w:rsidR="00D66CAB">
        <w:rPr>
          <w:rFonts w:hint="eastAsia"/>
        </w:rPr>
        <w:t>，以</w:t>
      </w:r>
      <w:r w:rsidR="00E37A96">
        <w:rPr>
          <w:rFonts w:hint="eastAsia"/>
        </w:rPr>
        <w:t>判断所运行的系统是否</w:t>
      </w:r>
      <w:r w:rsidR="003B5B21">
        <w:rPr>
          <w:rFonts w:hint="eastAsia"/>
        </w:rPr>
        <w:t>允许</w:t>
      </w:r>
      <w:r w:rsidR="008E3537">
        <w:rPr>
          <w:rFonts w:hint="eastAsia"/>
        </w:rPr>
        <w:t>权限申请目的</w:t>
      </w:r>
      <w:r w:rsidR="00E37A96">
        <w:rPr>
          <w:rFonts w:hint="eastAsia"/>
        </w:rPr>
        <w:t>展示，如</w:t>
      </w:r>
      <w:r w:rsidR="000F1264">
        <w:rPr>
          <w:rFonts w:hint="eastAsia"/>
        </w:rPr>
        <w:t>使用安卓接口</w:t>
      </w:r>
      <w:r w:rsidR="00A72E56">
        <w:t>Settings.Secure.getString</w:t>
      </w:r>
      <w:r w:rsidR="00A72E56">
        <w:rPr>
          <w:rFonts w:hint="eastAsia"/>
        </w:rPr>
        <w:t>，</w:t>
      </w:r>
      <w:r w:rsidR="006D5BF6">
        <w:rPr>
          <w:rFonts w:hint="eastAsia"/>
        </w:rPr>
        <w:t>定义</w:t>
      </w:r>
      <w:r w:rsidR="00A72E56" w:rsidRPr="00455663">
        <w:t>permission_reason_policy</w:t>
      </w:r>
      <w:r w:rsidR="006D5BF6">
        <w:t>名称</w:t>
      </w:r>
      <w:r w:rsidR="006D5BF6">
        <w:rPr>
          <w:rFonts w:hint="eastAsia"/>
        </w:rPr>
        <w:t>，</w:t>
      </w:r>
      <w:r w:rsidR="006D5BF6" w:rsidRPr="00A602DA">
        <w:t>permission_reason_policy</w:t>
      </w:r>
      <w:r w:rsidR="006D5BF6">
        <w:t>取值表示系统是否允许应用软件</w:t>
      </w:r>
      <w:r w:rsidR="006D5BF6">
        <w:rPr>
          <w:rFonts w:hint="eastAsia"/>
        </w:rPr>
        <w:t>展示</w:t>
      </w:r>
      <w:r w:rsidR="008E3537">
        <w:rPr>
          <w:rFonts w:hint="eastAsia"/>
        </w:rPr>
        <w:t>权限申请目的</w:t>
      </w:r>
      <w:r w:rsidR="00D66CAB">
        <w:rPr>
          <w:rFonts w:hint="eastAsia"/>
        </w:rPr>
        <w:t>，建议包含三种取值，分别是系统对权限申请目的展示没有限制、系统不支持权限申请目的展示</w:t>
      </w:r>
      <w:r w:rsidR="00EF394F">
        <w:rPr>
          <w:rFonts w:hint="eastAsia"/>
        </w:rPr>
        <w:t>、系统支持权限目的展示、但需对权限申请目的内容进一步验证</w:t>
      </w:r>
      <w:r w:rsidR="003B5B21">
        <w:rPr>
          <w:rFonts w:hint="eastAsia"/>
        </w:rPr>
        <w:t>。当系统允许则应用可使用</w:t>
      </w:r>
      <w:r w:rsidR="008E3537">
        <w:rPr>
          <w:rFonts w:hint="eastAsia"/>
        </w:rPr>
        <w:t>权限申请目的</w:t>
      </w:r>
      <w:r w:rsidR="003B5B21">
        <w:rPr>
          <w:rFonts w:hint="eastAsia"/>
        </w:rPr>
        <w:t>展示，否则应用可使用其它方式实现</w:t>
      </w:r>
      <w:r w:rsidR="008E3537">
        <w:rPr>
          <w:rFonts w:hint="eastAsia"/>
        </w:rPr>
        <w:t>权限申请目的</w:t>
      </w:r>
      <w:r w:rsidR="003B5B21">
        <w:rPr>
          <w:rFonts w:hint="eastAsia"/>
        </w:rPr>
        <w:t>展示。</w:t>
      </w:r>
    </w:p>
    <w:p w:rsidR="003B5B21" w:rsidRDefault="003B5B21" w:rsidP="00455663">
      <w:pPr>
        <w:pStyle w:val="aff0"/>
      </w:pPr>
      <w:r>
        <w:rPr>
          <w:rFonts w:hint="eastAsia"/>
        </w:rPr>
        <w:t>在系统允许的</w:t>
      </w:r>
      <w:r w:rsidR="00EF394F">
        <w:t>情况</w:t>
      </w:r>
      <w:r>
        <w:rPr>
          <w:rFonts w:hint="eastAsia"/>
        </w:rPr>
        <w:t>下，建议应用软件优先使用系统支持的</w:t>
      </w:r>
      <w:r w:rsidR="008E3537">
        <w:rPr>
          <w:rFonts w:hint="eastAsia"/>
        </w:rPr>
        <w:t>权限申请目的</w:t>
      </w:r>
      <w:r w:rsidR="00EF394F">
        <w:t>说明方式</w:t>
      </w:r>
      <w:r>
        <w:rPr>
          <w:rFonts w:hint="eastAsia"/>
        </w:rPr>
        <w:t>，避免多次弹框</w:t>
      </w:r>
      <w:r w:rsidR="003A25A9">
        <w:rPr>
          <w:rFonts w:hint="eastAsia"/>
        </w:rPr>
        <w:t>，给用户造成困扰。</w:t>
      </w:r>
    </w:p>
    <w:p w:rsidR="003A25A9" w:rsidRPr="00455663" w:rsidRDefault="003A25A9" w:rsidP="00455663">
      <w:pPr>
        <w:pStyle w:val="aff0"/>
      </w:pPr>
      <w:r>
        <w:t>注</w:t>
      </w:r>
      <w:r>
        <w:rPr>
          <w:rFonts w:hint="eastAsia"/>
        </w:rPr>
        <w:t>：</w:t>
      </w:r>
      <w:r w:rsidRPr="00A602DA">
        <w:t>permission_reason_policy</w:t>
      </w:r>
      <w:r w:rsidR="007B7CC4">
        <w:t>的取值</w:t>
      </w:r>
      <w:r>
        <w:t>参考附录</w:t>
      </w:r>
      <w:r>
        <w:rPr>
          <w:rFonts w:hint="eastAsia"/>
        </w:rPr>
        <w:t>D。</w:t>
      </w:r>
    </w:p>
    <w:p w:rsidR="00503E75" w:rsidRDefault="00984B3C" w:rsidP="00503E75">
      <w:pPr>
        <w:pStyle w:val="afffc"/>
        <w:numPr>
          <w:ilvl w:val="0"/>
          <w:numId w:val="9"/>
        </w:numPr>
        <w:tabs>
          <w:tab w:val="num" w:pos="360"/>
        </w:tabs>
      </w:pPr>
      <w:bookmarkStart w:id="17" w:name="_Toc16771627"/>
      <w:bookmarkStart w:id="18" w:name="_Toc16771628"/>
      <w:bookmarkStart w:id="19" w:name="_Toc480791309"/>
      <w:bookmarkStart w:id="20" w:name="_Toc2605428"/>
      <w:bookmarkStart w:id="21" w:name="_Toc6904570"/>
      <w:bookmarkStart w:id="22" w:name="_Toc6921985"/>
      <w:bookmarkStart w:id="23" w:name="_Toc6922087"/>
      <w:bookmarkEnd w:id="17"/>
      <w:bookmarkEnd w:id="18"/>
      <w:bookmarkEnd w:id="19"/>
      <w:bookmarkEnd w:id="20"/>
      <w:bookmarkEnd w:id="21"/>
      <w:bookmarkEnd w:id="22"/>
      <w:bookmarkEnd w:id="23"/>
      <w:r>
        <w:t xml:space="preserve"> 权限申请目的</w:t>
      </w:r>
      <w:r w:rsidR="00EF394F">
        <w:t>说明</w:t>
      </w:r>
      <w:r>
        <w:t>示例</w:t>
      </w:r>
      <w:r w:rsidR="002B1662">
        <w:br/>
      </w:r>
      <w:bookmarkStart w:id="24" w:name="_Toc480791311"/>
      <w:bookmarkStart w:id="25" w:name="_Toc2605430"/>
      <w:bookmarkStart w:id="26" w:name="_Toc6904572"/>
      <w:bookmarkStart w:id="27" w:name="_Toc6921987"/>
      <w:bookmarkStart w:id="28" w:name="_Toc29824619"/>
      <w:bookmarkEnd w:id="24"/>
      <w:bookmarkEnd w:id="25"/>
      <w:bookmarkEnd w:id="26"/>
      <w:bookmarkEnd w:id="27"/>
      <w:r w:rsidR="00677DC3">
        <w:rPr>
          <w:rFonts w:hint="eastAsia"/>
        </w:rPr>
        <w:t>（</w:t>
      </w:r>
      <w:r w:rsidR="005A55B2">
        <w:rPr>
          <w:rFonts w:hint="eastAsia"/>
        </w:rPr>
        <w:t>资料性</w:t>
      </w:r>
      <w:r w:rsidR="00677DC3">
        <w:rPr>
          <w:rFonts w:hint="eastAsia"/>
        </w:rPr>
        <w:t>附录）</w:t>
      </w:r>
      <w:bookmarkEnd w:id="28"/>
    </w:p>
    <w:p w:rsidR="000E196A" w:rsidRDefault="0028350E" w:rsidP="00455663">
      <w:pPr>
        <w:pStyle w:val="aff0"/>
        <w:numPr>
          <w:ilvl w:val="1"/>
          <w:numId w:val="9"/>
        </w:numPr>
        <w:ind w:firstLineChars="0"/>
        <w:jc w:val="left"/>
      </w:pPr>
      <w:r>
        <w:rPr>
          <w:rFonts w:hint="eastAsia"/>
        </w:rPr>
        <w:t>权限</w:t>
      </w:r>
      <w:r w:rsidR="00503E75">
        <w:rPr>
          <w:rFonts w:hint="eastAsia"/>
        </w:rPr>
        <w:t>动态弹框</w:t>
      </w:r>
      <w:r>
        <w:rPr>
          <w:rFonts w:hint="eastAsia"/>
        </w:rPr>
        <w:t>界面</w:t>
      </w:r>
      <w:r w:rsidR="00A93C4D">
        <w:rPr>
          <w:rFonts w:hint="eastAsia"/>
        </w:rPr>
        <w:t>申请</w:t>
      </w:r>
      <w:r w:rsidR="00503E75">
        <w:rPr>
          <w:rFonts w:hint="eastAsia"/>
        </w:rPr>
        <w:t>目的展示</w:t>
      </w:r>
    </w:p>
    <w:p w:rsidR="00503E75" w:rsidRDefault="00073DFC" w:rsidP="00503E75">
      <w:pPr>
        <w:pStyle w:val="aff0"/>
        <w:jc w:val="left"/>
      </w:pPr>
      <w:r w:rsidRPr="00073DFC">
        <w:drawing>
          <wp:inline distT="0" distB="0" distL="0" distR="0">
            <wp:extent cx="1908569" cy="3912042"/>
            <wp:effectExtent l="0" t="0" r="0" b="0"/>
            <wp:docPr id="2" name="图片 2" descr="D:\E\安全标准产业\TAF个人信息保护\权限\动态弹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安全标准产业\TAF个人信息保护\权限\动态弹框.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9872" cy="3935211"/>
                    </a:xfrm>
                    <a:prstGeom prst="rect">
                      <a:avLst/>
                    </a:prstGeom>
                    <a:noFill/>
                    <a:ln>
                      <a:noFill/>
                    </a:ln>
                  </pic:spPr>
                </pic:pic>
              </a:graphicData>
            </a:graphic>
          </wp:inline>
        </w:drawing>
      </w:r>
      <w:r w:rsidR="007F7694" w:rsidRPr="007F7694">
        <w:t xml:space="preserve"> </w:t>
      </w:r>
    </w:p>
    <w:p w:rsidR="00997EC4" w:rsidRDefault="00997EC4" w:rsidP="00503E75">
      <w:pPr>
        <w:pStyle w:val="aff0"/>
        <w:jc w:val="left"/>
      </w:pPr>
      <w:r>
        <w:rPr>
          <w:rFonts w:hint="eastAsia"/>
        </w:rPr>
        <w:t>应用运行时，通过弹框申请权限，在弹框界面除</w:t>
      </w:r>
      <w:r w:rsidR="00583F4A">
        <w:rPr>
          <w:rFonts w:hint="eastAsia"/>
        </w:rPr>
        <w:t>说明需申请的权限外，还应说明权限申请的目的，本示例中，权限申请目的的的描述方式为“用于X</w:t>
      </w:r>
      <w:r w:rsidR="00583F4A">
        <w:t>XXX</w:t>
      </w:r>
      <w:r w:rsidR="00583F4A">
        <w:rPr>
          <w:rFonts w:hint="eastAsia"/>
        </w:rPr>
        <w:t>”。</w:t>
      </w:r>
    </w:p>
    <w:p w:rsidR="0028350E" w:rsidRDefault="0028350E" w:rsidP="00EF394F">
      <w:pPr>
        <w:pStyle w:val="aff0"/>
        <w:ind w:firstLineChars="0" w:firstLine="0"/>
        <w:jc w:val="left"/>
      </w:pPr>
    </w:p>
    <w:p w:rsidR="00047004" w:rsidRDefault="0028350E" w:rsidP="00455663">
      <w:pPr>
        <w:pStyle w:val="aff0"/>
        <w:numPr>
          <w:ilvl w:val="1"/>
          <w:numId w:val="9"/>
        </w:numPr>
        <w:ind w:firstLineChars="0"/>
        <w:jc w:val="left"/>
      </w:pPr>
      <w:r>
        <w:rPr>
          <w:rFonts w:hint="eastAsia"/>
        </w:rPr>
        <w:t>安装器界面</w:t>
      </w:r>
      <w:r w:rsidR="008E3537">
        <w:rPr>
          <w:rFonts w:hint="eastAsia"/>
        </w:rPr>
        <w:t>权限申请目的</w:t>
      </w:r>
      <w:r>
        <w:rPr>
          <w:rFonts w:hint="eastAsia"/>
        </w:rPr>
        <w:t>展示</w:t>
      </w:r>
    </w:p>
    <w:p w:rsidR="0028350E" w:rsidRPr="00503E75" w:rsidRDefault="0028350E" w:rsidP="00503E75">
      <w:pPr>
        <w:pStyle w:val="aff0"/>
        <w:jc w:val="left"/>
      </w:pPr>
      <w:r w:rsidRPr="0028350E">
        <w:lastRenderedPageBreak/>
        <w:drawing>
          <wp:inline distT="0" distB="0" distL="0" distR="0">
            <wp:extent cx="1649178" cy="3573218"/>
            <wp:effectExtent l="19050" t="19050" r="27305" b="2730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49178" cy="3573218"/>
                    </a:xfrm>
                    <a:prstGeom prst="rect">
                      <a:avLst/>
                    </a:prstGeom>
                    <a:ln>
                      <a:solidFill>
                        <a:schemeClr val="bg1">
                          <a:lumMod val="95000"/>
                        </a:schemeClr>
                      </a:solidFill>
                    </a:ln>
                  </pic:spPr>
                </pic:pic>
              </a:graphicData>
            </a:graphic>
          </wp:inline>
        </w:drawing>
      </w:r>
    </w:p>
    <w:p w:rsidR="005A55B2" w:rsidRDefault="00EF3403" w:rsidP="005A55B2">
      <w:pPr>
        <w:pStyle w:val="aff0"/>
      </w:pPr>
      <w:r>
        <w:rPr>
          <w:rFonts w:hint="eastAsia"/>
        </w:rPr>
        <w:t>应用安全成功后的安装器界面包括本应用涉及的权限，相应的可在权限名称下说明权限申请目的，</w:t>
      </w:r>
      <w:r w:rsidR="00F0106E">
        <w:rPr>
          <w:rFonts w:hint="eastAsia"/>
        </w:rPr>
        <w:t>本示例中，权限申请目的的描述方式为：以便“X</w:t>
      </w:r>
      <w:r w:rsidR="00F0106E">
        <w:t>X</w:t>
      </w:r>
      <w:r w:rsidR="00F0106E">
        <w:rPr>
          <w:rFonts w:hint="eastAsia"/>
        </w:rPr>
        <w:t>应用”提供X</w:t>
      </w:r>
      <w:r w:rsidR="00F0106E">
        <w:t>X</w:t>
      </w:r>
      <w:r w:rsidR="00F0106E">
        <w:rPr>
          <w:rFonts w:hint="eastAsia"/>
        </w:rPr>
        <w:t>服务。</w:t>
      </w:r>
    </w:p>
    <w:p w:rsidR="00A93C4D" w:rsidRDefault="00A93C4D" w:rsidP="005A55B2">
      <w:pPr>
        <w:pStyle w:val="aff0"/>
      </w:pPr>
      <w:r>
        <w:rPr>
          <w:rFonts w:hint="eastAsia"/>
        </w:rPr>
        <w:t>A．3</w:t>
      </w:r>
      <w:r>
        <w:t xml:space="preserve"> </w:t>
      </w:r>
      <w:r>
        <w:rPr>
          <w:rFonts w:hint="eastAsia"/>
        </w:rPr>
        <w:t>移动终端应用软件权限管理界面权限申请目的展示</w:t>
      </w:r>
    </w:p>
    <w:p w:rsidR="00A93C4D" w:rsidRDefault="00A93C4D" w:rsidP="005A55B2">
      <w:pPr>
        <w:pStyle w:val="aff0"/>
      </w:pPr>
    </w:p>
    <w:p w:rsidR="00C72F2A" w:rsidRDefault="00C72F2A" w:rsidP="005A55B2">
      <w:pPr>
        <w:pStyle w:val="aff0"/>
      </w:pPr>
      <w:r>
        <w:rPr>
          <w:rFonts w:hint="eastAsia"/>
        </w:rPr>
        <w:drawing>
          <wp:inline distT="0" distB="0" distL="0" distR="0">
            <wp:extent cx="1863170" cy="4000500"/>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988" cy="4030168"/>
                    </a:xfrm>
                    <a:prstGeom prst="rect">
                      <a:avLst/>
                    </a:prstGeom>
                    <a:noFill/>
                    <a:ln>
                      <a:noFill/>
                    </a:ln>
                  </pic:spPr>
                </pic:pic>
              </a:graphicData>
            </a:graphic>
          </wp:inline>
        </w:drawing>
      </w:r>
    </w:p>
    <w:p w:rsidR="00A93C4D" w:rsidRDefault="00A93C4D" w:rsidP="005A55B2">
      <w:pPr>
        <w:pStyle w:val="aff0"/>
      </w:pPr>
      <w:r>
        <w:rPr>
          <w:rFonts w:hint="eastAsia"/>
        </w:rPr>
        <w:lastRenderedPageBreak/>
        <w:t>移动应用软件中通常为用户提供权限管理界面，权限管理界面为用户提供终端上应用软件的权限权限授权情况，</w:t>
      </w:r>
      <w:r w:rsidR="00DE5E2E">
        <w:rPr>
          <w:rFonts w:hint="eastAsia"/>
        </w:rPr>
        <w:t>包括已允许的权限和已禁止的权限，</w:t>
      </w:r>
      <w:r>
        <w:rPr>
          <w:rFonts w:hint="eastAsia"/>
        </w:rPr>
        <w:t>且用户还可以进一步修改权限授权状态，</w:t>
      </w:r>
      <w:r w:rsidR="00C24945">
        <w:rPr>
          <w:rFonts w:hint="eastAsia"/>
        </w:rPr>
        <w:t>在权限管理界面</w:t>
      </w:r>
      <w:r w:rsidR="001F2F75">
        <w:rPr>
          <w:rFonts w:hint="eastAsia"/>
        </w:rPr>
        <w:t>上为用户提供管理权限操作时应为用户展示应用申请</w:t>
      </w:r>
      <w:r w:rsidR="00DE5E2E">
        <w:rPr>
          <w:rFonts w:hint="eastAsia"/>
        </w:rPr>
        <w:t>某一</w:t>
      </w:r>
      <w:r w:rsidR="001F2F75">
        <w:rPr>
          <w:rFonts w:hint="eastAsia"/>
        </w:rPr>
        <w:t>权限的目的，上图中是在为用户提供修改权限授权状态界面为用户提供目的展示的示例。</w:t>
      </w:r>
    </w:p>
    <w:p w:rsidR="00A93C4D" w:rsidRDefault="00A93C4D" w:rsidP="005A55B2">
      <w:pPr>
        <w:pStyle w:val="aff0"/>
      </w:pPr>
    </w:p>
    <w:p w:rsidR="00984B3C" w:rsidRDefault="000E196A" w:rsidP="00984B3C">
      <w:pPr>
        <w:pStyle w:val="afffc"/>
        <w:numPr>
          <w:ilvl w:val="0"/>
          <w:numId w:val="9"/>
        </w:numPr>
        <w:tabs>
          <w:tab w:val="num" w:pos="360"/>
        </w:tabs>
      </w:pPr>
      <w:r>
        <w:rPr>
          <w:rFonts w:hint="eastAsia"/>
        </w:rPr>
        <w:t xml:space="preserve"> </w:t>
      </w:r>
      <w:proofErr w:type="gramStart"/>
      <w:r>
        <w:rPr>
          <w:rFonts w:hint="eastAsia"/>
        </w:rPr>
        <w:t>安卓危险权限</w:t>
      </w:r>
      <w:r w:rsidR="008E3537">
        <w:t>权限</w:t>
      </w:r>
      <w:proofErr w:type="gramEnd"/>
      <w:r w:rsidR="008E3537">
        <w:t>申请目的</w:t>
      </w:r>
      <w:r w:rsidR="007F0136">
        <w:rPr>
          <w:rFonts w:hint="eastAsia"/>
        </w:rPr>
        <w:t>告知</w:t>
      </w:r>
      <w:r w:rsidR="00984B3C">
        <w:t>实现示例</w:t>
      </w:r>
      <w:r w:rsidR="00984B3C">
        <w:br/>
      </w:r>
      <w:r w:rsidR="00984B3C">
        <w:rPr>
          <w:rFonts w:hint="eastAsia"/>
        </w:rPr>
        <w:t>（资料性附录）</w:t>
      </w:r>
    </w:p>
    <w:p w:rsidR="000E196A" w:rsidRPr="00455663" w:rsidRDefault="000E196A" w:rsidP="00455663">
      <w:pPr>
        <w:pStyle w:val="afffffff3"/>
        <w:rPr>
          <w:rFonts w:asciiTheme="minorEastAsia" w:eastAsiaTheme="minorEastAsia" w:hAnsiTheme="minorEastAsia"/>
          <w:szCs w:val="21"/>
        </w:rPr>
      </w:pPr>
      <w:r w:rsidRPr="00455663">
        <w:rPr>
          <w:rFonts w:asciiTheme="minorEastAsia" w:eastAsiaTheme="minorEastAsia" w:hAnsiTheme="minorEastAsia"/>
          <w:szCs w:val="21"/>
        </w:rPr>
        <w:t>AndroidManifest.xml</w:t>
      </w:r>
    </w:p>
    <w:p w:rsidR="000E196A" w:rsidRPr="00455663" w:rsidRDefault="000E196A" w:rsidP="00455663">
      <w:pPr>
        <w:pStyle w:val="SourceCode"/>
        <w:ind w:leftChars="100" w:left="421" w:hangingChars="100" w:hanging="211"/>
        <w:rPr>
          <w:rFonts w:asciiTheme="minorEastAsia" w:hAnsiTheme="minorEastAsia"/>
          <w:sz w:val="21"/>
          <w:szCs w:val="21"/>
        </w:rPr>
      </w:pPr>
      <w:r w:rsidRPr="00455663">
        <w:rPr>
          <w:rStyle w:val="KeywordTok"/>
          <w:rFonts w:asciiTheme="minorEastAsia" w:hAnsiTheme="minorEastAsia"/>
          <w:sz w:val="21"/>
          <w:szCs w:val="21"/>
        </w:rPr>
        <w:t>&lt;?xml</w:t>
      </w:r>
      <w:r w:rsidRPr="00455663">
        <w:rPr>
          <w:rStyle w:val="NormalTok"/>
          <w:rFonts w:asciiTheme="minorEastAsia" w:hAnsiTheme="minorEastAsia"/>
          <w:sz w:val="21"/>
          <w:szCs w:val="21"/>
        </w:rPr>
        <w:t xml:space="preserve"> version="1.0" encoding="utf-8"</w:t>
      </w:r>
      <w:r w:rsidRPr="00455663">
        <w:rPr>
          <w:rStyle w:val="KeywordTok"/>
          <w:rFonts w:asciiTheme="minorEastAsia" w:hAnsiTheme="minorEastAsia"/>
          <w:sz w:val="21"/>
          <w:szCs w:val="21"/>
        </w:rPr>
        <w:t>?&gt;</w:t>
      </w:r>
      <w:r w:rsidRPr="00455663">
        <w:rPr>
          <w:rFonts w:asciiTheme="minorEastAsia" w:hAnsiTheme="minorEastAsia"/>
          <w:sz w:val="21"/>
          <w:szCs w:val="21"/>
        </w:rPr>
        <w:br/>
      </w:r>
      <w:r w:rsidRPr="00455663">
        <w:rPr>
          <w:rStyle w:val="KeywordTok"/>
          <w:rFonts w:asciiTheme="minorEastAsia" w:hAnsiTheme="minorEastAsia"/>
          <w:sz w:val="21"/>
          <w:szCs w:val="21"/>
        </w:rPr>
        <w:t>&lt;manifest</w:t>
      </w:r>
      <w:r w:rsidRPr="00455663">
        <w:rPr>
          <w:rStyle w:val="OtherTok"/>
          <w:rFonts w:asciiTheme="minorEastAsia" w:hAnsiTheme="minorEastAsia"/>
          <w:sz w:val="21"/>
          <w:szCs w:val="21"/>
        </w:rPr>
        <w:t xml:space="preserve"> </w:t>
      </w:r>
      <w:proofErr w:type="spellStart"/>
      <w:r w:rsidRPr="00455663">
        <w:rPr>
          <w:rStyle w:val="OtherTok"/>
          <w:rFonts w:asciiTheme="minorEastAsia" w:hAnsiTheme="minorEastAsia"/>
          <w:sz w:val="21"/>
          <w:szCs w:val="21"/>
        </w:rPr>
        <w:t>xmlns:android</w:t>
      </w:r>
      <w:proofErr w:type="spellEnd"/>
      <w:r w:rsidRPr="00455663">
        <w:rPr>
          <w:rStyle w:val="OtherTok"/>
          <w:rFonts w:asciiTheme="minorEastAsia" w:hAnsiTheme="minorEastAsia"/>
          <w:sz w:val="21"/>
          <w:szCs w:val="21"/>
        </w:rPr>
        <w:t>=</w:t>
      </w:r>
      <w:r w:rsidRPr="00455663">
        <w:rPr>
          <w:rStyle w:val="StringTok"/>
          <w:rFonts w:asciiTheme="minorEastAsia" w:hAnsiTheme="minorEastAsia"/>
          <w:sz w:val="21"/>
          <w:szCs w:val="21"/>
        </w:rPr>
        <w:t>"http://schemas.android.com/apk/res/android"</w:t>
      </w:r>
      <w:r w:rsidRPr="00455663">
        <w:rPr>
          <w:rFonts w:asciiTheme="minorEastAsia" w:hAnsiTheme="minorEastAsia"/>
          <w:sz w:val="21"/>
          <w:szCs w:val="21"/>
        </w:rPr>
        <w:br/>
      </w:r>
      <w:r w:rsidRPr="00455663">
        <w:rPr>
          <w:rStyle w:val="OtherTok"/>
          <w:rFonts w:asciiTheme="minorEastAsia" w:hAnsiTheme="minorEastAsia"/>
          <w:sz w:val="21"/>
          <w:szCs w:val="21"/>
        </w:rPr>
        <w:t xml:space="preserve">    package=</w:t>
      </w:r>
      <w:r w:rsidRPr="00455663">
        <w:rPr>
          <w:rStyle w:val="StringTok"/>
          <w:rFonts w:asciiTheme="minorEastAsia" w:hAnsiTheme="minorEastAsia"/>
          <w:sz w:val="21"/>
          <w:szCs w:val="21"/>
        </w:rPr>
        <w:t>"</w:t>
      </w:r>
      <w:proofErr w:type="spellStart"/>
      <w:r w:rsidRPr="00455663">
        <w:rPr>
          <w:rStyle w:val="StringTok"/>
          <w:rFonts w:asciiTheme="minorEastAsia" w:hAnsiTheme="minorEastAsia"/>
          <w:sz w:val="21"/>
          <w:szCs w:val="21"/>
        </w:rPr>
        <w:t>com.example.permissionreasontest</w:t>
      </w:r>
      <w:proofErr w:type="spellEnd"/>
      <w:r w:rsidRPr="00455663">
        <w:rPr>
          <w:rStyle w:val="StringTok"/>
          <w:rFonts w:asciiTheme="minorEastAsia" w:hAnsiTheme="minorEastAsia"/>
          <w:sz w:val="21"/>
          <w:szCs w:val="21"/>
        </w:rPr>
        <w:t>"</w:t>
      </w:r>
      <w:r w:rsidRPr="00455663">
        <w:rPr>
          <w:rStyle w:val="KeywordTok"/>
          <w:rFonts w:asciiTheme="minorEastAsia" w:hAnsiTheme="minorEastAsia"/>
          <w:sz w:val="21"/>
          <w:szCs w:val="21"/>
        </w:rPr>
        <w:t>&gt;</w:t>
      </w:r>
      <w:r w:rsidRPr="00455663">
        <w:rPr>
          <w:rFonts w:asciiTheme="minorEastAsia" w:hAnsiTheme="minorEastAsia"/>
          <w:sz w:val="21"/>
          <w:szCs w:val="21"/>
        </w:rPr>
        <w:br/>
      </w:r>
      <w:r w:rsidRPr="00455663">
        <w:rPr>
          <w:rStyle w:val="NormalTok"/>
          <w:rFonts w:asciiTheme="minorEastAsia" w:hAnsiTheme="minorEastAsia"/>
          <w:sz w:val="21"/>
          <w:szCs w:val="21"/>
        </w:rPr>
        <w:t xml:space="preserve">    </w:t>
      </w:r>
      <w:r w:rsidRPr="00455663">
        <w:rPr>
          <w:rFonts w:asciiTheme="minorEastAsia" w:hAnsiTheme="minorEastAsia"/>
          <w:sz w:val="21"/>
          <w:szCs w:val="21"/>
        </w:rPr>
        <w:br/>
      </w:r>
      <w:r w:rsidRPr="00455663">
        <w:rPr>
          <w:rStyle w:val="NormalTok"/>
          <w:rFonts w:asciiTheme="minorEastAsia" w:hAnsiTheme="minorEastAsia"/>
          <w:sz w:val="21"/>
          <w:szCs w:val="21"/>
        </w:rPr>
        <w:t xml:space="preserve">    </w:t>
      </w:r>
      <w:r w:rsidRPr="00455663">
        <w:rPr>
          <w:rStyle w:val="KeywordTok"/>
          <w:rFonts w:asciiTheme="minorEastAsia" w:hAnsiTheme="minorEastAsia"/>
          <w:sz w:val="21"/>
          <w:szCs w:val="21"/>
        </w:rPr>
        <w:t>&lt;application</w:t>
      </w:r>
      <w:r w:rsidRPr="00455663">
        <w:rPr>
          <w:rFonts w:asciiTheme="minorEastAsia" w:hAnsiTheme="minorEastAsia"/>
          <w:sz w:val="21"/>
          <w:szCs w:val="21"/>
        </w:rPr>
        <w:br/>
      </w:r>
      <w:r w:rsidRPr="00455663">
        <w:rPr>
          <w:rStyle w:val="OtherTok"/>
          <w:rFonts w:asciiTheme="minorEastAsia" w:hAnsiTheme="minorEastAsia"/>
          <w:sz w:val="21"/>
          <w:szCs w:val="21"/>
        </w:rPr>
        <w:t xml:space="preserve">        </w:t>
      </w:r>
      <w:proofErr w:type="spellStart"/>
      <w:r w:rsidRPr="00455663">
        <w:rPr>
          <w:rStyle w:val="OtherTok"/>
          <w:rFonts w:asciiTheme="minorEastAsia" w:hAnsiTheme="minorEastAsia"/>
          <w:sz w:val="21"/>
          <w:szCs w:val="21"/>
        </w:rPr>
        <w:t>android:allowBackup</w:t>
      </w:r>
      <w:proofErr w:type="spellEnd"/>
      <w:r w:rsidRPr="00455663">
        <w:rPr>
          <w:rStyle w:val="OtherTok"/>
          <w:rFonts w:asciiTheme="minorEastAsia" w:hAnsiTheme="minorEastAsia"/>
          <w:sz w:val="21"/>
          <w:szCs w:val="21"/>
        </w:rPr>
        <w:t>=</w:t>
      </w:r>
      <w:r w:rsidRPr="00455663">
        <w:rPr>
          <w:rStyle w:val="StringTok"/>
          <w:rFonts w:asciiTheme="minorEastAsia" w:hAnsiTheme="minorEastAsia"/>
          <w:sz w:val="21"/>
          <w:szCs w:val="21"/>
        </w:rPr>
        <w:t>"true"</w:t>
      </w:r>
      <w:r w:rsidRPr="00455663">
        <w:rPr>
          <w:rFonts w:asciiTheme="minorEastAsia" w:hAnsiTheme="minorEastAsia"/>
          <w:sz w:val="21"/>
          <w:szCs w:val="21"/>
        </w:rPr>
        <w:br/>
      </w:r>
      <w:r w:rsidRPr="00455663">
        <w:rPr>
          <w:rStyle w:val="OtherTok"/>
          <w:rFonts w:asciiTheme="minorEastAsia" w:hAnsiTheme="minorEastAsia"/>
          <w:sz w:val="21"/>
          <w:szCs w:val="21"/>
        </w:rPr>
        <w:t xml:space="preserve">        </w:t>
      </w:r>
      <w:proofErr w:type="spellStart"/>
      <w:r w:rsidRPr="00455663">
        <w:rPr>
          <w:rStyle w:val="OtherTok"/>
          <w:rFonts w:asciiTheme="minorEastAsia" w:hAnsiTheme="minorEastAsia"/>
          <w:sz w:val="21"/>
          <w:szCs w:val="21"/>
        </w:rPr>
        <w:t>android:icon</w:t>
      </w:r>
      <w:proofErr w:type="spellEnd"/>
      <w:r w:rsidRPr="00455663">
        <w:rPr>
          <w:rStyle w:val="OtherTok"/>
          <w:rFonts w:asciiTheme="minorEastAsia" w:hAnsiTheme="minorEastAsia"/>
          <w:sz w:val="21"/>
          <w:szCs w:val="21"/>
        </w:rPr>
        <w:t>=</w:t>
      </w:r>
      <w:r w:rsidRPr="00455663">
        <w:rPr>
          <w:rStyle w:val="StringTok"/>
          <w:rFonts w:asciiTheme="minorEastAsia" w:hAnsiTheme="minorEastAsia"/>
          <w:sz w:val="21"/>
          <w:szCs w:val="21"/>
        </w:rPr>
        <w:t>"@</w:t>
      </w:r>
      <w:proofErr w:type="spellStart"/>
      <w:r w:rsidRPr="00455663">
        <w:rPr>
          <w:rStyle w:val="StringTok"/>
          <w:rFonts w:asciiTheme="minorEastAsia" w:hAnsiTheme="minorEastAsia"/>
          <w:sz w:val="21"/>
          <w:szCs w:val="21"/>
        </w:rPr>
        <w:t>mipmap</w:t>
      </w:r>
      <w:proofErr w:type="spellEnd"/>
      <w:r w:rsidRPr="00455663">
        <w:rPr>
          <w:rStyle w:val="StringTok"/>
          <w:rFonts w:asciiTheme="minorEastAsia" w:hAnsiTheme="minorEastAsia"/>
          <w:sz w:val="21"/>
          <w:szCs w:val="21"/>
        </w:rPr>
        <w:t>/</w:t>
      </w:r>
      <w:proofErr w:type="spellStart"/>
      <w:r w:rsidRPr="00455663">
        <w:rPr>
          <w:rStyle w:val="StringTok"/>
          <w:rFonts w:asciiTheme="minorEastAsia" w:hAnsiTheme="minorEastAsia"/>
          <w:sz w:val="21"/>
          <w:szCs w:val="21"/>
        </w:rPr>
        <w:t>ic_launcher</w:t>
      </w:r>
      <w:proofErr w:type="spellEnd"/>
      <w:r w:rsidRPr="00455663">
        <w:rPr>
          <w:rStyle w:val="StringTok"/>
          <w:rFonts w:asciiTheme="minorEastAsia" w:hAnsiTheme="minorEastAsia"/>
          <w:sz w:val="21"/>
          <w:szCs w:val="21"/>
        </w:rPr>
        <w:t>"</w:t>
      </w:r>
      <w:r w:rsidRPr="00455663">
        <w:rPr>
          <w:rFonts w:asciiTheme="minorEastAsia" w:hAnsiTheme="minorEastAsia"/>
          <w:sz w:val="21"/>
          <w:szCs w:val="21"/>
        </w:rPr>
        <w:br/>
      </w:r>
      <w:r w:rsidRPr="00455663">
        <w:rPr>
          <w:rStyle w:val="OtherTok"/>
          <w:rFonts w:asciiTheme="minorEastAsia" w:hAnsiTheme="minorEastAsia"/>
          <w:sz w:val="21"/>
          <w:szCs w:val="21"/>
        </w:rPr>
        <w:t xml:space="preserve">        </w:t>
      </w:r>
      <w:proofErr w:type="spellStart"/>
      <w:r w:rsidRPr="00455663">
        <w:rPr>
          <w:rStyle w:val="OtherTok"/>
          <w:rFonts w:asciiTheme="minorEastAsia" w:hAnsiTheme="minorEastAsia"/>
          <w:sz w:val="21"/>
          <w:szCs w:val="21"/>
        </w:rPr>
        <w:t>android:label</w:t>
      </w:r>
      <w:proofErr w:type="spellEnd"/>
      <w:r w:rsidRPr="00455663">
        <w:rPr>
          <w:rStyle w:val="OtherTok"/>
          <w:rFonts w:asciiTheme="minorEastAsia" w:hAnsiTheme="minorEastAsia"/>
          <w:sz w:val="21"/>
          <w:szCs w:val="21"/>
        </w:rPr>
        <w:t>=</w:t>
      </w:r>
      <w:r w:rsidRPr="00455663">
        <w:rPr>
          <w:rStyle w:val="StringTok"/>
          <w:rFonts w:asciiTheme="minorEastAsia" w:hAnsiTheme="minorEastAsia"/>
          <w:sz w:val="21"/>
          <w:szCs w:val="21"/>
        </w:rPr>
        <w:t>"@string/</w:t>
      </w:r>
      <w:proofErr w:type="spellStart"/>
      <w:r w:rsidRPr="00455663">
        <w:rPr>
          <w:rStyle w:val="StringTok"/>
          <w:rFonts w:asciiTheme="minorEastAsia" w:hAnsiTheme="minorEastAsia"/>
          <w:sz w:val="21"/>
          <w:szCs w:val="21"/>
        </w:rPr>
        <w:t>app_name</w:t>
      </w:r>
      <w:proofErr w:type="spellEnd"/>
      <w:r w:rsidRPr="00455663">
        <w:rPr>
          <w:rStyle w:val="StringTok"/>
          <w:rFonts w:asciiTheme="minorEastAsia" w:hAnsiTheme="minorEastAsia"/>
          <w:sz w:val="21"/>
          <w:szCs w:val="21"/>
        </w:rPr>
        <w:t>"</w:t>
      </w:r>
      <w:r w:rsidRPr="00455663">
        <w:rPr>
          <w:rFonts w:asciiTheme="minorEastAsia" w:hAnsiTheme="minorEastAsia"/>
          <w:sz w:val="21"/>
          <w:szCs w:val="21"/>
        </w:rPr>
        <w:br/>
      </w:r>
      <w:r w:rsidRPr="00455663">
        <w:rPr>
          <w:rStyle w:val="OtherTok"/>
          <w:rFonts w:asciiTheme="minorEastAsia" w:hAnsiTheme="minorEastAsia"/>
          <w:sz w:val="21"/>
          <w:szCs w:val="21"/>
        </w:rPr>
        <w:t xml:space="preserve">        </w:t>
      </w:r>
      <w:proofErr w:type="spellStart"/>
      <w:r w:rsidRPr="00455663">
        <w:rPr>
          <w:rStyle w:val="OtherTok"/>
          <w:rFonts w:asciiTheme="minorEastAsia" w:hAnsiTheme="minorEastAsia"/>
          <w:sz w:val="21"/>
          <w:szCs w:val="21"/>
        </w:rPr>
        <w:t>android:roundIcon</w:t>
      </w:r>
      <w:proofErr w:type="spellEnd"/>
      <w:r w:rsidRPr="00455663">
        <w:rPr>
          <w:rStyle w:val="OtherTok"/>
          <w:rFonts w:asciiTheme="minorEastAsia" w:hAnsiTheme="minorEastAsia"/>
          <w:sz w:val="21"/>
          <w:szCs w:val="21"/>
        </w:rPr>
        <w:t>=</w:t>
      </w:r>
      <w:r w:rsidRPr="00455663">
        <w:rPr>
          <w:rStyle w:val="StringTok"/>
          <w:rFonts w:asciiTheme="minorEastAsia" w:hAnsiTheme="minorEastAsia"/>
          <w:sz w:val="21"/>
          <w:szCs w:val="21"/>
        </w:rPr>
        <w:t>"@</w:t>
      </w:r>
      <w:proofErr w:type="spellStart"/>
      <w:r w:rsidRPr="00455663">
        <w:rPr>
          <w:rStyle w:val="StringTok"/>
          <w:rFonts w:asciiTheme="minorEastAsia" w:hAnsiTheme="minorEastAsia"/>
          <w:sz w:val="21"/>
          <w:szCs w:val="21"/>
        </w:rPr>
        <w:t>mipmap</w:t>
      </w:r>
      <w:proofErr w:type="spellEnd"/>
      <w:r w:rsidRPr="00455663">
        <w:rPr>
          <w:rStyle w:val="StringTok"/>
          <w:rFonts w:asciiTheme="minorEastAsia" w:hAnsiTheme="minorEastAsia"/>
          <w:sz w:val="21"/>
          <w:szCs w:val="21"/>
        </w:rPr>
        <w:t>/</w:t>
      </w:r>
      <w:proofErr w:type="spellStart"/>
      <w:r w:rsidRPr="00455663">
        <w:rPr>
          <w:rStyle w:val="StringTok"/>
          <w:rFonts w:asciiTheme="minorEastAsia" w:hAnsiTheme="minorEastAsia"/>
          <w:sz w:val="21"/>
          <w:szCs w:val="21"/>
        </w:rPr>
        <w:t>ic_launcher_round</w:t>
      </w:r>
      <w:proofErr w:type="spellEnd"/>
      <w:r w:rsidRPr="00455663">
        <w:rPr>
          <w:rStyle w:val="StringTok"/>
          <w:rFonts w:asciiTheme="minorEastAsia" w:hAnsiTheme="minorEastAsia"/>
          <w:sz w:val="21"/>
          <w:szCs w:val="21"/>
        </w:rPr>
        <w:t>"</w:t>
      </w:r>
      <w:r w:rsidRPr="00455663">
        <w:rPr>
          <w:rFonts w:asciiTheme="minorEastAsia" w:hAnsiTheme="minorEastAsia"/>
          <w:sz w:val="21"/>
          <w:szCs w:val="21"/>
        </w:rPr>
        <w:br/>
      </w:r>
      <w:r w:rsidRPr="00455663">
        <w:rPr>
          <w:rStyle w:val="OtherTok"/>
          <w:rFonts w:asciiTheme="minorEastAsia" w:hAnsiTheme="minorEastAsia"/>
          <w:sz w:val="21"/>
          <w:szCs w:val="21"/>
        </w:rPr>
        <w:t xml:space="preserve">        </w:t>
      </w:r>
      <w:proofErr w:type="spellStart"/>
      <w:r w:rsidRPr="00455663">
        <w:rPr>
          <w:rStyle w:val="OtherTok"/>
          <w:rFonts w:asciiTheme="minorEastAsia" w:hAnsiTheme="minorEastAsia"/>
          <w:sz w:val="21"/>
          <w:szCs w:val="21"/>
        </w:rPr>
        <w:t>android:supportsRtl</w:t>
      </w:r>
      <w:proofErr w:type="spellEnd"/>
      <w:r w:rsidRPr="00455663">
        <w:rPr>
          <w:rStyle w:val="OtherTok"/>
          <w:rFonts w:asciiTheme="minorEastAsia" w:hAnsiTheme="minorEastAsia"/>
          <w:sz w:val="21"/>
          <w:szCs w:val="21"/>
        </w:rPr>
        <w:t>=</w:t>
      </w:r>
      <w:r w:rsidRPr="00455663">
        <w:rPr>
          <w:rStyle w:val="StringTok"/>
          <w:rFonts w:asciiTheme="minorEastAsia" w:hAnsiTheme="minorEastAsia"/>
          <w:sz w:val="21"/>
          <w:szCs w:val="21"/>
        </w:rPr>
        <w:t>"true"</w:t>
      </w:r>
      <w:r w:rsidRPr="00455663">
        <w:rPr>
          <w:rFonts w:asciiTheme="minorEastAsia" w:hAnsiTheme="minorEastAsia"/>
          <w:sz w:val="21"/>
          <w:szCs w:val="21"/>
        </w:rPr>
        <w:br/>
      </w:r>
      <w:r w:rsidRPr="00455663">
        <w:rPr>
          <w:rStyle w:val="OtherTok"/>
          <w:rFonts w:asciiTheme="minorEastAsia" w:hAnsiTheme="minorEastAsia"/>
          <w:sz w:val="21"/>
          <w:szCs w:val="21"/>
        </w:rPr>
        <w:t xml:space="preserve">        </w:t>
      </w:r>
      <w:proofErr w:type="spellStart"/>
      <w:r w:rsidRPr="00455663">
        <w:rPr>
          <w:rStyle w:val="OtherTok"/>
          <w:rFonts w:asciiTheme="minorEastAsia" w:hAnsiTheme="minorEastAsia"/>
          <w:sz w:val="21"/>
          <w:szCs w:val="21"/>
        </w:rPr>
        <w:t>android:theme</w:t>
      </w:r>
      <w:proofErr w:type="spellEnd"/>
      <w:r w:rsidRPr="00455663">
        <w:rPr>
          <w:rStyle w:val="OtherTok"/>
          <w:rFonts w:asciiTheme="minorEastAsia" w:hAnsiTheme="minorEastAsia"/>
          <w:sz w:val="21"/>
          <w:szCs w:val="21"/>
        </w:rPr>
        <w:t>=</w:t>
      </w:r>
      <w:r w:rsidRPr="00455663">
        <w:rPr>
          <w:rStyle w:val="StringTok"/>
          <w:rFonts w:asciiTheme="minorEastAsia" w:hAnsiTheme="minorEastAsia"/>
          <w:sz w:val="21"/>
          <w:szCs w:val="21"/>
        </w:rPr>
        <w:t>"@style/</w:t>
      </w:r>
      <w:proofErr w:type="spellStart"/>
      <w:r w:rsidRPr="00455663">
        <w:rPr>
          <w:rStyle w:val="StringTok"/>
          <w:rFonts w:asciiTheme="minorEastAsia" w:hAnsiTheme="minorEastAsia"/>
          <w:sz w:val="21"/>
          <w:szCs w:val="21"/>
        </w:rPr>
        <w:t>AppTheme</w:t>
      </w:r>
      <w:proofErr w:type="spellEnd"/>
      <w:r w:rsidRPr="00455663">
        <w:rPr>
          <w:rStyle w:val="StringTok"/>
          <w:rFonts w:asciiTheme="minorEastAsia" w:hAnsiTheme="minorEastAsia"/>
          <w:sz w:val="21"/>
          <w:szCs w:val="21"/>
        </w:rPr>
        <w:t>"</w:t>
      </w:r>
      <w:r w:rsidRPr="00455663">
        <w:rPr>
          <w:rStyle w:val="KeywordTok"/>
          <w:rFonts w:asciiTheme="minorEastAsia" w:hAnsiTheme="minorEastAsia"/>
          <w:sz w:val="21"/>
          <w:szCs w:val="21"/>
        </w:rPr>
        <w:t>&gt;</w:t>
      </w:r>
      <w:r w:rsidRPr="00455663">
        <w:rPr>
          <w:rFonts w:asciiTheme="minorEastAsia" w:hAnsiTheme="minorEastAsia"/>
          <w:sz w:val="21"/>
          <w:szCs w:val="21"/>
        </w:rPr>
        <w:br/>
      </w:r>
      <w:r w:rsidRPr="00455663">
        <w:rPr>
          <w:rFonts w:asciiTheme="minorEastAsia" w:hAnsiTheme="minorEastAsia"/>
          <w:sz w:val="21"/>
          <w:szCs w:val="21"/>
        </w:rPr>
        <w:br/>
      </w:r>
      <w:r w:rsidRPr="00455663">
        <w:rPr>
          <w:rStyle w:val="NormalTok"/>
          <w:rFonts w:asciiTheme="minorEastAsia" w:hAnsiTheme="minorEastAsia"/>
          <w:sz w:val="21"/>
          <w:szCs w:val="21"/>
        </w:rPr>
        <w:t xml:space="preserve">        </w:t>
      </w:r>
      <w:r w:rsidRPr="00455663">
        <w:rPr>
          <w:rStyle w:val="CommentTok"/>
          <w:rFonts w:asciiTheme="minorEastAsia" w:hAnsiTheme="minorEastAsia"/>
          <w:sz w:val="21"/>
          <w:szCs w:val="21"/>
        </w:rPr>
        <w:t>&lt;!-- ... --&gt;</w:t>
      </w:r>
      <w:r w:rsidRPr="00455663">
        <w:rPr>
          <w:rFonts w:asciiTheme="minorEastAsia" w:hAnsiTheme="minorEastAsia"/>
          <w:sz w:val="21"/>
          <w:szCs w:val="21"/>
        </w:rPr>
        <w:br/>
      </w:r>
      <w:r w:rsidRPr="00455663">
        <w:rPr>
          <w:rFonts w:asciiTheme="minorEastAsia" w:hAnsiTheme="minorEastAsia"/>
          <w:sz w:val="21"/>
          <w:szCs w:val="21"/>
        </w:rPr>
        <w:br/>
      </w:r>
      <w:r w:rsidRPr="00455663">
        <w:rPr>
          <w:rStyle w:val="NormalTok"/>
          <w:rFonts w:asciiTheme="minorEastAsia" w:hAnsiTheme="minorEastAsia"/>
          <w:sz w:val="21"/>
          <w:szCs w:val="21"/>
        </w:rPr>
        <w:t xml:space="preserve">        </w:t>
      </w:r>
      <w:r w:rsidRPr="00455663">
        <w:rPr>
          <w:rStyle w:val="KeywordTok"/>
          <w:rFonts w:asciiTheme="minorEastAsia" w:hAnsiTheme="minorEastAsia"/>
          <w:sz w:val="21"/>
          <w:szCs w:val="21"/>
        </w:rPr>
        <w:t>&lt;meta-data</w:t>
      </w:r>
      <w:r w:rsidRPr="00455663">
        <w:rPr>
          <w:rFonts w:asciiTheme="minorEastAsia" w:hAnsiTheme="minorEastAsia"/>
          <w:sz w:val="21"/>
          <w:szCs w:val="21"/>
        </w:rPr>
        <w:br/>
      </w:r>
      <w:r w:rsidRPr="00455663">
        <w:rPr>
          <w:rStyle w:val="OtherTok"/>
          <w:rFonts w:asciiTheme="minorEastAsia" w:hAnsiTheme="minorEastAsia"/>
          <w:sz w:val="21"/>
          <w:szCs w:val="21"/>
        </w:rPr>
        <w:t xml:space="preserve">            android:name=</w:t>
      </w:r>
      <w:r w:rsidRPr="00455663">
        <w:rPr>
          <w:rStyle w:val="StringTok"/>
          <w:rFonts w:asciiTheme="minorEastAsia" w:hAnsiTheme="minorEastAsia"/>
          <w:sz w:val="21"/>
          <w:szCs w:val="21"/>
        </w:rPr>
        <w:t>"permission.reason.android.permission-group.LOCATION"</w:t>
      </w:r>
      <w:r w:rsidRPr="00455663">
        <w:rPr>
          <w:rFonts w:asciiTheme="minorEastAsia" w:hAnsiTheme="minorEastAsia"/>
          <w:sz w:val="21"/>
          <w:szCs w:val="21"/>
        </w:rPr>
        <w:br/>
      </w:r>
      <w:r w:rsidRPr="00455663">
        <w:rPr>
          <w:rStyle w:val="OtherTok"/>
          <w:rFonts w:asciiTheme="minorEastAsia" w:hAnsiTheme="minorEastAsia"/>
          <w:sz w:val="21"/>
          <w:szCs w:val="21"/>
        </w:rPr>
        <w:t xml:space="preserve">            </w:t>
      </w:r>
      <w:proofErr w:type="spellStart"/>
      <w:r w:rsidRPr="00455663">
        <w:rPr>
          <w:rStyle w:val="OtherTok"/>
          <w:rFonts w:asciiTheme="minorEastAsia" w:hAnsiTheme="minorEastAsia"/>
          <w:sz w:val="21"/>
          <w:szCs w:val="21"/>
        </w:rPr>
        <w:t>android:resource</w:t>
      </w:r>
      <w:proofErr w:type="spellEnd"/>
      <w:r w:rsidRPr="00455663">
        <w:rPr>
          <w:rStyle w:val="OtherTok"/>
          <w:rFonts w:asciiTheme="minorEastAsia" w:hAnsiTheme="minorEastAsia"/>
          <w:sz w:val="21"/>
          <w:szCs w:val="21"/>
        </w:rPr>
        <w:t>=</w:t>
      </w:r>
      <w:r w:rsidRPr="00455663">
        <w:rPr>
          <w:rStyle w:val="StringTok"/>
          <w:rFonts w:asciiTheme="minorEastAsia" w:hAnsiTheme="minorEastAsia"/>
          <w:sz w:val="21"/>
          <w:szCs w:val="21"/>
        </w:rPr>
        <w:t>"@string/</w:t>
      </w:r>
      <w:proofErr w:type="spellStart"/>
      <w:r w:rsidRPr="00455663">
        <w:rPr>
          <w:rStyle w:val="StringTok"/>
          <w:rFonts w:asciiTheme="minorEastAsia" w:hAnsiTheme="minorEastAsia"/>
          <w:sz w:val="21"/>
          <w:szCs w:val="21"/>
        </w:rPr>
        <w:t>permission_reason_location</w:t>
      </w:r>
      <w:proofErr w:type="spellEnd"/>
      <w:r w:rsidRPr="00455663">
        <w:rPr>
          <w:rStyle w:val="StringTok"/>
          <w:rFonts w:asciiTheme="minorEastAsia" w:hAnsiTheme="minorEastAsia"/>
          <w:sz w:val="21"/>
          <w:szCs w:val="21"/>
        </w:rPr>
        <w:t>"</w:t>
      </w:r>
      <w:r w:rsidRPr="00455663">
        <w:rPr>
          <w:rStyle w:val="NormalTok"/>
          <w:rFonts w:asciiTheme="minorEastAsia" w:hAnsiTheme="minorEastAsia"/>
          <w:sz w:val="21"/>
          <w:szCs w:val="21"/>
        </w:rPr>
        <w:t xml:space="preserve"> </w:t>
      </w:r>
      <w:r w:rsidRPr="00455663">
        <w:rPr>
          <w:rStyle w:val="KeywordTok"/>
          <w:rFonts w:asciiTheme="minorEastAsia" w:hAnsiTheme="minorEastAsia"/>
          <w:sz w:val="21"/>
          <w:szCs w:val="21"/>
        </w:rPr>
        <w:t>/&gt;</w:t>
      </w:r>
      <w:r w:rsidRPr="00455663">
        <w:rPr>
          <w:rFonts w:asciiTheme="minorEastAsia" w:hAnsiTheme="minorEastAsia"/>
          <w:sz w:val="21"/>
          <w:szCs w:val="21"/>
        </w:rPr>
        <w:br/>
      </w:r>
      <w:r w:rsidRPr="00455663">
        <w:rPr>
          <w:rFonts w:asciiTheme="minorEastAsia" w:hAnsiTheme="minorEastAsia"/>
          <w:sz w:val="21"/>
          <w:szCs w:val="21"/>
        </w:rPr>
        <w:br/>
      </w:r>
      <w:r w:rsidRPr="00455663">
        <w:rPr>
          <w:rStyle w:val="NormalTok"/>
          <w:rFonts w:asciiTheme="minorEastAsia" w:hAnsiTheme="minorEastAsia"/>
          <w:sz w:val="21"/>
          <w:szCs w:val="21"/>
        </w:rPr>
        <w:t xml:space="preserve">        </w:t>
      </w:r>
      <w:r w:rsidRPr="00455663">
        <w:rPr>
          <w:rStyle w:val="KeywordTok"/>
          <w:rFonts w:asciiTheme="minorEastAsia" w:hAnsiTheme="minorEastAsia"/>
          <w:sz w:val="21"/>
          <w:szCs w:val="21"/>
        </w:rPr>
        <w:t>&lt;meta-data</w:t>
      </w:r>
      <w:r w:rsidRPr="00455663">
        <w:rPr>
          <w:rFonts w:asciiTheme="minorEastAsia" w:hAnsiTheme="minorEastAsia"/>
          <w:sz w:val="21"/>
          <w:szCs w:val="21"/>
        </w:rPr>
        <w:br/>
      </w:r>
      <w:r w:rsidRPr="00455663">
        <w:rPr>
          <w:rStyle w:val="OtherTok"/>
          <w:rFonts w:asciiTheme="minorEastAsia" w:hAnsiTheme="minorEastAsia"/>
          <w:sz w:val="21"/>
          <w:szCs w:val="21"/>
        </w:rPr>
        <w:t xml:space="preserve">            android:name=</w:t>
      </w:r>
      <w:r w:rsidRPr="00455663">
        <w:rPr>
          <w:rStyle w:val="StringTok"/>
          <w:rFonts w:asciiTheme="minorEastAsia" w:hAnsiTheme="minorEastAsia"/>
          <w:sz w:val="21"/>
          <w:szCs w:val="21"/>
        </w:rPr>
        <w:t>"permission.reason.android.permission-group.STORAGE"</w:t>
      </w:r>
      <w:r w:rsidRPr="00455663">
        <w:rPr>
          <w:rFonts w:asciiTheme="minorEastAsia" w:hAnsiTheme="minorEastAsia"/>
          <w:sz w:val="21"/>
          <w:szCs w:val="21"/>
        </w:rPr>
        <w:br/>
      </w:r>
      <w:r w:rsidRPr="00455663">
        <w:rPr>
          <w:rStyle w:val="OtherTok"/>
          <w:rFonts w:asciiTheme="minorEastAsia" w:hAnsiTheme="minorEastAsia"/>
          <w:sz w:val="21"/>
          <w:szCs w:val="21"/>
        </w:rPr>
        <w:t xml:space="preserve">            </w:t>
      </w:r>
      <w:proofErr w:type="spellStart"/>
      <w:r w:rsidRPr="00455663">
        <w:rPr>
          <w:rStyle w:val="OtherTok"/>
          <w:rFonts w:asciiTheme="minorEastAsia" w:hAnsiTheme="minorEastAsia"/>
          <w:sz w:val="21"/>
          <w:szCs w:val="21"/>
        </w:rPr>
        <w:t>android:resource</w:t>
      </w:r>
      <w:proofErr w:type="spellEnd"/>
      <w:r w:rsidRPr="00455663">
        <w:rPr>
          <w:rStyle w:val="OtherTok"/>
          <w:rFonts w:asciiTheme="minorEastAsia" w:hAnsiTheme="minorEastAsia"/>
          <w:sz w:val="21"/>
          <w:szCs w:val="21"/>
        </w:rPr>
        <w:t>=</w:t>
      </w:r>
      <w:r w:rsidRPr="00455663">
        <w:rPr>
          <w:rStyle w:val="StringTok"/>
          <w:rFonts w:asciiTheme="minorEastAsia" w:hAnsiTheme="minorEastAsia"/>
          <w:sz w:val="21"/>
          <w:szCs w:val="21"/>
        </w:rPr>
        <w:t>"@string/</w:t>
      </w:r>
      <w:proofErr w:type="spellStart"/>
      <w:r w:rsidRPr="00455663">
        <w:rPr>
          <w:rStyle w:val="StringTok"/>
          <w:rFonts w:asciiTheme="minorEastAsia" w:hAnsiTheme="minorEastAsia"/>
          <w:sz w:val="21"/>
          <w:szCs w:val="21"/>
        </w:rPr>
        <w:t>my_permission_reason_storage</w:t>
      </w:r>
      <w:proofErr w:type="spellEnd"/>
      <w:r w:rsidRPr="00455663">
        <w:rPr>
          <w:rStyle w:val="StringTok"/>
          <w:rFonts w:asciiTheme="minorEastAsia" w:hAnsiTheme="minorEastAsia"/>
          <w:sz w:val="21"/>
          <w:szCs w:val="21"/>
        </w:rPr>
        <w:t>"</w:t>
      </w:r>
      <w:r w:rsidRPr="00455663">
        <w:rPr>
          <w:rStyle w:val="NormalTok"/>
          <w:rFonts w:asciiTheme="minorEastAsia" w:hAnsiTheme="minorEastAsia"/>
          <w:sz w:val="21"/>
          <w:szCs w:val="21"/>
        </w:rPr>
        <w:t xml:space="preserve"> </w:t>
      </w:r>
      <w:r w:rsidRPr="00455663">
        <w:rPr>
          <w:rStyle w:val="KeywordTok"/>
          <w:rFonts w:asciiTheme="minorEastAsia" w:hAnsiTheme="minorEastAsia"/>
          <w:sz w:val="21"/>
          <w:szCs w:val="21"/>
        </w:rPr>
        <w:t>/&gt;</w:t>
      </w:r>
      <w:r w:rsidRPr="00455663">
        <w:rPr>
          <w:rFonts w:asciiTheme="minorEastAsia" w:hAnsiTheme="minorEastAsia"/>
          <w:sz w:val="21"/>
          <w:szCs w:val="21"/>
        </w:rPr>
        <w:br/>
      </w:r>
      <w:r w:rsidRPr="00455663">
        <w:rPr>
          <w:rFonts w:asciiTheme="minorEastAsia" w:hAnsiTheme="minorEastAsia"/>
          <w:sz w:val="21"/>
          <w:szCs w:val="21"/>
        </w:rPr>
        <w:br/>
      </w:r>
      <w:r w:rsidRPr="00455663">
        <w:rPr>
          <w:rStyle w:val="NormalTok"/>
          <w:rFonts w:asciiTheme="minorEastAsia" w:hAnsiTheme="minorEastAsia"/>
          <w:sz w:val="21"/>
          <w:szCs w:val="21"/>
        </w:rPr>
        <w:t xml:space="preserve">        </w:t>
      </w:r>
      <w:r w:rsidRPr="00455663">
        <w:rPr>
          <w:rStyle w:val="CommentTok"/>
          <w:rFonts w:asciiTheme="minorEastAsia" w:hAnsiTheme="minorEastAsia"/>
          <w:sz w:val="21"/>
          <w:szCs w:val="21"/>
        </w:rPr>
        <w:t>&lt;!-- ... --&gt;</w:t>
      </w:r>
      <w:r w:rsidRPr="00455663">
        <w:rPr>
          <w:rFonts w:asciiTheme="minorEastAsia" w:hAnsiTheme="minorEastAsia"/>
          <w:sz w:val="21"/>
          <w:szCs w:val="21"/>
        </w:rPr>
        <w:br/>
      </w:r>
      <w:r w:rsidRPr="00455663">
        <w:rPr>
          <w:rStyle w:val="NormalTok"/>
          <w:rFonts w:asciiTheme="minorEastAsia" w:hAnsiTheme="minorEastAsia"/>
          <w:sz w:val="21"/>
          <w:szCs w:val="21"/>
        </w:rPr>
        <w:t xml:space="preserve">    </w:t>
      </w:r>
      <w:r w:rsidRPr="00455663">
        <w:rPr>
          <w:rStyle w:val="KeywordTok"/>
          <w:rFonts w:asciiTheme="minorEastAsia" w:hAnsiTheme="minorEastAsia"/>
          <w:sz w:val="21"/>
          <w:szCs w:val="21"/>
        </w:rPr>
        <w:t>&lt;/application&gt;</w:t>
      </w:r>
      <w:r w:rsidRPr="00455663">
        <w:rPr>
          <w:rFonts w:asciiTheme="minorEastAsia" w:hAnsiTheme="minorEastAsia"/>
          <w:sz w:val="21"/>
          <w:szCs w:val="21"/>
        </w:rPr>
        <w:br/>
      </w:r>
      <w:r w:rsidRPr="00455663">
        <w:rPr>
          <w:rStyle w:val="KeywordTok"/>
          <w:rFonts w:asciiTheme="minorEastAsia" w:hAnsiTheme="minorEastAsia"/>
          <w:sz w:val="21"/>
          <w:szCs w:val="21"/>
        </w:rPr>
        <w:t>&lt;/manifest&gt;</w:t>
      </w:r>
    </w:p>
    <w:p w:rsidR="000E196A" w:rsidRPr="00455663" w:rsidRDefault="000E196A" w:rsidP="00455663">
      <w:pPr>
        <w:pStyle w:val="SourceCode"/>
        <w:rPr>
          <w:rFonts w:asciiTheme="minorEastAsia" w:hAnsiTheme="minorEastAsia"/>
          <w:sz w:val="21"/>
          <w:szCs w:val="21"/>
        </w:rPr>
      </w:pPr>
      <w:r w:rsidRPr="00455663">
        <w:rPr>
          <w:rStyle w:val="KeywordTok"/>
          <w:rFonts w:asciiTheme="minorEastAsia" w:hAnsiTheme="minorEastAsia"/>
          <w:sz w:val="21"/>
          <w:szCs w:val="21"/>
        </w:rPr>
        <w:t>&lt;</w:t>
      </w:r>
      <w:proofErr w:type="gramStart"/>
      <w:r w:rsidRPr="00455663">
        <w:rPr>
          <w:rStyle w:val="KeywordTok"/>
          <w:rFonts w:asciiTheme="minorEastAsia" w:hAnsiTheme="minorEastAsia"/>
          <w:sz w:val="21"/>
          <w:szCs w:val="21"/>
        </w:rPr>
        <w:t>resources</w:t>
      </w:r>
      <w:proofErr w:type="gramEnd"/>
      <w:r w:rsidRPr="00455663">
        <w:rPr>
          <w:rStyle w:val="KeywordTok"/>
          <w:rFonts w:asciiTheme="minorEastAsia" w:hAnsiTheme="minorEastAsia"/>
          <w:sz w:val="21"/>
          <w:szCs w:val="21"/>
        </w:rPr>
        <w:t>&gt;</w:t>
      </w:r>
      <w:r w:rsidRPr="00455663">
        <w:rPr>
          <w:rFonts w:asciiTheme="minorEastAsia" w:hAnsiTheme="minorEastAsia"/>
          <w:sz w:val="21"/>
          <w:szCs w:val="21"/>
        </w:rPr>
        <w:br/>
      </w:r>
      <w:r w:rsidRPr="00455663">
        <w:rPr>
          <w:rStyle w:val="NormalTok"/>
          <w:rFonts w:asciiTheme="minorEastAsia" w:hAnsiTheme="minorEastAsia"/>
          <w:sz w:val="21"/>
          <w:szCs w:val="21"/>
        </w:rPr>
        <w:t xml:space="preserve">    </w:t>
      </w:r>
      <w:r w:rsidR="007E0029" w:rsidRPr="00455663">
        <w:rPr>
          <w:rStyle w:val="NormalTok"/>
          <w:rFonts w:asciiTheme="minorEastAsia" w:hAnsiTheme="minorEastAsia"/>
          <w:sz w:val="21"/>
          <w:szCs w:val="21"/>
        </w:rPr>
        <w:tab/>
      </w:r>
      <w:r w:rsidRPr="00455663">
        <w:rPr>
          <w:rStyle w:val="CommentTok"/>
          <w:rFonts w:asciiTheme="minorEastAsia" w:hAnsiTheme="minorEastAsia"/>
          <w:sz w:val="21"/>
          <w:szCs w:val="21"/>
        </w:rPr>
        <w:t>&lt;!-- ... --&gt;</w:t>
      </w:r>
      <w:r w:rsidRPr="00455663">
        <w:rPr>
          <w:rFonts w:asciiTheme="minorEastAsia" w:hAnsiTheme="minorEastAsia"/>
          <w:sz w:val="21"/>
          <w:szCs w:val="21"/>
        </w:rPr>
        <w:br/>
      </w:r>
      <w:r w:rsidRPr="00455663">
        <w:rPr>
          <w:rStyle w:val="NormalTok"/>
          <w:rFonts w:asciiTheme="minorEastAsia" w:hAnsiTheme="minorEastAsia"/>
          <w:sz w:val="21"/>
          <w:szCs w:val="21"/>
        </w:rPr>
        <w:t xml:space="preserve">    </w:t>
      </w:r>
      <w:r w:rsidR="007E0029" w:rsidRPr="00455663">
        <w:rPr>
          <w:rStyle w:val="NormalTok"/>
          <w:rFonts w:asciiTheme="minorEastAsia" w:hAnsiTheme="minorEastAsia"/>
          <w:sz w:val="21"/>
          <w:szCs w:val="21"/>
        </w:rPr>
        <w:tab/>
      </w:r>
      <w:r w:rsidRPr="00455663">
        <w:rPr>
          <w:rStyle w:val="KeywordTok"/>
          <w:rFonts w:asciiTheme="minorEastAsia" w:hAnsiTheme="minorEastAsia"/>
          <w:sz w:val="21"/>
          <w:szCs w:val="21"/>
        </w:rPr>
        <w:t>&lt;string</w:t>
      </w:r>
      <w:r w:rsidRPr="00455663">
        <w:rPr>
          <w:rStyle w:val="OtherTok"/>
          <w:rFonts w:asciiTheme="minorEastAsia" w:hAnsiTheme="minorEastAsia"/>
          <w:sz w:val="21"/>
          <w:szCs w:val="21"/>
        </w:rPr>
        <w:t xml:space="preserve"> name=</w:t>
      </w:r>
      <w:r w:rsidRPr="00455663">
        <w:rPr>
          <w:rStyle w:val="StringTok"/>
          <w:rFonts w:asciiTheme="minorEastAsia" w:hAnsiTheme="minorEastAsia"/>
          <w:sz w:val="21"/>
          <w:szCs w:val="21"/>
        </w:rPr>
        <w:t>"</w:t>
      </w:r>
      <w:proofErr w:type="spellStart"/>
      <w:r w:rsidRPr="00455663">
        <w:rPr>
          <w:rStyle w:val="StringTok"/>
          <w:rFonts w:asciiTheme="minorEastAsia" w:hAnsiTheme="minorEastAsia"/>
          <w:sz w:val="21"/>
          <w:szCs w:val="21"/>
        </w:rPr>
        <w:t>permission_reason_location</w:t>
      </w:r>
      <w:proofErr w:type="spellEnd"/>
      <w:r w:rsidRPr="00455663">
        <w:rPr>
          <w:rStyle w:val="StringTok"/>
          <w:rFonts w:asciiTheme="minorEastAsia" w:hAnsiTheme="minorEastAsia"/>
          <w:sz w:val="21"/>
          <w:szCs w:val="21"/>
        </w:rPr>
        <w:t>"</w:t>
      </w:r>
      <w:r w:rsidRPr="00455663">
        <w:rPr>
          <w:rStyle w:val="KeywordTok"/>
          <w:rFonts w:asciiTheme="minorEastAsia" w:hAnsiTheme="minorEastAsia"/>
          <w:sz w:val="21"/>
          <w:szCs w:val="21"/>
        </w:rPr>
        <w:t>&gt;</w:t>
      </w:r>
      <w:r w:rsidRPr="00455663">
        <w:rPr>
          <w:rStyle w:val="NormalTok"/>
          <w:rFonts w:asciiTheme="minorEastAsia" w:hAnsiTheme="minorEastAsia"/>
          <w:sz w:val="21"/>
          <w:szCs w:val="21"/>
        </w:rPr>
        <w:t>Used for people nearby!</w:t>
      </w:r>
      <w:r w:rsidRPr="00455663">
        <w:rPr>
          <w:rStyle w:val="KeywordTok"/>
          <w:rFonts w:asciiTheme="minorEastAsia" w:hAnsiTheme="minorEastAsia"/>
          <w:sz w:val="21"/>
          <w:szCs w:val="21"/>
        </w:rPr>
        <w:t>&lt;/string&gt;</w:t>
      </w:r>
      <w:r w:rsidRPr="00455663">
        <w:rPr>
          <w:rFonts w:asciiTheme="minorEastAsia" w:hAnsiTheme="minorEastAsia"/>
          <w:sz w:val="21"/>
          <w:szCs w:val="21"/>
        </w:rPr>
        <w:br/>
      </w:r>
      <w:r w:rsidRPr="00455663">
        <w:rPr>
          <w:rStyle w:val="NormalTok"/>
          <w:rFonts w:asciiTheme="minorEastAsia" w:hAnsiTheme="minorEastAsia"/>
          <w:sz w:val="21"/>
          <w:szCs w:val="21"/>
        </w:rPr>
        <w:t xml:space="preserve">    </w:t>
      </w:r>
      <w:r w:rsidR="007E0029" w:rsidRPr="00455663">
        <w:rPr>
          <w:rStyle w:val="NormalTok"/>
          <w:rFonts w:asciiTheme="minorEastAsia" w:hAnsiTheme="minorEastAsia"/>
          <w:sz w:val="21"/>
          <w:szCs w:val="21"/>
        </w:rPr>
        <w:tab/>
      </w:r>
      <w:r w:rsidRPr="00455663">
        <w:rPr>
          <w:rStyle w:val="KeywordTok"/>
          <w:rFonts w:asciiTheme="minorEastAsia" w:hAnsiTheme="minorEastAsia"/>
          <w:sz w:val="21"/>
          <w:szCs w:val="21"/>
        </w:rPr>
        <w:t>&lt;string</w:t>
      </w:r>
      <w:r w:rsidRPr="00455663">
        <w:rPr>
          <w:rStyle w:val="OtherTok"/>
          <w:rFonts w:asciiTheme="minorEastAsia" w:hAnsiTheme="minorEastAsia"/>
          <w:sz w:val="21"/>
          <w:szCs w:val="21"/>
        </w:rPr>
        <w:t xml:space="preserve"> name=</w:t>
      </w:r>
      <w:r w:rsidRPr="00455663">
        <w:rPr>
          <w:rStyle w:val="StringTok"/>
          <w:rFonts w:asciiTheme="minorEastAsia" w:hAnsiTheme="minorEastAsia"/>
          <w:sz w:val="21"/>
          <w:szCs w:val="21"/>
        </w:rPr>
        <w:t>"</w:t>
      </w:r>
      <w:proofErr w:type="spellStart"/>
      <w:r w:rsidRPr="00455663">
        <w:rPr>
          <w:rStyle w:val="StringTok"/>
          <w:rFonts w:asciiTheme="minorEastAsia" w:hAnsiTheme="minorEastAsia"/>
          <w:sz w:val="21"/>
          <w:szCs w:val="21"/>
        </w:rPr>
        <w:t>my_permission_reason_storage</w:t>
      </w:r>
      <w:proofErr w:type="spellEnd"/>
      <w:r w:rsidRPr="00455663">
        <w:rPr>
          <w:rStyle w:val="StringTok"/>
          <w:rFonts w:asciiTheme="minorEastAsia" w:hAnsiTheme="minorEastAsia"/>
          <w:sz w:val="21"/>
          <w:szCs w:val="21"/>
        </w:rPr>
        <w:t>"</w:t>
      </w:r>
      <w:r w:rsidRPr="00455663">
        <w:rPr>
          <w:rStyle w:val="KeywordTok"/>
          <w:rFonts w:asciiTheme="minorEastAsia" w:hAnsiTheme="minorEastAsia"/>
          <w:sz w:val="21"/>
          <w:szCs w:val="21"/>
        </w:rPr>
        <w:t>&gt;</w:t>
      </w:r>
      <w:r w:rsidRPr="00455663">
        <w:rPr>
          <w:rStyle w:val="NormalTok"/>
          <w:rFonts w:asciiTheme="minorEastAsia" w:hAnsiTheme="minorEastAsia"/>
          <w:sz w:val="21"/>
          <w:szCs w:val="21"/>
        </w:rPr>
        <w:t>Used for message persist!</w:t>
      </w:r>
      <w:r w:rsidRPr="00455663">
        <w:rPr>
          <w:rStyle w:val="KeywordTok"/>
          <w:rFonts w:asciiTheme="minorEastAsia" w:hAnsiTheme="minorEastAsia"/>
          <w:sz w:val="21"/>
          <w:szCs w:val="21"/>
        </w:rPr>
        <w:t>&lt;/string&gt;</w:t>
      </w:r>
      <w:r w:rsidRPr="00455663">
        <w:rPr>
          <w:rFonts w:asciiTheme="minorEastAsia" w:hAnsiTheme="minorEastAsia"/>
          <w:sz w:val="21"/>
          <w:szCs w:val="21"/>
        </w:rPr>
        <w:br/>
      </w:r>
      <w:r w:rsidRPr="00455663">
        <w:rPr>
          <w:rStyle w:val="NormalTok"/>
          <w:rFonts w:asciiTheme="minorEastAsia" w:hAnsiTheme="minorEastAsia"/>
          <w:sz w:val="21"/>
          <w:szCs w:val="21"/>
        </w:rPr>
        <w:t xml:space="preserve">    </w:t>
      </w:r>
      <w:r w:rsidR="007E0029" w:rsidRPr="00455663">
        <w:rPr>
          <w:rStyle w:val="NormalTok"/>
          <w:rFonts w:asciiTheme="minorEastAsia" w:hAnsiTheme="minorEastAsia"/>
          <w:sz w:val="21"/>
          <w:szCs w:val="21"/>
        </w:rPr>
        <w:tab/>
      </w:r>
      <w:r w:rsidRPr="00455663">
        <w:rPr>
          <w:rStyle w:val="CommentTok"/>
          <w:rFonts w:asciiTheme="minorEastAsia" w:hAnsiTheme="minorEastAsia"/>
          <w:sz w:val="21"/>
          <w:szCs w:val="21"/>
        </w:rPr>
        <w:t>&lt;!-- ... --&gt;</w:t>
      </w:r>
      <w:r w:rsidRPr="00455663">
        <w:rPr>
          <w:rFonts w:asciiTheme="minorEastAsia" w:hAnsiTheme="minorEastAsia"/>
          <w:sz w:val="21"/>
          <w:szCs w:val="21"/>
        </w:rPr>
        <w:br/>
      </w:r>
      <w:r w:rsidR="007E0029">
        <w:rPr>
          <w:rStyle w:val="KeywordTok"/>
          <w:rFonts w:asciiTheme="minorEastAsia" w:hAnsiTheme="minorEastAsia"/>
          <w:sz w:val="21"/>
          <w:szCs w:val="21"/>
        </w:rPr>
        <w:t xml:space="preserve">    </w:t>
      </w:r>
      <w:r w:rsidRPr="00455663">
        <w:rPr>
          <w:rStyle w:val="KeywordTok"/>
          <w:rFonts w:asciiTheme="minorEastAsia" w:hAnsiTheme="minorEastAsia"/>
          <w:sz w:val="21"/>
          <w:szCs w:val="21"/>
        </w:rPr>
        <w:t>&lt;/resources&gt;</w:t>
      </w:r>
    </w:p>
    <w:p w:rsidR="00984B3C" w:rsidRDefault="0063289A" w:rsidP="00455663">
      <w:pPr>
        <w:pStyle w:val="afffc"/>
        <w:numPr>
          <w:ilvl w:val="0"/>
          <w:numId w:val="9"/>
        </w:numPr>
        <w:tabs>
          <w:tab w:val="num" w:pos="360"/>
        </w:tabs>
      </w:pPr>
      <w:r>
        <w:rPr>
          <w:rFonts w:hint="eastAsia"/>
        </w:rPr>
        <w:lastRenderedPageBreak/>
        <w:t xml:space="preserve"> </w:t>
      </w:r>
      <w:r w:rsidR="000E196A">
        <w:rPr>
          <w:rFonts w:hint="eastAsia"/>
        </w:rPr>
        <w:t>应用自定义危险</w:t>
      </w:r>
      <w:proofErr w:type="gramStart"/>
      <w:r w:rsidR="000E196A">
        <w:rPr>
          <w:rFonts w:hint="eastAsia"/>
        </w:rPr>
        <w:t>权限</w:t>
      </w:r>
      <w:r w:rsidR="008E3537">
        <w:rPr>
          <w:rFonts w:hint="eastAsia"/>
        </w:rPr>
        <w:t>权限</w:t>
      </w:r>
      <w:proofErr w:type="gramEnd"/>
      <w:r w:rsidR="008E3537">
        <w:rPr>
          <w:rFonts w:hint="eastAsia"/>
        </w:rPr>
        <w:t>申请目的</w:t>
      </w:r>
      <w:r w:rsidR="007F0136">
        <w:t>告知</w:t>
      </w:r>
      <w:r w:rsidR="000E196A">
        <w:rPr>
          <w:rFonts w:hint="eastAsia"/>
        </w:rPr>
        <w:t>实现示例</w:t>
      </w:r>
    </w:p>
    <w:p w:rsidR="004A31AF" w:rsidRPr="00923F9B" w:rsidRDefault="004A31AF" w:rsidP="005775D0">
      <w:pPr>
        <w:pStyle w:val="aff0"/>
      </w:pPr>
      <w:r w:rsidRPr="00923F9B">
        <w:rPr>
          <w:rFonts w:ascii="黑体" w:eastAsia="黑体" w:hint="eastAsia"/>
          <w:noProof w:val="0"/>
        </w:rPr>
        <w:t>（资料性附录）</w:t>
      </w:r>
    </w:p>
    <w:p w:rsidR="000E196A" w:rsidRDefault="000E196A" w:rsidP="00455663">
      <w:pPr>
        <w:pStyle w:val="aff0"/>
        <w:numPr>
          <w:ilvl w:val="1"/>
          <w:numId w:val="9"/>
        </w:numPr>
        <w:ind w:firstLineChars="0"/>
      </w:pPr>
      <w:r>
        <w:rPr>
          <w:rFonts w:hint="eastAsia"/>
        </w:rPr>
        <w:t>自定义危险权限未指定权限组</w:t>
      </w:r>
    </w:p>
    <w:p w:rsidR="000E196A" w:rsidRPr="00455663" w:rsidRDefault="000E196A" w:rsidP="00455663">
      <w:pPr>
        <w:pStyle w:val="SourceCode"/>
        <w:ind w:firstLineChars="200" w:firstLine="422"/>
        <w:rPr>
          <w:rFonts w:asciiTheme="minorEastAsia" w:hAnsiTheme="minorEastAsia"/>
          <w:sz w:val="21"/>
          <w:szCs w:val="21"/>
        </w:rPr>
      </w:pPr>
      <w:r w:rsidRPr="00455663">
        <w:rPr>
          <w:rStyle w:val="KeywordTok"/>
          <w:rFonts w:asciiTheme="minorEastAsia" w:hAnsiTheme="minorEastAsia"/>
          <w:sz w:val="21"/>
          <w:szCs w:val="21"/>
        </w:rPr>
        <w:t>&lt;permission</w:t>
      </w:r>
      <w:r w:rsidRPr="00455663">
        <w:rPr>
          <w:rStyle w:val="OtherTok"/>
          <w:rFonts w:asciiTheme="minorEastAsia" w:hAnsiTheme="minorEastAsia"/>
          <w:sz w:val="21"/>
          <w:szCs w:val="21"/>
        </w:rPr>
        <w:t xml:space="preserve"> </w:t>
      </w:r>
      <w:proofErr w:type="spellStart"/>
      <w:r w:rsidRPr="00455663">
        <w:rPr>
          <w:rStyle w:val="OtherTok"/>
          <w:rFonts w:asciiTheme="minorEastAsia" w:hAnsiTheme="minorEastAsia"/>
          <w:sz w:val="21"/>
          <w:szCs w:val="21"/>
        </w:rPr>
        <w:t>android</w:t>
      </w:r>
      <w:proofErr w:type="gramStart"/>
      <w:r w:rsidRPr="00455663">
        <w:rPr>
          <w:rStyle w:val="OtherTok"/>
          <w:rFonts w:asciiTheme="minorEastAsia" w:hAnsiTheme="minorEastAsia"/>
          <w:sz w:val="21"/>
          <w:szCs w:val="21"/>
        </w:rPr>
        <w:t>:name</w:t>
      </w:r>
      <w:proofErr w:type="spellEnd"/>
      <w:proofErr w:type="gramEnd"/>
      <w:r w:rsidRPr="00455663">
        <w:rPr>
          <w:rStyle w:val="OtherTok"/>
          <w:rFonts w:asciiTheme="minorEastAsia" w:hAnsiTheme="minorEastAsia"/>
          <w:sz w:val="21"/>
          <w:szCs w:val="21"/>
        </w:rPr>
        <w:t>=</w:t>
      </w:r>
      <w:r w:rsidRPr="00455663">
        <w:rPr>
          <w:rStyle w:val="StringTok"/>
          <w:rFonts w:asciiTheme="minorEastAsia" w:hAnsiTheme="minorEastAsia"/>
          <w:sz w:val="21"/>
          <w:szCs w:val="21"/>
        </w:rPr>
        <w:t>"com.test.cust1"</w:t>
      </w:r>
      <w:r w:rsidRPr="00455663">
        <w:rPr>
          <w:rStyle w:val="OtherTok"/>
          <w:rFonts w:asciiTheme="minorEastAsia" w:hAnsiTheme="minorEastAsia"/>
          <w:sz w:val="21"/>
          <w:szCs w:val="21"/>
        </w:rPr>
        <w:t xml:space="preserve"> </w:t>
      </w:r>
      <w:proofErr w:type="spellStart"/>
      <w:r w:rsidRPr="00455663">
        <w:rPr>
          <w:rStyle w:val="OtherTok"/>
          <w:rFonts w:asciiTheme="minorEastAsia" w:hAnsiTheme="minorEastAsia"/>
          <w:sz w:val="21"/>
          <w:szCs w:val="21"/>
        </w:rPr>
        <w:t>android:protectionLevel</w:t>
      </w:r>
      <w:proofErr w:type="spellEnd"/>
      <w:r w:rsidRPr="00455663">
        <w:rPr>
          <w:rStyle w:val="OtherTok"/>
          <w:rFonts w:asciiTheme="minorEastAsia" w:hAnsiTheme="minorEastAsia"/>
          <w:sz w:val="21"/>
          <w:szCs w:val="21"/>
        </w:rPr>
        <w:t>=</w:t>
      </w:r>
      <w:r w:rsidRPr="00455663">
        <w:rPr>
          <w:rStyle w:val="StringTok"/>
          <w:rFonts w:asciiTheme="minorEastAsia" w:hAnsiTheme="minorEastAsia"/>
          <w:sz w:val="21"/>
          <w:szCs w:val="21"/>
        </w:rPr>
        <w:t>"dangerous"</w:t>
      </w:r>
      <w:r w:rsidRPr="00455663">
        <w:rPr>
          <w:rFonts w:asciiTheme="minorEastAsia" w:hAnsiTheme="minorEastAsia"/>
          <w:sz w:val="21"/>
          <w:szCs w:val="21"/>
        </w:rPr>
        <w:br/>
      </w:r>
      <w:r w:rsidRPr="00455663">
        <w:rPr>
          <w:rStyle w:val="OtherTok"/>
          <w:rFonts w:asciiTheme="minorEastAsia" w:hAnsiTheme="minorEastAsia"/>
          <w:sz w:val="21"/>
          <w:szCs w:val="21"/>
        </w:rPr>
        <w:t xml:space="preserve">        </w:t>
      </w:r>
      <w:proofErr w:type="spellStart"/>
      <w:r w:rsidRPr="00455663">
        <w:rPr>
          <w:rStyle w:val="OtherTok"/>
          <w:rFonts w:asciiTheme="minorEastAsia" w:hAnsiTheme="minorEastAsia"/>
          <w:sz w:val="21"/>
          <w:szCs w:val="21"/>
        </w:rPr>
        <w:t>android:description</w:t>
      </w:r>
      <w:proofErr w:type="spellEnd"/>
      <w:r w:rsidRPr="00455663">
        <w:rPr>
          <w:rStyle w:val="OtherTok"/>
          <w:rFonts w:asciiTheme="minorEastAsia" w:hAnsiTheme="minorEastAsia"/>
          <w:sz w:val="21"/>
          <w:szCs w:val="21"/>
        </w:rPr>
        <w:t>=</w:t>
      </w:r>
      <w:r w:rsidRPr="00455663">
        <w:rPr>
          <w:rStyle w:val="StringTok"/>
          <w:rFonts w:asciiTheme="minorEastAsia" w:hAnsiTheme="minorEastAsia"/>
          <w:sz w:val="21"/>
          <w:szCs w:val="21"/>
        </w:rPr>
        <w:t>"@string/</w:t>
      </w:r>
      <w:proofErr w:type="spellStart"/>
      <w:r w:rsidRPr="00455663">
        <w:rPr>
          <w:rStyle w:val="StringTok"/>
          <w:rFonts w:asciiTheme="minorEastAsia" w:hAnsiTheme="minorEastAsia"/>
          <w:sz w:val="21"/>
          <w:szCs w:val="21"/>
        </w:rPr>
        <w:t>permission_des</w:t>
      </w:r>
      <w:proofErr w:type="spellEnd"/>
      <w:r w:rsidRPr="00455663">
        <w:rPr>
          <w:rStyle w:val="StringTok"/>
          <w:rFonts w:asciiTheme="minorEastAsia" w:hAnsiTheme="minorEastAsia"/>
          <w:sz w:val="21"/>
          <w:szCs w:val="21"/>
        </w:rPr>
        <w:t>"</w:t>
      </w:r>
      <w:r w:rsidRPr="00455663">
        <w:rPr>
          <w:rStyle w:val="KeywordTok"/>
          <w:rFonts w:asciiTheme="minorEastAsia" w:hAnsiTheme="minorEastAsia"/>
          <w:sz w:val="21"/>
          <w:szCs w:val="21"/>
        </w:rPr>
        <w:t>/&gt;</w:t>
      </w:r>
      <w:r w:rsidRPr="00455663">
        <w:rPr>
          <w:rFonts w:asciiTheme="minorEastAsia" w:hAnsiTheme="minorEastAsia"/>
          <w:sz w:val="21"/>
          <w:szCs w:val="21"/>
        </w:rPr>
        <w:br/>
      </w:r>
      <w:r w:rsidRPr="00455663">
        <w:rPr>
          <w:rFonts w:asciiTheme="minorEastAsia" w:hAnsiTheme="minorEastAsia"/>
          <w:sz w:val="21"/>
          <w:szCs w:val="21"/>
        </w:rPr>
        <w:br/>
      </w:r>
      <w:r w:rsidRPr="00455663">
        <w:rPr>
          <w:rStyle w:val="NormalTok"/>
          <w:rFonts w:asciiTheme="minorEastAsia" w:hAnsiTheme="minorEastAsia"/>
          <w:sz w:val="21"/>
          <w:szCs w:val="21"/>
        </w:rPr>
        <w:t xml:space="preserve">    </w:t>
      </w:r>
      <w:r w:rsidRPr="00455663">
        <w:rPr>
          <w:rStyle w:val="KeywordTok"/>
          <w:rFonts w:asciiTheme="minorEastAsia" w:hAnsiTheme="minorEastAsia"/>
          <w:sz w:val="21"/>
          <w:szCs w:val="21"/>
        </w:rPr>
        <w:t>&lt;uses-permission</w:t>
      </w:r>
      <w:r w:rsidRPr="00455663">
        <w:rPr>
          <w:rStyle w:val="OtherTok"/>
          <w:rFonts w:asciiTheme="minorEastAsia" w:hAnsiTheme="minorEastAsia"/>
          <w:sz w:val="21"/>
          <w:szCs w:val="21"/>
        </w:rPr>
        <w:t xml:space="preserve"> </w:t>
      </w:r>
      <w:proofErr w:type="spellStart"/>
      <w:r w:rsidRPr="00455663">
        <w:rPr>
          <w:rStyle w:val="OtherTok"/>
          <w:rFonts w:asciiTheme="minorEastAsia" w:hAnsiTheme="minorEastAsia"/>
          <w:sz w:val="21"/>
          <w:szCs w:val="21"/>
        </w:rPr>
        <w:t>android:name</w:t>
      </w:r>
      <w:proofErr w:type="spellEnd"/>
      <w:r w:rsidRPr="00455663">
        <w:rPr>
          <w:rStyle w:val="OtherTok"/>
          <w:rFonts w:asciiTheme="minorEastAsia" w:hAnsiTheme="minorEastAsia"/>
          <w:sz w:val="21"/>
          <w:szCs w:val="21"/>
        </w:rPr>
        <w:t>=</w:t>
      </w:r>
      <w:r w:rsidRPr="00455663">
        <w:rPr>
          <w:rStyle w:val="StringTok"/>
          <w:rFonts w:asciiTheme="minorEastAsia" w:hAnsiTheme="minorEastAsia"/>
          <w:sz w:val="21"/>
          <w:szCs w:val="21"/>
        </w:rPr>
        <w:t>"com.test.cust1"</w:t>
      </w:r>
      <w:r w:rsidRPr="00455663">
        <w:rPr>
          <w:rStyle w:val="KeywordTok"/>
          <w:rFonts w:asciiTheme="minorEastAsia" w:hAnsiTheme="minorEastAsia"/>
          <w:sz w:val="21"/>
          <w:szCs w:val="21"/>
        </w:rPr>
        <w:t>/&gt;</w:t>
      </w:r>
      <w:r w:rsidRPr="00455663">
        <w:rPr>
          <w:rFonts w:asciiTheme="minorEastAsia" w:hAnsiTheme="minorEastAsia"/>
          <w:sz w:val="21"/>
          <w:szCs w:val="21"/>
        </w:rPr>
        <w:br/>
      </w:r>
      <w:r w:rsidRPr="00455663">
        <w:rPr>
          <w:rFonts w:asciiTheme="minorEastAsia" w:hAnsiTheme="minorEastAsia"/>
          <w:sz w:val="21"/>
          <w:szCs w:val="21"/>
        </w:rPr>
        <w:br/>
      </w:r>
      <w:r w:rsidRPr="00455663">
        <w:rPr>
          <w:rStyle w:val="NormalTok"/>
          <w:rFonts w:asciiTheme="minorEastAsia" w:hAnsiTheme="minorEastAsia"/>
          <w:sz w:val="21"/>
          <w:szCs w:val="21"/>
        </w:rPr>
        <w:t xml:space="preserve">    ...</w:t>
      </w:r>
      <w:r w:rsidRPr="00455663">
        <w:rPr>
          <w:rFonts w:asciiTheme="minorEastAsia" w:hAnsiTheme="minorEastAsia"/>
          <w:sz w:val="21"/>
          <w:szCs w:val="21"/>
        </w:rPr>
        <w:br/>
      </w:r>
      <w:r w:rsidRPr="00455663">
        <w:rPr>
          <w:rFonts w:asciiTheme="minorEastAsia" w:hAnsiTheme="minorEastAsia"/>
          <w:sz w:val="21"/>
          <w:szCs w:val="21"/>
        </w:rPr>
        <w:br/>
      </w:r>
      <w:r w:rsidRPr="00455663">
        <w:rPr>
          <w:rStyle w:val="NormalTok"/>
          <w:rFonts w:asciiTheme="minorEastAsia" w:hAnsiTheme="minorEastAsia"/>
          <w:sz w:val="21"/>
          <w:szCs w:val="21"/>
        </w:rPr>
        <w:t xml:space="preserve">        </w:t>
      </w:r>
      <w:r w:rsidRPr="00455663">
        <w:rPr>
          <w:rStyle w:val="KeywordTok"/>
          <w:rFonts w:asciiTheme="minorEastAsia" w:hAnsiTheme="minorEastAsia"/>
          <w:sz w:val="21"/>
          <w:szCs w:val="21"/>
        </w:rPr>
        <w:t>&lt;meta-data</w:t>
      </w:r>
      <w:r w:rsidRPr="00455663">
        <w:rPr>
          <w:rFonts w:asciiTheme="minorEastAsia" w:hAnsiTheme="minorEastAsia"/>
          <w:sz w:val="21"/>
          <w:szCs w:val="21"/>
        </w:rPr>
        <w:br/>
      </w:r>
      <w:r w:rsidRPr="00455663">
        <w:rPr>
          <w:rStyle w:val="OtherTok"/>
          <w:rFonts w:asciiTheme="minorEastAsia" w:hAnsiTheme="minorEastAsia"/>
          <w:sz w:val="21"/>
          <w:szCs w:val="21"/>
        </w:rPr>
        <w:t xml:space="preserve">            </w:t>
      </w:r>
      <w:proofErr w:type="spellStart"/>
      <w:r w:rsidRPr="00455663">
        <w:rPr>
          <w:rStyle w:val="OtherTok"/>
          <w:rFonts w:asciiTheme="minorEastAsia" w:hAnsiTheme="minorEastAsia"/>
          <w:sz w:val="21"/>
          <w:szCs w:val="21"/>
        </w:rPr>
        <w:t>android:name</w:t>
      </w:r>
      <w:proofErr w:type="spellEnd"/>
      <w:r w:rsidRPr="00455663">
        <w:rPr>
          <w:rStyle w:val="OtherTok"/>
          <w:rFonts w:asciiTheme="minorEastAsia" w:hAnsiTheme="minorEastAsia"/>
          <w:sz w:val="21"/>
          <w:szCs w:val="21"/>
        </w:rPr>
        <w:t>=</w:t>
      </w:r>
      <w:r w:rsidRPr="00455663">
        <w:rPr>
          <w:rStyle w:val="StringTok"/>
          <w:rFonts w:asciiTheme="minorEastAsia" w:hAnsiTheme="minorEastAsia"/>
          <w:sz w:val="21"/>
          <w:szCs w:val="21"/>
        </w:rPr>
        <w:t>"permission.reason.com.test.cust1"</w:t>
      </w:r>
      <w:r w:rsidRPr="00455663">
        <w:rPr>
          <w:rFonts w:asciiTheme="minorEastAsia" w:hAnsiTheme="minorEastAsia"/>
          <w:sz w:val="21"/>
          <w:szCs w:val="21"/>
        </w:rPr>
        <w:br/>
      </w:r>
      <w:r w:rsidRPr="00455663">
        <w:rPr>
          <w:rStyle w:val="OtherTok"/>
          <w:rFonts w:asciiTheme="minorEastAsia" w:hAnsiTheme="minorEastAsia"/>
          <w:sz w:val="21"/>
          <w:szCs w:val="21"/>
        </w:rPr>
        <w:t xml:space="preserve">            </w:t>
      </w:r>
      <w:proofErr w:type="spellStart"/>
      <w:r w:rsidRPr="00455663">
        <w:rPr>
          <w:rStyle w:val="OtherTok"/>
          <w:rFonts w:asciiTheme="minorEastAsia" w:hAnsiTheme="minorEastAsia"/>
          <w:sz w:val="21"/>
          <w:szCs w:val="21"/>
        </w:rPr>
        <w:t>android:resource</w:t>
      </w:r>
      <w:proofErr w:type="spellEnd"/>
      <w:r w:rsidRPr="00455663">
        <w:rPr>
          <w:rStyle w:val="OtherTok"/>
          <w:rFonts w:asciiTheme="minorEastAsia" w:hAnsiTheme="minorEastAsia"/>
          <w:sz w:val="21"/>
          <w:szCs w:val="21"/>
        </w:rPr>
        <w:t>=</w:t>
      </w:r>
      <w:r w:rsidRPr="00455663">
        <w:rPr>
          <w:rStyle w:val="StringTok"/>
          <w:rFonts w:asciiTheme="minorEastAsia" w:hAnsiTheme="minorEastAsia"/>
          <w:sz w:val="21"/>
          <w:szCs w:val="21"/>
        </w:rPr>
        <w:t>"@string/permission_reason_cust1"</w:t>
      </w:r>
      <w:r w:rsidRPr="00455663">
        <w:rPr>
          <w:rStyle w:val="NormalTok"/>
          <w:rFonts w:asciiTheme="minorEastAsia" w:hAnsiTheme="minorEastAsia"/>
          <w:sz w:val="21"/>
          <w:szCs w:val="21"/>
        </w:rPr>
        <w:t xml:space="preserve"> </w:t>
      </w:r>
      <w:r w:rsidRPr="00455663">
        <w:rPr>
          <w:rStyle w:val="KeywordTok"/>
          <w:rFonts w:asciiTheme="minorEastAsia" w:hAnsiTheme="minorEastAsia"/>
          <w:sz w:val="21"/>
          <w:szCs w:val="21"/>
        </w:rPr>
        <w:t>/&gt;</w:t>
      </w:r>
      <w:r w:rsidRPr="00455663">
        <w:rPr>
          <w:rFonts w:asciiTheme="minorEastAsia" w:hAnsiTheme="minorEastAsia"/>
          <w:sz w:val="21"/>
          <w:szCs w:val="21"/>
        </w:rPr>
        <w:br/>
      </w:r>
      <w:r w:rsidRPr="00455663">
        <w:rPr>
          <w:rFonts w:asciiTheme="minorEastAsia" w:hAnsiTheme="minorEastAsia"/>
          <w:sz w:val="21"/>
          <w:szCs w:val="21"/>
        </w:rPr>
        <w:br/>
      </w:r>
      <w:r w:rsidRPr="00455663">
        <w:rPr>
          <w:rStyle w:val="NormalTok"/>
          <w:rFonts w:asciiTheme="minorEastAsia" w:hAnsiTheme="minorEastAsia"/>
          <w:sz w:val="21"/>
          <w:szCs w:val="21"/>
        </w:rPr>
        <w:t xml:space="preserve">    ...</w:t>
      </w:r>
    </w:p>
    <w:p w:rsidR="009A1DD3" w:rsidRDefault="000E196A" w:rsidP="009A1DD3">
      <w:pPr>
        <w:pStyle w:val="aff0"/>
        <w:numPr>
          <w:ilvl w:val="1"/>
          <w:numId w:val="9"/>
        </w:numPr>
        <w:ind w:firstLineChars="0"/>
      </w:pPr>
      <w:r>
        <w:rPr>
          <w:rFonts w:hint="eastAsia"/>
        </w:rPr>
        <w:t>自定义危险权限指定权限组</w:t>
      </w:r>
    </w:p>
    <w:p w:rsidR="009A1DD3" w:rsidRDefault="009A1DD3" w:rsidP="009A1DD3">
      <w:pPr>
        <w:pStyle w:val="aff0"/>
        <w:ind w:firstLine="442"/>
        <w:jc w:val="left"/>
      </w:pPr>
      <w:r>
        <w:rPr>
          <w:rStyle w:val="KeywordTok"/>
        </w:rPr>
        <w:t>&lt;permission-group</w:t>
      </w:r>
      <w:r>
        <w:rPr>
          <w:rStyle w:val="OtherTok"/>
        </w:rPr>
        <w:t xml:space="preserve"> android:name=</w:t>
      </w:r>
      <w:r>
        <w:rPr>
          <w:rStyle w:val="StringTok"/>
        </w:rPr>
        <w:t>"com.test.cust-group2"</w:t>
      </w:r>
      <w:r>
        <w:rPr>
          <w:rStyle w:val="OtherTok"/>
        </w:rPr>
        <w:t xml:space="preserve"> android:description=</w:t>
      </w:r>
      <w:r>
        <w:rPr>
          <w:rStyle w:val="StringTok"/>
        </w:rPr>
        <w:t>"@string/permission_reason_cust_group"</w:t>
      </w:r>
      <w:r>
        <w:rPr>
          <w:rStyle w:val="KeywordTok"/>
        </w:rPr>
        <w:t>/&gt;</w:t>
      </w:r>
      <w:r>
        <w:br/>
      </w:r>
      <w:r>
        <w:br/>
      </w:r>
      <w:r>
        <w:rPr>
          <w:rStyle w:val="NormalTok"/>
        </w:rPr>
        <w:t xml:space="preserve">    </w:t>
      </w:r>
      <w:r>
        <w:rPr>
          <w:rStyle w:val="KeywordTok"/>
        </w:rPr>
        <w:t>&lt;permission</w:t>
      </w:r>
      <w:r>
        <w:rPr>
          <w:rStyle w:val="OtherTok"/>
        </w:rPr>
        <w:t xml:space="preserve"> android:name=</w:t>
      </w:r>
      <w:r>
        <w:rPr>
          <w:rStyle w:val="StringTok"/>
        </w:rPr>
        <w:t xml:space="preserve">"com.test.cust2" </w:t>
      </w:r>
      <w:r>
        <w:rPr>
          <w:rStyle w:val="OtherTok"/>
        </w:rPr>
        <w:t>android:protectionLevel=</w:t>
      </w:r>
      <w:r>
        <w:rPr>
          <w:rStyle w:val="StringTok"/>
        </w:rPr>
        <w:t>"dangerous"</w:t>
      </w:r>
      <w:r>
        <w:br/>
      </w:r>
      <w:r>
        <w:rPr>
          <w:rStyle w:val="OtherTok"/>
        </w:rPr>
        <w:t xml:space="preserve">        android:description=</w:t>
      </w:r>
      <w:r>
        <w:rPr>
          <w:rStyle w:val="StringTok"/>
        </w:rPr>
        <w:t>"@string/permission_des"</w:t>
      </w:r>
      <w:r>
        <w:br/>
      </w:r>
      <w:r>
        <w:rPr>
          <w:rStyle w:val="OtherTok"/>
        </w:rPr>
        <w:t xml:space="preserve">        android:permissionGroup=</w:t>
      </w:r>
      <w:r>
        <w:rPr>
          <w:rStyle w:val="StringTok"/>
        </w:rPr>
        <w:t>"com.test.cust-group2"</w:t>
      </w:r>
      <w:r>
        <w:rPr>
          <w:rStyle w:val="KeywordTok"/>
        </w:rPr>
        <w:t>/&gt;</w:t>
      </w:r>
      <w:r>
        <w:br/>
      </w:r>
      <w:r>
        <w:br/>
      </w:r>
      <w:r>
        <w:rPr>
          <w:rStyle w:val="NormalTok"/>
        </w:rPr>
        <w:t xml:space="preserve">    </w:t>
      </w:r>
      <w:r>
        <w:rPr>
          <w:rStyle w:val="KeywordTok"/>
        </w:rPr>
        <w:t>&lt;uses-permission</w:t>
      </w:r>
      <w:r>
        <w:rPr>
          <w:rStyle w:val="OtherTok"/>
        </w:rPr>
        <w:t xml:space="preserve"> android:name=</w:t>
      </w:r>
      <w:r>
        <w:rPr>
          <w:rStyle w:val="StringTok"/>
        </w:rPr>
        <w:t>"com.test.cust2"</w:t>
      </w:r>
      <w:r>
        <w:rPr>
          <w:rStyle w:val="KeywordTok"/>
        </w:rPr>
        <w:t>/&gt;</w:t>
      </w:r>
      <w:r>
        <w:br/>
      </w:r>
      <w:r>
        <w:br/>
      </w:r>
      <w:r>
        <w:rPr>
          <w:rStyle w:val="NormalTok"/>
        </w:rPr>
        <w:t xml:space="preserve">    ...</w:t>
      </w:r>
      <w:r>
        <w:br/>
      </w:r>
      <w:r>
        <w:br/>
      </w:r>
      <w:r>
        <w:rPr>
          <w:rStyle w:val="NormalTok"/>
        </w:rPr>
        <w:t xml:space="preserve">        </w:t>
      </w:r>
      <w:r>
        <w:rPr>
          <w:rStyle w:val="KeywordTok"/>
        </w:rPr>
        <w:t>&lt;meta-data</w:t>
      </w:r>
      <w:r>
        <w:br/>
      </w:r>
      <w:r>
        <w:rPr>
          <w:rStyle w:val="OtherTok"/>
        </w:rPr>
        <w:t xml:space="preserve">            android:name=</w:t>
      </w:r>
      <w:r>
        <w:rPr>
          <w:rStyle w:val="StringTok"/>
        </w:rPr>
        <w:t>"permission.reason.com.test.cust-group2"</w:t>
      </w:r>
      <w:r>
        <w:br/>
      </w:r>
      <w:r>
        <w:rPr>
          <w:rStyle w:val="OtherTok"/>
        </w:rPr>
        <w:t xml:space="preserve">            android:resource=</w:t>
      </w:r>
      <w:r>
        <w:rPr>
          <w:rStyle w:val="StringTok"/>
        </w:rPr>
        <w:t>"@string/permission_reason_cust_group"</w:t>
      </w:r>
      <w:r>
        <w:rPr>
          <w:rStyle w:val="NormalTok"/>
        </w:rPr>
        <w:t xml:space="preserve"> </w:t>
      </w:r>
      <w:r>
        <w:rPr>
          <w:rStyle w:val="KeywordTok"/>
        </w:rPr>
        <w:t>/&gt;</w:t>
      </w:r>
      <w:r>
        <w:br/>
      </w:r>
      <w:r>
        <w:rPr>
          <w:rStyle w:val="NormalTok"/>
        </w:rPr>
        <w:t xml:space="preserve">            </w:t>
      </w:r>
      <w:r>
        <w:br/>
      </w:r>
      <w:r>
        <w:rPr>
          <w:rStyle w:val="NormalTok"/>
        </w:rPr>
        <w:t xml:space="preserve">    ...</w:t>
      </w:r>
    </w:p>
    <w:p w:rsidR="0063289A" w:rsidRDefault="009A1DD3" w:rsidP="009A1DD3">
      <w:pPr>
        <w:pStyle w:val="afffc"/>
        <w:numPr>
          <w:ilvl w:val="0"/>
          <w:numId w:val="9"/>
        </w:numPr>
        <w:tabs>
          <w:tab w:val="num" w:pos="360"/>
        </w:tabs>
      </w:pPr>
      <w:r>
        <w:rPr>
          <w:rStyle w:val="VerbatimChar"/>
        </w:rPr>
        <w:t xml:space="preserve"> </w:t>
      </w:r>
      <w:proofErr w:type="spellStart"/>
      <w:r w:rsidR="0063289A">
        <w:rPr>
          <w:rStyle w:val="VerbatimChar"/>
        </w:rPr>
        <w:t>permission_reason_policy</w:t>
      </w:r>
      <w:proofErr w:type="spellEnd"/>
      <w:r w:rsidR="0063289A">
        <w:t>的取值范围</w:t>
      </w:r>
    </w:p>
    <w:p w:rsidR="004A31AF" w:rsidRPr="00923F9B" w:rsidRDefault="004A31AF" w:rsidP="005775D0">
      <w:pPr>
        <w:pStyle w:val="aff0"/>
      </w:pPr>
      <w:r w:rsidRPr="00923F9B">
        <w:rPr>
          <w:rFonts w:ascii="黑体" w:eastAsia="黑体" w:hint="eastAsia"/>
          <w:noProof w:val="0"/>
        </w:rPr>
        <w:t>（资料性附录）</w:t>
      </w:r>
    </w:p>
    <w:p w:rsidR="0063289A" w:rsidRDefault="0063289A" w:rsidP="0063289A">
      <w:pPr>
        <w:pStyle w:val="aff0"/>
        <w:rPr>
          <w:rFonts w:asciiTheme="minorEastAsia" w:eastAsiaTheme="minorEastAsia" w:hAnsiTheme="minorEastAsia"/>
          <w:szCs w:val="21"/>
        </w:rPr>
      </w:pPr>
      <w:r w:rsidRPr="00455663">
        <w:rPr>
          <w:rStyle w:val="VerbatimChar"/>
          <w:rFonts w:asciiTheme="minorEastAsia" w:eastAsiaTheme="minorEastAsia" w:hAnsiTheme="minorEastAsia"/>
          <w:sz w:val="21"/>
          <w:szCs w:val="21"/>
        </w:rPr>
        <w:t>permission_reason_policy</w:t>
      </w:r>
      <w:r w:rsidRPr="00455663">
        <w:rPr>
          <w:rFonts w:asciiTheme="minorEastAsia" w:eastAsiaTheme="minorEastAsia" w:hAnsiTheme="minorEastAsia"/>
          <w:szCs w:val="21"/>
        </w:rPr>
        <w:t>的取值范围</w:t>
      </w:r>
      <w:r>
        <w:rPr>
          <w:rFonts w:asciiTheme="minorEastAsia" w:eastAsiaTheme="minorEastAsia" w:hAnsiTheme="minorEastAsia"/>
          <w:szCs w:val="21"/>
        </w:rPr>
        <w:t>包括</w:t>
      </w:r>
      <w:r>
        <w:rPr>
          <w:rFonts w:asciiTheme="minorEastAsia" w:eastAsiaTheme="minorEastAsia" w:hAnsiTheme="minorEastAsia" w:hint="eastAsia"/>
          <w:szCs w:val="21"/>
        </w:rPr>
        <w:t>：</w:t>
      </w:r>
    </w:p>
    <w:p w:rsidR="0063289A" w:rsidRDefault="0063289A" w:rsidP="00455663">
      <w:pPr>
        <w:pStyle w:val="aff0"/>
        <w:numPr>
          <w:ilvl w:val="0"/>
          <w:numId w:val="38"/>
        </w:numPr>
        <w:ind w:firstLineChars="0"/>
        <w:rPr>
          <w:rStyle w:val="VerbatimChar"/>
          <w:rFonts w:asciiTheme="minorEastAsia" w:eastAsiaTheme="minorEastAsia" w:hAnsiTheme="minorEastAsia"/>
          <w:sz w:val="21"/>
          <w:szCs w:val="21"/>
        </w:rPr>
      </w:pPr>
      <w:r>
        <w:rPr>
          <w:rStyle w:val="VerbatimChar"/>
          <w:rFonts w:asciiTheme="minorEastAsia" w:eastAsiaTheme="minorEastAsia" w:hAnsiTheme="minorEastAsia"/>
          <w:sz w:val="21"/>
          <w:szCs w:val="21"/>
        </w:rPr>
        <w:t>“</w:t>
      </w:r>
      <w:r w:rsidRPr="00455663">
        <w:rPr>
          <w:rStyle w:val="VerbatimChar"/>
          <w:rFonts w:asciiTheme="minorEastAsia" w:eastAsiaTheme="minorEastAsia" w:hAnsiTheme="minorEastAsia" w:hint="eastAsia"/>
          <w:sz w:val="21"/>
          <w:szCs w:val="21"/>
        </w:rPr>
        <w:t>NO_RESTRICTED</w:t>
      </w:r>
      <w:r>
        <w:rPr>
          <w:rStyle w:val="VerbatimChar"/>
          <w:rFonts w:asciiTheme="minorEastAsia" w:eastAsiaTheme="minorEastAsia" w:hAnsiTheme="minorEastAsia"/>
          <w:sz w:val="21"/>
          <w:szCs w:val="21"/>
        </w:rPr>
        <w:t>”</w:t>
      </w:r>
      <w:r>
        <w:rPr>
          <w:rStyle w:val="VerbatimChar"/>
          <w:rFonts w:asciiTheme="minorEastAsia" w:eastAsiaTheme="minorEastAsia" w:hAnsiTheme="minorEastAsia" w:hint="eastAsia"/>
          <w:sz w:val="21"/>
          <w:szCs w:val="21"/>
        </w:rPr>
        <w:t>：表示系统对应用使用</w:t>
      </w:r>
      <w:r w:rsidR="008E3537">
        <w:rPr>
          <w:rStyle w:val="VerbatimChar"/>
          <w:rFonts w:asciiTheme="minorEastAsia" w:eastAsiaTheme="minorEastAsia" w:hAnsiTheme="minorEastAsia" w:hint="eastAsia"/>
          <w:sz w:val="21"/>
          <w:szCs w:val="21"/>
        </w:rPr>
        <w:t>权限申请目的</w:t>
      </w:r>
      <w:r>
        <w:rPr>
          <w:rStyle w:val="VerbatimChar"/>
          <w:rFonts w:asciiTheme="minorEastAsia" w:eastAsiaTheme="minorEastAsia" w:hAnsiTheme="minorEastAsia" w:hint="eastAsia"/>
          <w:sz w:val="21"/>
          <w:szCs w:val="21"/>
        </w:rPr>
        <w:t>展示没有限制；</w:t>
      </w:r>
    </w:p>
    <w:p w:rsidR="0063289A" w:rsidRDefault="0063289A" w:rsidP="00455663">
      <w:pPr>
        <w:pStyle w:val="aff0"/>
        <w:numPr>
          <w:ilvl w:val="0"/>
          <w:numId w:val="38"/>
        </w:numPr>
        <w:ind w:firstLineChars="0"/>
        <w:rPr>
          <w:rStyle w:val="VerbatimChar"/>
          <w:rFonts w:asciiTheme="minorEastAsia" w:eastAsiaTheme="minorEastAsia" w:hAnsiTheme="minorEastAsia"/>
          <w:sz w:val="21"/>
          <w:szCs w:val="21"/>
        </w:rPr>
      </w:pPr>
      <w:r>
        <w:rPr>
          <w:rStyle w:val="VerbatimChar"/>
          <w:rFonts w:asciiTheme="minorEastAsia" w:eastAsiaTheme="minorEastAsia" w:hAnsiTheme="minorEastAsia"/>
          <w:sz w:val="21"/>
          <w:szCs w:val="21"/>
        </w:rPr>
        <w:t>“</w:t>
      </w:r>
      <w:r w:rsidRPr="00455663">
        <w:rPr>
          <w:rStyle w:val="VerbatimChar"/>
          <w:rFonts w:asciiTheme="minorEastAsia" w:eastAsiaTheme="minorEastAsia" w:hAnsiTheme="minorEastAsia"/>
          <w:sz w:val="21"/>
          <w:szCs w:val="21"/>
        </w:rPr>
        <w:t>SUPPORTED;com.package1;com.package2;...</w:t>
      </w:r>
      <w:r>
        <w:rPr>
          <w:rStyle w:val="VerbatimChar"/>
          <w:rFonts w:asciiTheme="minorEastAsia" w:eastAsiaTheme="minorEastAsia" w:hAnsiTheme="minorEastAsia"/>
          <w:sz w:val="21"/>
          <w:szCs w:val="21"/>
        </w:rPr>
        <w:t>”</w:t>
      </w:r>
      <w:r>
        <w:rPr>
          <w:rStyle w:val="VerbatimChar"/>
          <w:rFonts w:asciiTheme="minorEastAsia" w:eastAsiaTheme="minorEastAsia" w:hAnsiTheme="minorEastAsia" w:hint="eastAsia"/>
          <w:sz w:val="21"/>
          <w:szCs w:val="21"/>
        </w:rPr>
        <w:t>：表示系统支持，但需要对应用软件</w:t>
      </w:r>
      <w:r w:rsidR="008E3537">
        <w:rPr>
          <w:rStyle w:val="VerbatimChar"/>
          <w:rFonts w:asciiTheme="minorEastAsia" w:eastAsiaTheme="minorEastAsia" w:hAnsiTheme="minorEastAsia" w:hint="eastAsia"/>
          <w:sz w:val="21"/>
          <w:szCs w:val="21"/>
        </w:rPr>
        <w:t>权限申请目的</w:t>
      </w:r>
      <w:r>
        <w:rPr>
          <w:rStyle w:val="VerbatimChar"/>
          <w:rFonts w:asciiTheme="minorEastAsia" w:eastAsiaTheme="minorEastAsia" w:hAnsiTheme="minorEastAsia" w:hint="eastAsia"/>
          <w:sz w:val="21"/>
          <w:szCs w:val="21"/>
        </w:rPr>
        <w:t>内容</w:t>
      </w:r>
      <w:r w:rsidR="008C20BF">
        <w:rPr>
          <w:rStyle w:val="VerbatimChar"/>
          <w:rFonts w:asciiTheme="minorEastAsia" w:eastAsiaTheme="minorEastAsia" w:hAnsiTheme="minorEastAsia" w:hint="eastAsia"/>
          <w:sz w:val="21"/>
          <w:szCs w:val="21"/>
        </w:rPr>
        <w:t>进一步验证</w:t>
      </w:r>
      <w:r>
        <w:rPr>
          <w:rStyle w:val="VerbatimChar"/>
          <w:rFonts w:asciiTheme="minorEastAsia" w:eastAsiaTheme="minorEastAsia" w:hAnsiTheme="minorEastAsia" w:hint="eastAsia"/>
          <w:sz w:val="21"/>
          <w:szCs w:val="21"/>
        </w:rPr>
        <w:t>，</w:t>
      </w:r>
      <w:r w:rsidR="008C20BF">
        <w:rPr>
          <w:rStyle w:val="VerbatimChar"/>
          <w:rFonts w:asciiTheme="minorEastAsia" w:eastAsiaTheme="minorEastAsia" w:hAnsiTheme="minorEastAsia" w:hint="eastAsia"/>
          <w:sz w:val="21"/>
          <w:szCs w:val="21"/>
        </w:rPr>
        <w:t>package包含系统支持的应用列表；</w:t>
      </w:r>
    </w:p>
    <w:p w:rsidR="008C20BF" w:rsidRPr="00455663" w:rsidRDefault="008C20BF" w:rsidP="00455663">
      <w:pPr>
        <w:pStyle w:val="aff0"/>
        <w:numPr>
          <w:ilvl w:val="0"/>
          <w:numId w:val="38"/>
        </w:numPr>
        <w:ind w:firstLineChars="0"/>
        <w:rPr>
          <w:rStyle w:val="VerbatimChar"/>
          <w:rFonts w:asciiTheme="minorEastAsia" w:eastAsiaTheme="minorEastAsia" w:hAnsiTheme="minorEastAsia"/>
          <w:sz w:val="21"/>
          <w:szCs w:val="21"/>
        </w:rPr>
      </w:pPr>
      <w:r>
        <w:rPr>
          <w:rStyle w:val="VerbatimChar"/>
          <w:rFonts w:asciiTheme="minorEastAsia" w:eastAsiaTheme="minorEastAsia" w:hAnsiTheme="minorEastAsia"/>
          <w:sz w:val="21"/>
          <w:szCs w:val="21"/>
        </w:rPr>
        <w:lastRenderedPageBreak/>
        <w:t>“</w:t>
      </w:r>
      <w:r w:rsidRPr="00455663">
        <w:rPr>
          <w:rStyle w:val="VerbatimChar"/>
          <w:rFonts w:asciiTheme="minorEastAsia" w:eastAsiaTheme="minorEastAsia" w:hAnsiTheme="minorEastAsia"/>
          <w:sz w:val="21"/>
          <w:szCs w:val="21"/>
        </w:rPr>
        <w:t>FORCED_RESTRICTED</w:t>
      </w:r>
      <w:r>
        <w:rPr>
          <w:rStyle w:val="VerbatimChar"/>
          <w:rFonts w:asciiTheme="minorEastAsia" w:eastAsiaTheme="minorEastAsia" w:hAnsiTheme="minorEastAsia"/>
          <w:sz w:val="21"/>
          <w:szCs w:val="21"/>
        </w:rPr>
        <w:t>”</w:t>
      </w:r>
      <w:r>
        <w:rPr>
          <w:rStyle w:val="VerbatimChar"/>
          <w:rFonts w:asciiTheme="minorEastAsia" w:eastAsiaTheme="minorEastAsia" w:hAnsiTheme="minorEastAsia" w:hint="eastAsia"/>
          <w:sz w:val="21"/>
          <w:szCs w:val="21"/>
        </w:rPr>
        <w:t>：</w:t>
      </w:r>
      <w:r>
        <w:rPr>
          <w:rStyle w:val="VerbatimChar"/>
          <w:rFonts w:asciiTheme="minorEastAsia" w:eastAsiaTheme="minorEastAsia" w:hAnsiTheme="minorEastAsia"/>
          <w:sz w:val="21"/>
          <w:szCs w:val="21"/>
        </w:rPr>
        <w:t>表示系统不支持</w:t>
      </w:r>
      <w:r w:rsidR="008E3537">
        <w:rPr>
          <w:rStyle w:val="VerbatimChar"/>
          <w:rFonts w:asciiTheme="minorEastAsia" w:eastAsiaTheme="minorEastAsia" w:hAnsiTheme="minorEastAsia" w:hint="eastAsia"/>
          <w:sz w:val="21"/>
          <w:szCs w:val="21"/>
        </w:rPr>
        <w:t>权限申请目的</w:t>
      </w:r>
      <w:r>
        <w:rPr>
          <w:rStyle w:val="VerbatimChar"/>
          <w:rFonts w:asciiTheme="minorEastAsia" w:eastAsiaTheme="minorEastAsia" w:hAnsiTheme="minorEastAsia" w:hint="eastAsia"/>
          <w:sz w:val="21"/>
          <w:szCs w:val="21"/>
        </w:rPr>
        <w:t>展示。</w:t>
      </w:r>
    </w:p>
    <w:p w:rsidR="00115E96" w:rsidRPr="00115E96" w:rsidRDefault="00677DC3" w:rsidP="00677DC3">
      <w:pPr>
        <w:pStyle w:val="afffc"/>
        <w:numPr>
          <w:ilvl w:val="0"/>
          <w:numId w:val="9"/>
        </w:numPr>
        <w:tabs>
          <w:tab w:val="num" w:pos="360"/>
        </w:tabs>
      </w:pPr>
      <w:r>
        <w:br/>
      </w:r>
      <w:bookmarkStart w:id="29" w:name="_Toc29824620"/>
      <w:r>
        <w:rPr>
          <w:rFonts w:hint="eastAsia"/>
        </w:rPr>
        <w:t>标准修订历史</w:t>
      </w:r>
      <w:bookmarkEnd w:id="29"/>
    </w:p>
    <w:tbl>
      <w:tblPr>
        <w:tblpPr w:leftFromText="180" w:rightFromText="180" w:vertAnchor="text" w:horzAnchor="page" w:tblpX="796" w:tblpY="140"/>
        <w:tblW w:w="1014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tblPr>
      <w:tblGrid>
        <w:gridCol w:w="1150"/>
        <w:gridCol w:w="1421"/>
        <w:gridCol w:w="7569"/>
      </w:tblGrid>
      <w:tr w:rsidR="002B1662" w:rsidTr="008372AC">
        <w:trPr>
          <w:trHeight w:val="324"/>
        </w:trPr>
        <w:tc>
          <w:tcPr>
            <w:tcW w:w="1150" w:type="dxa"/>
            <w:tcBorders>
              <w:top w:val="single" w:sz="8" w:space="0" w:color="auto"/>
              <w:bottom w:val="single" w:sz="8" w:space="0" w:color="auto"/>
            </w:tcBorders>
            <w:shd w:val="clear" w:color="auto" w:fill="auto"/>
          </w:tcPr>
          <w:p w:rsidR="002B1662" w:rsidRPr="005B2F48" w:rsidRDefault="002B1662" w:rsidP="008372AC">
            <w:pPr>
              <w:jc w:val="center"/>
              <w:rPr>
                <w:rFonts w:ascii="宋体"/>
                <w:b/>
                <w:sz w:val="15"/>
                <w:szCs w:val="15"/>
              </w:rPr>
            </w:pPr>
            <w:r w:rsidRPr="005B2F48">
              <w:rPr>
                <w:rFonts w:ascii="宋体" w:hint="eastAsia"/>
                <w:b/>
                <w:sz w:val="15"/>
                <w:szCs w:val="15"/>
              </w:rPr>
              <w:t>修订时间</w:t>
            </w:r>
          </w:p>
        </w:tc>
        <w:tc>
          <w:tcPr>
            <w:tcW w:w="1421" w:type="dxa"/>
            <w:tcBorders>
              <w:top w:val="single" w:sz="8" w:space="0" w:color="auto"/>
              <w:bottom w:val="single" w:sz="8" w:space="0" w:color="auto"/>
            </w:tcBorders>
            <w:shd w:val="clear" w:color="auto" w:fill="auto"/>
          </w:tcPr>
          <w:p w:rsidR="002B1662" w:rsidRPr="005B2F48" w:rsidRDefault="002B1662" w:rsidP="008372AC">
            <w:pPr>
              <w:jc w:val="center"/>
              <w:rPr>
                <w:rFonts w:ascii="宋体"/>
                <w:b/>
                <w:sz w:val="15"/>
                <w:szCs w:val="15"/>
              </w:rPr>
            </w:pPr>
            <w:r w:rsidRPr="005B2F48">
              <w:rPr>
                <w:rFonts w:ascii="宋体" w:hint="eastAsia"/>
                <w:b/>
                <w:sz w:val="15"/>
                <w:szCs w:val="15"/>
              </w:rPr>
              <w:t>修订后版本号</w:t>
            </w:r>
          </w:p>
        </w:tc>
        <w:tc>
          <w:tcPr>
            <w:tcW w:w="7569" w:type="dxa"/>
            <w:tcBorders>
              <w:top w:val="single" w:sz="8" w:space="0" w:color="auto"/>
              <w:bottom w:val="single" w:sz="8" w:space="0" w:color="auto"/>
            </w:tcBorders>
            <w:shd w:val="clear" w:color="auto" w:fill="auto"/>
          </w:tcPr>
          <w:p w:rsidR="002B1662" w:rsidRPr="005B2F48" w:rsidRDefault="002B1662" w:rsidP="008372AC">
            <w:pPr>
              <w:jc w:val="center"/>
              <w:rPr>
                <w:rFonts w:ascii="宋体"/>
                <w:b/>
                <w:sz w:val="15"/>
                <w:szCs w:val="15"/>
              </w:rPr>
            </w:pPr>
            <w:r w:rsidRPr="005B2F48">
              <w:rPr>
                <w:rFonts w:ascii="宋体" w:hint="eastAsia"/>
                <w:b/>
                <w:sz w:val="15"/>
                <w:szCs w:val="15"/>
              </w:rPr>
              <w:t>修订内容</w:t>
            </w:r>
          </w:p>
        </w:tc>
      </w:tr>
      <w:tr w:rsidR="002B1662" w:rsidTr="008372AC">
        <w:trPr>
          <w:trHeight w:val="303"/>
        </w:trPr>
        <w:tc>
          <w:tcPr>
            <w:tcW w:w="1150" w:type="dxa"/>
            <w:tcBorders>
              <w:top w:val="single" w:sz="8" w:space="0" w:color="auto"/>
            </w:tcBorders>
            <w:shd w:val="clear" w:color="auto" w:fill="auto"/>
          </w:tcPr>
          <w:p w:rsidR="002B1662" w:rsidRPr="005B2F48" w:rsidRDefault="002B1662" w:rsidP="008372AC">
            <w:pPr>
              <w:rPr>
                <w:rFonts w:ascii="宋体"/>
                <w:sz w:val="18"/>
              </w:rPr>
            </w:pPr>
          </w:p>
        </w:tc>
        <w:tc>
          <w:tcPr>
            <w:tcW w:w="1421" w:type="dxa"/>
            <w:tcBorders>
              <w:top w:val="single" w:sz="8" w:space="0" w:color="auto"/>
            </w:tcBorders>
            <w:shd w:val="clear" w:color="auto" w:fill="auto"/>
          </w:tcPr>
          <w:p w:rsidR="002B1662" w:rsidRPr="005B2F48" w:rsidRDefault="002B1662" w:rsidP="008372AC">
            <w:pPr>
              <w:rPr>
                <w:rFonts w:ascii="宋体"/>
                <w:sz w:val="18"/>
              </w:rPr>
            </w:pPr>
          </w:p>
        </w:tc>
        <w:tc>
          <w:tcPr>
            <w:tcW w:w="7569" w:type="dxa"/>
            <w:tcBorders>
              <w:top w:val="single" w:sz="8" w:space="0" w:color="auto"/>
            </w:tcBorders>
            <w:shd w:val="clear" w:color="auto" w:fill="auto"/>
          </w:tcPr>
          <w:p w:rsidR="002B1662" w:rsidRPr="005B2F48" w:rsidRDefault="002B1662" w:rsidP="008372AC">
            <w:pPr>
              <w:rPr>
                <w:rFonts w:ascii="宋体"/>
                <w:sz w:val="18"/>
              </w:rPr>
            </w:pPr>
          </w:p>
        </w:tc>
      </w:tr>
      <w:tr w:rsidR="002B1662" w:rsidTr="008372AC">
        <w:trPr>
          <w:trHeight w:val="303"/>
        </w:trPr>
        <w:tc>
          <w:tcPr>
            <w:tcW w:w="1150" w:type="dxa"/>
            <w:tcBorders>
              <w:bottom w:val="single" w:sz="4" w:space="0" w:color="auto"/>
            </w:tcBorders>
            <w:shd w:val="clear" w:color="auto" w:fill="auto"/>
          </w:tcPr>
          <w:p w:rsidR="002B1662" w:rsidRPr="005B2F48" w:rsidRDefault="002B1662" w:rsidP="008372AC">
            <w:pPr>
              <w:rPr>
                <w:rFonts w:ascii="宋体"/>
                <w:sz w:val="18"/>
              </w:rPr>
            </w:pPr>
          </w:p>
        </w:tc>
        <w:tc>
          <w:tcPr>
            <w:tcW w:w="1421" w:type="dxa"/>
            <w:tcBorders>
              <w:bottom w:val="single" w:sz="4" w:space="0" w:color="auto"/>
            </w:tcBorders>
            <w:shd w:val="clear" w:color="auto" w:fill="auto"/>
          </w:tcPr>
          <w:p w:rsidR="002B1662" w:rsidRPr="005B2F48" w:rsidRDefault="002B1662" w:rsidP="008372AC">
            <w:pPr>
              <w:rPr>
                <w:rFonts w:ascii="宋体"/>
                <w:sz w:val="18"/>
              </w:rPr>
            </w:pPr>
          </w:p>
        </w:tc>
        <w:tc>
          <w:tcPr>
            <w:tcW w:w="7569" w:type="dxa"/>
            <w:tcBorders>
              <w:bottom w:val="single" w:sz="4" w:space="0" w:color="auto"/>
            </w:tcBorders>
            <w:shd w:val="clear" w:color="auto" w:fill="auto"/>
          </w:tcPr>
          <w:p w:rsidR="002B1662" w:rsidRPr="005B2F48" w:rsidRDefault="002B1662" w:rsidP="008372AC">
            <w:pPr>
              <w:rPr>
                <w:rFonts w:ascii="宋体"/>
                <w:sz w:val="18"/>
              </w:rPr>
            </w:pPr>
          </w:p>
        </w:tc>
      </w:tr>
      <w:tr w:rsidR="002B1662" w:rsidTr="00115E96">
        <w:trPr>
          <w:trHeight w:val="324"/>
        </w:trPr>
        <w:tc>
          <w:tcPr>
            <w:tcW w:w="1150" w:type="dxa"/>
            <w:tcBorders>
              <w:top w:val="single" w:sz="4" w:space="0" w:color="auto"/>
              <w:bottom w:val="single" w:sz="4" w:space="0" w:color="auto"/>
            </w:tcBorders>
            <w:shd w:val="clear" w:color="auto" w:fill="auto"/>
          </w:tcPr>
          <w:p w:rsidR="002B1662" w:rsidRPr="005B2F48" w:rsidRDefault="002B1662" w:rsidP="008372AC">
            <w:pPr>
              <w:rPr>
                <w:rFonts w:ascii="宋体"/>
                <w:sz w:val="18"/>
              </w:rPr>
            </w:pPr>
          </w:p>
        </w:tc>
        <w:tc>
          <w:tcPr>
            <w:tcW w:w="1421" w:type="dxa"/>
            <w:tcBorders>
              <w:top w:val="single" w:sz="4" w:space="0" w:color="auto"/>
              <w:bottom w:val="single" w:sz="4" w:space="0" w:color="auto"/>
            </w:tcBorders>
            <w:shd w:val="clear" w:color="auto" w:fill="auto"/>
          </w:tcPr>
          <w:p w:rsidR="002B1662" w:rsidRPr="005B2F48" w:rsidRDefault="002B1662" w:rsidP="008372AC">
            <w:pPr>
              <w:rPr>
                <w:rFonts w:ascii="宋体"/>
                <w:sz w:val="18"/>
              </w:rPr>
            </w:pPr>
          </w:p>
        </w:tc>
        <w:tc>
          <w:tcPr>
            <w:tcW w:w="7569" w:type="dxa"/>
            <w:tcBorders>
              <w:top w:val="single" w:sz="4" w:space="0" w:color="auto"/>
              <w:bottom w:val="single" w:sz="4" w:space="0" w:color="auto"/>
            </w:tcBorders>
            <w:shd w:val="clear" w:color="auto" w:fill="auto"/>
          </w:tcPr>
          <w:p w:rsidR="002B1662" w:rsidRPr="005B2F48" w:rsidRDefault="002B1662" w:rsidP="008372AC">
            <w:pPr>
              <w:rPr>
                <w:rFonts w:ascii="宋体"/>
                <w:sz w:val="18"/>
              </w:rPr>
            </w:pPr>
          </w:p>
        </w:tc>
      </w:tr>
      <w:tr w:rsidR="00115E96" w:rsidTr="008372AC">
        <w:trPr>
          <w:trHeight w:val="324"/>
        </w:trPr>
        <w:tc>
          <w:tcPr>
            <w:tcW w:w="1150" w:type="dxa"/>
            <w:tcBorders>
              <w:top w:val="single" w:sz="4" w:space="0" w:color="auto"/>
              <w:bottom w:val="single" w:sz="8" w:space="0" w:color="auto"/>
            </w:tcBorders>
            <w:shd w:val="clear" w:color="auto" w:fill="auto"/>
          </w:tcPr>
          <w:p w:rsidR="00115E96" w:rsidRDefault="00115E96" w:rsidP="008372AC">
            <w:pPr>
              <w:rPr>
                <w:rFonts w:ascii="宋体"/>
                <w:sz w:val="18"/>
              </w:rPr>
            </w:pPr>
          </w:p>
        </w:tc>
        <w:tc>
          <w:tcPr>
            <w:tcW w:w="1421" w:type="dxa"/>
            <w:tcBorders>
              <w:top w:val="single" w:sz="4" w:space="0" w:color="auto"/>
              <w:bottom w:val="single" w:sz="8" w:space="0" w:color="auto"/>
            </w:tcBorders>
            <w:shd w:val="clear" w:color="auto" w:fill="auto"/>
          </w:tcPr>
          <w:p w:rsidR="00115E96" w:rsidRDefault="00115E96" w:rsidP="008372AC">
            <w:pPr>
              <w:rPr>
                <w:rFonts w:ascii="宋体"/>
                <w:sz w:val="18"/>
              </w:rPr>
            </w:pPr>
          </w:p>
        </w:tc>
        <w:tc>
          <w:tcPr>
            <w:tcW w:w="7569" w:type="dxa"/>
            <w:tcBorders>
              <w:top w:val="single" w:sz="4" w:space="0" w:color="auto"/>
              <w:bottom w:val="single" w:sz="8" w:space="0" w:color="auto"/>
            </w:tcBorders>
            <w:shd w:val="clear" w:color="auto" w:fill="auto"/>
          </w:tcPr>
          <w:p w:rsidR="00115E96" w:rsidRDefault="00115E96" w:rsidP="008372AC">
            <w:pPr>
              <w:rPr>
                <w:rFonts w:ascii="宋体"/>
                <w:sz w:val="18"/>
              </w:rPr>
            </w:pPr>
          </w:p>
        </w:tc>
      </w:tr>
    </w:tbl>
    <w:p w:rsidR="00361133" w:rsidRDefault="00361133" w:rsidP="002B1662">
      <w:pPr>
        <w:pStyle w:val="aff0"/>
      </w:pPr>
    </w:p>
    <w:p w:rsidR="00361133" w:rsidRDefault="00361133">
      <w:pPr>
        <w:widowControl/>
        <w:jc w:val="left"/>
        <w:rPr>
          <w:rFonts w:ascii="宋体"/>
          <w:noProof/>
          <w:kern w:val="0"/>
          <w:szCs w:val="20"/>
        </w:rPr>
      </w:pPr>
    </w:p>
    <w:sectPr w:rsidR="00361133" w:rsidSect="00E758B4">
      <w:pgSz w:w="11906" w:h="16838" w:code="9"/>
      <w:pgMar w:top="567" w:right="1134" w:bottom="1134" w:left="1417" w:header="1418" w:footer="1134" w:gutter="0"/>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A6C" w:rsidRDefault="00321A6C">
      <w:r>
        <w:separator/>
      </w:r>
    </w:p>
  </w:endnote>
  <w:endnote w:type="continuationSeparator" w:id="0">
    <w:p w:rsidR="00321A6C" w:rsidRDefault="00321A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5F" w:usb2="00000000" w:usb3="00000000" w:csb0="0000019F" w:csb1="00000000"/>
  </w:font>
  <w:font w:name="Helvetica Neue">
    <w:altName w:val="Times New Roman"/>
    <w:charset w:val="00"/>
    <w:family w:val="auto"/>
    <w:pitch w:val="variable"/>
    <w:sig w:usb0="00000003" w:usb1="500079DB" w:usb2="0000001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A8" w:rsidRPr="00966944" w:rsidRDefault="005517D5" w:rsidP="008372AC">
    <w:pPr>
      <w:pStyle w:val="affc"/>
    </w:pPr>
    <w:r>
      <w:fldChar w:fldCharType="begin"/>
    </w:r>
    <w:r w:rsidR="00125DA8">
      <w:instrText xml:space="preserve"> PAGE  \* MERGEFORMAT </w:instrText>
    </w:r>
    <w:r>
      <w:fldChar w:fldCharType="separate"/>
    </w:r>
    <w:r w:rsidR="00125DA8">
      <w:rPr>
        <w:noProof/>
      </w:rPr>
      <w:t>II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A8" w:rsidRDefault="005517D5" w:rsidP="008372AC">
    <w:pPr>
      <w:pStyle w:val="aff1"/>
    </w:pPr>
    <w:r>
      <w:fldChar w:fldCharType="begin"/>
    </w:r>
    <w:r w:rsidR="00125DA8">
      <w:instrText xml:space="preserve"> PAGE  \* MERGEFORMAT </w:instrText>
    </w:r>
    <w:r>
      <w:fldChar w:fldCharType="separate"/>
    </w:r>
    <w:r w:rsidR="00530593">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A6C" w:rsidRDefault="00321A6C">
      <w:r>
        <w:separator/>
      </w:r>
    </w:p>
  </w:footnote>
  <w:footnote w:type="continuationSeparator" w:id="0">
    <w:p w:rsidR="00321A6C" w:rsidRDefault="00321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A8" w:rsidRDefault="005517D5" w:rsidP="008372AC">
    <w:pPr>
      <w:pStyle w:val="aff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12885" o:spid="_x0000_s2050" type="#_x0000_t75" style="position:absolute;margin-left:0;margin-top:0;width:467.25pt;height:330.3pt;z-index:-251657216;mso-position-horizontal:center;mso-position-horizontal-relative:margin;mso-position-vertical:center;mso-position-vertical-relative:margin" o:allowincell="f">
          <v:imagedata r:id="rId1" o:title="LOGO" gain="19661f" blacklevel="22938f"/>
          <w10:wrap anchorx="margin" anchory="margin"/>
        </v:shape>
      </w:pict>
    </w:r>
    <w:r w:rsidR="00125DA8">
      <w:t>TAF-WG4 AS0001-V1.0.0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A8" w:rsidRDefault="005517D5">
    <w:pPr>
      <w:pStyle w:val="aff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12886" o:spid="_x0000_s2051" type="#_x0000_t75" style="position:absolute;margin-left:0;margin-top:0;width:467.25pt;height:330.3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A8" w:rsidRDefault="005517D5">
    <w:pPr>
      <w:pStyle w:val="aff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12884" o:spid="_x0000_s2049" type="#_x0000_t75" style="position:absolute;margin-left:0;margin-top:0;width:467.25pt;height:330.3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A8" w:rsidRDefault="005517D5">
    <w:pPr>
      <w:pStyle w:val="aff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12888" o:spid="_x0000_s2053" type="#_x0000_t75" style="position:absolute;margin-left:0;margin-top:0;width:467.25pt;height:330.3pt;z-index:-251654144;mso-position-horizontal:center;mso-position-horizontal-relative:margin;mso-position-vertical:center;mso-position-vertical-relative:margin" o:allowincell="f">
          <v:imagedata r:id="rId1" o:title="LOGO"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93" w:rsidRPr="00530593" w:rsidRDefault="005517D5" w:rsidP="00530593">
    <w:pPr>
      <w:pStyle w:val="aff7"/>
      <w:jc w:val="right"/>
      <w:rPr>
        <w:rFonts w:eastAsia="黑体"/>
        <w:noProof/>
        <w:kern w:val="0"/>
        <w:sz w:val="21"/>
        <w:szCs w:val="21"/>
      </w:rPr>
    </w:pPr>
    <w:r w:rsidRPr="005517D5">
      <w:rPr>
        <w:rFonts w:eastAsia="黑体"/>
        <w:noProof/>
        <w:kern w:val="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12889" o:spid="_x0000_s2054" type="#_x0000_t75" style="position:absolute;left:0;text-align:left;margin-left:0;margin-top:0;width:467.25pt;height:330.3pt;z-index:-251653120;mso-position-horizontal:center;mso-position-horizontal-relative:margin;mso-position-vertical:center;mso-position-vertical-relative:margin" o:allowincell="f">
          <v:imagedata r:id="rId1" o:title="LOGO" gain="19661f" blacklevel="22938f"/>
          <w10:wrap anchorx="margin" anchory="margin"/>
        </v:shape>
      </w:pict>
    </w:r>
    <w:r w:rsidR="00125DA8" w:rsidRPr="00361133">
      <w:rPr>
        <w:rFonts w:eastAsia="黑体"/>
        <w:noProof/>
        <w:kern w:val="0"/>
        <w:sz w:val="21"/>
        <w:szCs w:val="21"/>
      </w:rPr>
      <w:t>TAF-</w:t>
    </w:r>
    <w:r w:rsidR="00530593">
      <w:rPr>
        <w:rFonts w:eastAsia="黑体" w:hint="eastAsia"/>
        <w:noProof/>
        <w:kern w:val="0"/>
        <w:sz w:val="21"/>
        <w:szCs w:val="21"/>
      </w:rPr>
      <w:t>XXX-XXXX</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A8" w:rsidRDefault="005517D5">
    <w:pPr>
      <w:pStyle w:val="aff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12887" o:spid="_x0000_s2052" type="#_x0000_t75" style="position:absolute;margin-left:0;margin-top:0;width:467.25pt;height:330.3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1"/>
    <w:multiLevelType w:val="multilevel"/>
    <w:tmpl w:val="00000071"/>
    <w:lvl w:ilvl="0">
      <w:start w:val="1"/>
      <w:numFmt w:val="bullet"/>
      <w:pStyle w:val="B1"/>
      <w:lvlText w:val=""/>
      <w:lvlJc w:val="left"/>
      <w:pPr>
        <w:tabs>
          <w:tab w:val="num" w:pos="281"/>
        </w:tabs>
        <w:ind w:left="205" w:hanging="284"/>
      </w:pPr>
      <w:rPr>
        <w:rFonts w:ascii="Symbol" w:hAnsi="Symbol" w:hint="default"/>
        <w:color w:val="auto"/>
      </w:rPr>
    </w:lvl>
    <w:lvl w:ilvl="1">
      <w:start w:val="1"/>
      <w:numFmt w:val="bullet"/>
      <w:lvlText w:val="o"/>
      <w:lvlJc w:val="left"/>
      <w:pPr>
        <w:tabs>
          <w:tab w:val="num" w:pos="1077"/>
        </w:tabs>
        <w:ind w:left="1077" w:hanging="360"/>
      </w:pPr>
      <w:rPr>
        <w:rFonts w:ascii="Courier New" w:hAnsi="Courier New" w:hint="default"/>
      </w:rPr>
    </w:lvl>
    <w:lvl w:ilvl="2">
      <w:start w:val="1"/>
      <w:numFmt w:val="bullet"/>
      <w:lvlText w:val=""/>
      <w:lvlJc w:val="left"/>
      <w:pPr>
        <w:tabs>
          <w:tab w:val="num" w:pos="1797"/>
        </w:tabs>
        <w:ind w:left="179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hint="default"/>
      </w:rPr>
    </w:lvl>
    <w:lvl w:ilvl="8">
      <w:start w:val="1"/>
      <w:numFmt w:val="bullet"/>
      <w:lvlText w:val=""/>
      <w:lvlJc w:val="left"/>
      <w:pPr>
        <w:tabs>
          <w:tab w:val="num" w:pos="6117"/>
        </w:tabs>
        <w:ind w:left="6117" w:hanging="360"/>
      </w:pPr>
      <w:rPr>
        <w:rFonts w:ascii="Wingdings" w:hAnsi="Wingdings" w:hint="default"/>
      </w:rPr>
    </w:lvl>
  </w:abstractNum>
  <w:abstractNum w:abstractNumId="1">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7CAE930C"/>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D983844"/>
    <w:multiLevelType w:val="multilevel"/>
    <w:tmpl w:val="E54AD500"/>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0DDE2B46"/>
    <w:multiLevelType w:val="multilevel"/>
    <w:tmpl w:val="6978C306"/>
    <w:lvl w:ilvl="0">
      <w:start w:val="1"/>
      <w:numFmt w:val="lowerLetter"/>
      <w:pStyle w:val="a3"/>
      <w:suff w:val="nothing"/>
      <w:lvlText w:val="%1   "/>
      <w:lvlJc w:val="left"/>
      <w:pPr>
        <w:ind w:left="607"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nsid w:val="13C529EE"/>
    <w:multiLevelType w:val="hybridMultilevel"/>
    <w:tmpl w:val="9BCEB0DA"/>
    <w:styleLink w:val="a4"/>
    <w:lvl w:ilvl="0" w:tplc="4D30C27E">
      <w:start w:val="1"/>
      <w:numFmt w:val="bullet"/>
      <w:lvlText w:val="•"/>
      <w:lvlJc w:val="left"/>
      <w:pPr>
        <w:ind w:left="308" w:hanging="166"/>
      </w:pPr>
      <w:rPr>
        <w:rFonts w:hAnsi="Arial Unicode MS"/>
        <w:caps w:val="0"/>
        <w:smallCaps w:val="0"/>
        <w:strike w:val="0"/>
        <w:dstrike w:val="0"/>
        <w:color w:val="000000"/>
        <w:spacing w:val="0"/>
        <w:w w:val="100"/>
        <w:kern w:val="0"/>
        <w:position w:val="0"/>
        <w:highlight w:val="none"/>
        <w:vertAlign w:val="baseline"/>
      </w:rPr>
    </w:lvl>
    <w:lvl w:ilvl="1" w:tplc="0ABE9D0A">
      <w:start w:val="1"/>
      <w:numFmt w:val="bullet"/>
      <w:lvlText w:val="•"/>
      <w:lvlJc w:val="left"/>
      <w:pPr>
        <w:ind w:left="908" w:hanging="166"/>
      </w:pPr>
      <w:rPr>
        <w:rFonts w:hAnsi="Arial Unicode MS"/>
        <w:caps w:val="0"/>
        <w:smallCaps w:val="0"/>
        <w:strike w:val="0"/>
        <w:dstrike w:val="0"/>
        <w:color w:val="000000"/>
        <w:spacing w:val="0"/>
        <w:w w:val="100"/>
        <w:kern w:val="0"/>
        <w:position w:val="0"/>
        <w:highlight w:val="none"/>
        <w:vertAlign w:val="baseline"/>
      </w:rPr>
    </w:lvl>
    <w:lvl w:ilvl="2" w:tplc="FAB0BFB2">
      <w:start w:val="1"/>
      <w:numFmt w:val="bullet"/>
      <w:lvlText w:val="•"/>
      <w:lvlJc w:val="left"/>
      <w:pPr>
        <w:ind w:left="1508" w:hanging="166"/>
      </w:pPr>
      <w:rPr>
        <w:rFonts w:hAnsi="Arial Unicode MS"/>
        <w:caps w:val="0"/>
        <w:smallCaps w:val="0"/>
        <w:strike w:val="0"/>
        <w:dstrike w:val="0"/>
        <w:color w:val="000000"/>
        <w:spacing w:val="0"/>
        <w:w w:val="100"/>
        <w:kern w:val="0"/>
        <w:position w:val="0"/>
        <w:highlight w:val="none"/>
        <w:vertAlign w:val="baseline"/>
      </w:rPr>
    </w:lvl>
    <w:lvl w:ilvl="3" w:tplc="8732ED2C">
      <w:start w:val="1"/>
      <w:numFmt w:val="bullet"/>
      <w:lvlText w:val="•"/>
      <w:lvlJc w:val="left"/>
      <w:pPr>
        <w:ind w:left="2108" w:hanging="166"/>
      </w:pPr>
      <w:rPr>
        <w:rFonts w:hAnsi="Arial Unicode MS"/>
        <w:caps w:val="0"/>
        <w:smallCaps w:val="0"/>
        <w:strike w:val="0"/>
        <w:dstrike w:val="0"/>
        <w:color w:val="000000"/>
        <w:spacing w:val="0"/>
        <w:w w:val="100"/>
        <w:kern w:val="0"/>
        <w:position w:val="0"/>
        <w:highlight w:val="none"/>
        <w:vertAlign w:val="baseline"/>
      </w:rPr>
    </w:lvl>
    <w:lvl w:ilvl="4" w:tplc="6350634C">
      <w:start w:val="1"/>
      <w:numFmt w:val="bullet"/>
      <w:lvlText w:val="•"/>
      <w:lvlJc w:val="left"/>
      <w:pPr>
        <w:ind w:left="2708" w:hanging="166"/>
      </w:pPr>
      <w:rPr>
        <w:rFonts w:hAnsi="Arial Unicode MS"/>
        <w:caps w:val="0"/>
        <w:smallCaps w:val="0"/>
        <w:strike w:val="0"/>
        <w:dstrike w:val="0"/>
        <w:color w:val="000000"/>
        <w:spacing w:val="0"/>
        <w:w w:val="100"/>
        <w:kern w:val="0"/>
        <w:position w:val="0"/>
        <w:highlight w:val="none"/>
        <w:vertAlign w:val="baseline"/>
      </w:rPr>
    </w:lvl>
    <w:lvl w:ilvl="5" w:tplc="F29E506C">
      <w:start w:val="1"/>
      <w:numFmt w:val="bullet"/>
      <w:lvlText w:val="•"/>
      <w:lvlJc w:val="left"/>
      <w:pPr>
        <w:ind w:left="3308" w:hanging="166"/>
      </w:pPr>
      <w:rPr>
        <w:rFonts w:hAnsi="Arial Unicode MS"/>
        <w:caps w:val="0"/>
        <w:smallCaps w:val="0"/>
        <w:strike w:val="0"/>
        <w:dstrike w:val="0"/>
        <w:color w:val="000000"/>
        <w:spacing w:val="0"/>
        <w:w w:val="100"/>
        <w:kern w:val="0"/>
        <w:position w:val="0"/>
        <w:highlight w:val="none"/>
        <w:vertAlign w:val="baseline"/>
      </w:rPr>
    </w:lvl>
    <w:lvl w:ilvl="6" w:tplc="A4D8A09E">
      <w:start w:val="1"/>
      <w:numFmt w:val="bullet"/>
      <w:lvlText w:val="•"/>
      <w:lvlJc w:val="left"/>
      <w:pPr>
        <w:ind w:left="3908" w:hanging="166"/>
      </w:pPr>
      <w:rPr>
        <w:rFonts w:hAnsi="Arial Unicode MS"/>
        <w:caps w:val="0"/>
        <w:smallCaps w:val="0"/>
        <w:strike w:val="0"/>
        <w:dstrike w:val="0"/>
        <w:color w:val="000000"/>
        <w:spacing w:val="0"/>
        <w:w w:val="100"/>
        <w:kern w:val="0"/>
        <w:position w:val="0"/>
        <w:highlight w:val="none"/>
        <w:vertAlign w:val="baseline"/>
      </w:rPr>
    </w:lvl>
    <w:lvl w:ilvl="7" w:tplc="4760A2A4">
      <w:start w:val="1"/>
      <w:numFmt w:val="bullet"/>
      <w:lvlText w:val="•"/>
      <w:lvlJc w:val="left"/>
      <w:pPr>
        <w:ind w:left="4508" w:hanging="166"/>
      </w:pPr>
      <w:rPr>
        <w:rFonts w:hAnsi="Arial Unicode MS"/>
        <w:caps w:val="0"/>
        <w:smallCaps w:val="0"/>
        <w:strike w:val="0"/>
        <w:dstrike w:val="0"/>
        <w:color w:val="000000"/>
        <w:spacing w:val="0"/>
        <w:w w:val="100"/>
        <w:kern w:val="0"/>
        <w:position w:val="0"/>
        <w:highlight w:val="none"/>
        <w:vertAlign w:val="baseline"/>
      </w:rPr>
    </w:lvl>
    <w:lvl w:ilvl="8" w:tplc="0406AC0E">
      <w:start w:val="1"/>
      <w:numFmt w:val="bullet"/>
      <w:lvlText w:val="•"/>
      <w:lvlJc w:val="left"/>
      <w:pPr>
        <w:ind w:left="5108" w:hanging="166"/>
      </w:pPr>
      <w:rPr>
        <w:rFonts w:hAnsi="Arial Unicode MS"/>
        <w:caps w:val="0"/>
        <w:smallCaps w:val="0"/>
        <w:strike w:val="0"/>
        <w:dstrike w:val="0"/>
        <w:color w:val="000000"/>
        <w:spacing w:val="0"/>
        <w:w w:val="100"/>
        <w:kern w:val="0"/>
        <w:position w:val="0"/>
        <w:highlight w:val="none"/>
        <w:vertAlign w:val="baseline"/>
      </w:rPr>
    </w:lvl>
  </w:abstractNum>
  <w:abstractNum w:abstractNumId="7">
    <w:nsid w:val="170CD2DE"/>
    <w:multiLevelType w:val="multilevel"/>
    <w:tmpl w:val="DDB645E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nsid w:val="1DBF583A"/>
    <w:multiLevelType w:val="multilevel"/>
    <w:tmpl w:val="F8D0F384"/>
    <w:lvl w:ilvl="0">
      <w:start w:val="1"/>
      <w:numFmt w:val="decimal"/>
      <w:lvlRestart w:val="0"/>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nsid w:val="1DE74D44"/>
    <w:multiLevelType w:val="hybridMultilevel"/>
    <w:tmpl w:val="F7BA34C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1FC91163"/>
    <w:multiLevelType w:val="multilevel"/>
    <w:tmpl w:val="5F42C7EC"/>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28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8"/>
      <w:suff w:val="nothing"/>
      <w:lvlText w:val="%1.%2.%3　"/>
      <w:lvlJc w:val="left"/>
      <w:pPr>
        <w:ind w:left="709" w:firstLine="0"/>
      </w:pPr>
      <w:rPr>
        <w:rFonts w:ascii="黑体" w:eastAsia="黑体" w:hAnsi="黑体"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22827D5B"/>
    <w:multiLevelType w:val="multilevel"/>
    <w:tmpl w:val="BA6681E2"/>
    <w:lvl w:ilvl="0">
      <w:start w:val="1"/>
      <w:numFmt w:val="none"/>
      <w:pStyle w:val="a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nsid w:val="2A483A5A"/>
    <w:multiLevelType w:val="hybridMultilevel"/>
    <w:tmpl w:val="0428E3A4"/>
    <w:lvl w:ilvl="0" w:tplc="9F60A4A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A8F7113"/>
    <w:multiLevelType w:val="multilevel"/>
    <w:tmpl w:val="76786F08"/>
    <w:lvl w:ilvl="0">
      <w:start w:val="1"/>
      <w:numFmt w:val="upperLetter"/>
      <w:pStyle w:val="ac"/>
      <w:suff w:val="space"/>
      <w:lvlText w:val="%1"/>
      <w:lvlJc w:val="left"/>
      <w:pPr>
        <w:ind w:left="623" w:hanging="425"/>
      </w:pPr>
      <w:rPr>
        <w:rFonts w:hint="eastAsia"/>
      </w:rPr>
    </w:lvl>
    <w:lvl w:ilvl="1">
      <w:start w:val="1"/>
      <w:numFmt w:val="decimal"/>
      <w:pStyle w:val="ad"/>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nsid w:val="2C5917C3"/>
    <w:multiLevelType w:val="multilevel"/>
    <w:tmpl w:val="C9A69A3E"/>
    <w:lvl w:ilvl="0">
      <w:start w:val="1"/>
      <w:numFmt w:val="none"/>
      <w:pStyle w:val="ae"/>
      <w:suff w:val="nothing"/>
      <w:lvlText w:val="%1——"/>
      <w:lvlJc w:val="left"/>
      <w:pPr>
        <w:ind w:left="833" w:hanging="408"/>
      </w:pPr>
      <w:rPr>
        <w:rFonts w:hint="eastAsia"/>
      </w:rPr>
    </w:lvl>
    <w:lvl w:ilvl="1">
      <w:start w:val="1"/>
      <w:numFmt w:val="bullet"/>
      <w:pStyle w:val="af"/>
      <w:lvlText w:val=""/>
      <w:lvlJc w:val="left"/>
      <w:pPr>
        <w:tabs>
          <w:tab w:val="num" w:pos="760"/>
        </w:tabs>
        <w:ind w:left="1264" w:hanging="413"/>
      </w:pPr>
      <w:rPr>
        <w:rFonts w:ascii="Symbol" w:hAnsi="Symbol" w:hint="default"/>
        <w:color w:val="auto"/>
      </w:rPr>
    </w:lvl>
    <w:lvl w:ilvl="2">
      <w:start w:val="1"/>
      <w:numFmt w:val="bullet"/>
      <w:pStyle w:val="af0"/>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nsid w:val="32855A47"/>
    <w:multiLevelType w:val="hybridMultilevel"/>
    <w:tmpl w:val="4F4813C6"/>
    <w:styleLink w:val="af1"/>
    <w:lvl w:ilvl="0" w:tplc="F38E2184">
      <w:start w:val="1"/>
      <w:numFmt w:val="decimal"/>
      <w:lvlText w:val="%1."/>
      <w:lvlJc w:val="left"/>
      <w:pPr>
        <w:ind w:left="295" w:hanging="295"/>
      </w:pPr>
      <w:rPr>
        <w:rFonts w:hAnsi="Arial Unicode MS"/>
        <w:caps w:val="0"/>
        <w:smallCaps w:val="0"/>
        <w:strike w:val="0"/>
        <w:dstrike w:val="0"/>
        <w:color w:val="000000"/>
        <w:spacing w:val="0"/>
        <w:w w:val="100"/>
        <w:kern w:val="0"/>
        <w:position w:val="0"/>
        <w:highlight w:val="none"/>
        <w:vertAlign w:val="baseline"/>
      </w:rPr>
    </w:lvl>
    <w:lvl w:ilvl="1" w:tplc="4C26BE66">
      <w:start w:val="1"/>
      <w:numFmt w:val="decimal"/>
      <w:lvlText w:val="%2."/>
      <w:lvlJc w:val="left"/>
      <w:pPr>
        <w:ind w:left="1095" w:hanging="295"/>
      </w:pPr>
      <w:rPr>
        <w:rFonts w:hAnsi="Arial Unicode MS"/>
        <w:caps w:val="0"/>
        <w:smallCaps w:val="0"/>
        <w:strike w:val="0"/>
        <w:dstrike w:val="0"/>
        <w:color w:val="000000"/>
        <w:spacing w:val="0"/>
        <w:w w:val="100"/>
        <w:kern w:val="0"/>
        <w:position w:val="0"/>
        <w:highlight w:val="none"/>
        <w:vertAlign w:val="baseline"/>
      </w:rPr>
    </w:lvl>
    <w:lvl w:ilvl="2" w:tplc="E2684E74">
      <w:start w:val="1"/>
      <w:numFmt w:val="decimal"/>
      <w:lvlText w:val="%3."/>
      <w:lvlJc w:val="left"/>
      <w:pPr>
        <w:ind w:left="1895" w:hanging="295"/>
      </w:pPr>
      <w:rPr>
        <w:rFonts w:hAnsi="Arial Unicode MS"/>
        <w:caps w:val="0"/>
        <w:smallCaps w:val="0"/>
        <w:strike w:val="0"/>
        <w:dstrike w:val="0"/>
        <w:color w:val="000000"/>
        <w:spacing w:val="0"/>
        <w:w w:val="100"/>
        <w:kern w:val="0"/>
        <w:position w:val="0"/>
        <w:highlight w:val="none"/>
        <w:vertAlign w:val="baseline"/>
      </w:rPr>
    </w:lvl>
    <w:lvl w:ilvl="3" w:tplc="507647F2">
      <w:start w:val="1"/>
      <w:numFmt w:val="decimal"/>
      <w:lvlText w:val="%4."/>
      <w:lvlJc w:val="left"/>
      <w:pPr>
        <w:ind w:left="2695" w:hanging="295"/>
      </w:pPr>
      <w:rPr>
        <w:rFonts w:hAnsi="Arial Unicode MS"/>
        <w:caps w:val="0"/>
        <w:smallCaps w:val="0"/>
        <w:strike w:val="0"/>
        <w:dstrike w:val="0"/>
        <w:color w:val="000000"/>
        <w:spacing w:val="0"/>
        <w:w w:val="100"/>
        <w:kern w:val="0"/>
        <w:position w:val="0"/>
        <w:highlight w:val="none"/>
        <w:vertAlign w:val="baseline"/>
      </w:rPr>
    </w:lvl>
    <w:lvl w:ilvl="4" w:tplc="6DEA081E">
      <w:start w:val="1"/>
      <w:numFmt w:val="decimal"/>
      <w:lvlText w:val="%5."/>
      <w:lvlJc w:val="left"/>
      <w:pPr>
        <w:ind w:left="3495" w:hanging="295"/>
      </w:pPr>
      <w:rPr>
        <w:rFonts w:hAnsi="Arial Unicode MS"/>
        <w:caps w:val="0"/>
        <w:smallCaps w:val="0"/>
        <w:strike w:val="0"/>
        <w:dstrike w:val="0"/>
        <w:color w:val="000000"/>
        <w:spacing w:val="0"/>
        <w:w w:val="100"/>
        <w:kern w:val="0"/>
        <w:position w:val="0"/>
        <w:highlight w:val="none"/>
        <w:vertAlign w:val="baseline"/>
      </w:rPr>
    </w:lvl>
    <w:lvl w:ilvl="5" w:tplc="E04C7870">
      <w:start w:val="1"/>
      <w:numFmt w:val="decimal"/>
      <w:lvlText w:val="%6."/>
      <w:lvlJc w:val="left"/>
      <w:pPr>
        <w:ind w:left="4295" w:hanging="295"/>
      </w:pPr>
      <w:rPr>
        <w:rFonts w:hAnsi="Arial Unicode MS"/>
        <w:caps w:val="0"/>
        <w:smallCaps w:val="0"/>
        <w:strike w:val="0"/>
        <w:dstrike w:val="0"/>
        <w:color w:val="000000"/>
        <w:spacing w:val="0"/>
        <w:w w:val="100"/>
        <w:kern w:val="0"/>
        <w:position w:val="0"/>
        <w:highlight w:val="none"/>
        <w:vertAlign w:val="baseline"/>
      </w:rPr>
    </w:lvl>
    <w:lvl w:ilvl="6" w:tplc="C016B082">
      <w:start w:val="1"/>
      <w:numFmt w:val="decimal"/>
      <w:lvlText w:val="%7."/>
      <w:lvlJc w:val="left"/>
      <w:pPr>
        <w:ind w:left="5095" w:hanging="295"/>
      </w:pPr>
      <w:rPr>
        <w:rFonts w:hAnsi="Arial Unicode MS"/>
        <w:caps w:val="0"/>
        <w:smallCaps w:val="0"/>
        <w:strike w:val="0"/>
        <w:dstrike w:val="0"/>
        <w:color w:val="000000"/>
        <w:spacing w:val="0"/>
        <w:w w:val="100"/>
        <w:kern w:val="0"/>
        <w:position w:val="0"/>
        <w:highlight w:val="none"/>
        <w:vertAlign w:val="baseline"/>
      </w:rPr>
    </w:lvl>
    <w:lvl w:ilvl="7" w:tplc="15C44006">
      <w:start w:val="1"/>
      <w:numFmt w:val="decimal"/>
      <w:lvlText w:val="%8."/>
      <w:lvlJc w:val="left"/>
      <w:pPr>
        <w:ind w:left="5895" w:hanging="295"/>
      </w:pPr>
      <w:rPr>
        <w:rFonts w:hAnsi="Arial Unicode MS"/>
        <w:caps w:val="0"/>
        <w:smallCaps w:val="0"/>
        <w:strike w:val="0"/>
        <w:dstrike w:val="0"/>
        <w:color w:val="000000"/>
        <w:spacing w:val="0"/>
        <w:w w:val="100"/>
        <w:kern w:val="0"/>
        <w:position w:val="0"/>
        <w:highlight w:val="none"/>
        <w:vertAlign w:val="baseline"/>
      </w:rPr>
    </w:lvl>
    <w:lvl w:ilvl="8" w:tplc="A216BE3C">
      <w:start w:val="1"/>
      <w:numFmt w:val="decimal"/>
      <w:lvlText w:val="%9."/>
      <w:lvlJc w:val="left"/>
      <w:pPr>
        <w:ind w:left="6695" w:hanging="295"/>
      </w:pPr>
      <w:rPr>
        <w:rFonts w:hAnsi="Arial Unicode MS"/>
        <w:caps w:val="0"/>
        <w:smallCaps w:val="0"/>
        <w:strike w:val="0"/>
        <w:dstrike w:val="0"/>
        <w:color w:val="000000"/>
        <w:spacing w:val="0"/>
        <w:w w:val="100"/>
        <w:kern w:val="0"/>
        <w:position w:val="0"/>
        <w:highlight w:val="none"/>
        <w:vertAlign w:val="baseline"/>
      </w:rPr>
    </w:lvl>
  </w:abstractNum>
  <w:abstractNum w:abstractNumId="16">
    <w:nsid w:val="3D733618"/>
    <w:multiLevelType w:val="multilevel"/>
    <w:tmpl w:val="193A04F0"/>
    <w:lvl w:ilvl="0">
      <w:start w:val="1"/>
      <w:numFmt w:val="decimal"/>
      <w:pStyle w:val="af2"/>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7">
    <w:nsid w:val="44C50F90"/>
    <w:multiLevelType w:val="multilevel"/>
    <w:tmpl w:val="ED0C9B78"/>
    <w:lvl w:ilvl="0">
      <w:start w:val="1"/>
      <w:numFmt w:val="lowerLetter"/>
      <w:pStyle w:val="af3"/>
      <w:lvlText w:val="%1)"/>
      <w:lvlJc w:val="left"/>
      <w:pPr>
        <w:tabs>
          <w:tab w:val="num" w:pos="840"/>
        </w:tabs>
        <w:ind w:left="839" w:hanging="419"/>
      </w:pPr>
      <w:rPr>
        <w:rFonts w:ascii="宋体" w:eastAsia="宋体" w:hint="eastAsia"/>
        <w:b w:val="0"/>
        <w:i w:val="0"/>
        <w:sz w:val="21"/>
        <w:szCs w:val="21"/>
      </w:rPr>
    </w:lvl>
    <w:lvl w:ilvl="1">
      <w:start w:val="1"/>
      <w:numFmt w:val="decimal"/>
      <w:pStyle w:val="af4"/>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nsid w:val="4B733A5F"/>
    <w:multiLevelType w:val="multilevel"/>
    <w:tmpl w:val="36B40DB4"/>
    <w:lvl w:ilvl="0">
      <w:start w:val="1"/>
      <w:numFmt w:val="decimal"/>
      <w:lvlRestart w:val="0"/>
      <w:pStyle w:val="af5"/>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9">
    <w:nsid w:val="59816EA4"/>
    <w:multiLevelType w:val="hybridMultilevel"/>
    <w:tmpl w:val="9ACE75E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60B55DC2"/>
    <w:multiLevelType w:val="multilevel"/>
    <w:tmpl w:val="9DCC486E"/>
    <w:lvl w:ilvl="0">
      <w:start w:val="1"/>
      <w:numFmt w:val="upperLetter"/>
      <w:pStyle w:val="af6"/>
      <w:lvlText w:val="%1"/>
      <w:lvlJc w:val="left"/>
      <w:pPr>
        <w:tabs>
          <w:tab w:val="num" w:pos="0"/>
        </w:tabs>
        <w:ind w:left="0" w:hanging="425"/>
      </w:pPr>
      <w:rPr>
        <w:rFonts w:hint="eastAsia"/>
      </w:rPr>
    </w:lvl>
    <w:lvl w:ilvl="1">
      <w:start w:val="1"/>
      <w:numFmt w:val="decimal"/>
      <w:pStyle w:val="af7"/>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1">
    <w:nsid w:val="646260FA"/>
    <w:multiLevelType w:val="multilevel"/>
    <w:tmpl w:val="C9A8C35E"/>
    <w:lvl w:ilvl="0">
      <w:start w:val="1"/>
      <w:numFmt w:val="decimal"/>
      <w:pStyle w:val="af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657D3FBC"/>
    <w:multiLevelType w:val="multilevel"/>
    <w:tmpl w:val="29A85FD8"/>
    <w:lvl w:ilvl="0">
      <w:start w:val="1"/>
      <w:numFmt w:val="upperLetter"/>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suff w:val="nothing"/>
      <w:lvlText w:val="%1.%2　"/>
      <w:lvlJc w:val="left"/>
      <w:pPr>
        <w:ind w:left="709"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nsid w:val="679C1E4F"/>
    <w:multiLevelType w:val="hybridMultilevel"/>
    <w:tmpl w:val="FC04CCF2"/>
    <w:lvl w:ilvl="0" w:tplc="5C4BE74F">
      <w:start w:val="1"/>
      <w:numFmt w:val="bullet"/>
      <w:lvlText w:val="•"/>
      <w:lvlJc w:val="left"/>
      <w:pPr>
        <w:ind w:left="840" w:hanging="420"/>
      </w:pPr>
      <w:rPr>
        <w:rFonts w:ascii="Arial"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685B44B5"/>
    <w:multiLevelType w:val="multilevel"/>
    <w:tmpl w:val="28C68A92"/>
    <w:styleLink w:val="5"/>
    <w:lvl w:ilvl="0">
      <w:start w:val="1"/>
      <w:numFmt w:val="upperLetter"/>
      <w:suff w:val="nothing"/>
      <w:lvlText w:val="%1."/>
      <w:lvlJc w:val="left"/>
      <w:pPr>
        <w:tabs>
          <w:tab w:val="left" w:pos="3544"/>
        </w:tabs>
        <w:ind w:left="111" w:hanging="111"/>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tabs>
          <w:tab w:val="left" w:pos="3544"/>
        </w:tabs>
        <w:ind w:left="111" w:hanging="111"/>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tabs>
          <w:tab w:val="left" w:pos="3544"/>
        </w:tabs>
        <w:ind w:left="111" w:hanging="111"/>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3544"/>
        </w:tabs>
        <w:ind w:left="111" w:hanging="111"/>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left" w:pos="3544"/>
        </w:tabs>
        <w:ind w:left="111" w:hanging="111"/>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3544"/>
        </w:tabs>
        <w:ind w:left="111" w:hanging="111"/>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tabs>
          <w:tab w:val="left" w:pos="3544"/>
        </w:tabs>
        <w:ind w:left="111" w:hanging="111"/>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3544" w:hanging="141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tabs>
          <w:tab w:val="left" w:pos="3544"/>
        </w:tabs>
        <w:ind w:left="3544" w:hanging="99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25">
    <w:nsid w:val="6A766C5E"/>
    <w:multiLevelType w:val="multilevel"/>
    <w:tmpl w:val="308EFD88"/>
    <w:lvl w:ilvl="0">
      <w:start w:val="1"/>
      <w:numFmt w:val="bullet"/>
      <w:lvlText w:val="•"/>
      <w:lvlJc w:val="left"/>
      <w:pPr>
        <w:ind w:left="181" w:hanging="181"/>
      </w:pPr>
      <w:rPr>
        <w:rFonts w:ascii="Arial" w:hAnsi="Arial" w:cs="Arial" w:hint="default"/>
        <w:b w:val="0"/>
        <w:i w:val="0"/>
        <w:sz w:val="18"/>
        <w:vertAlign w:val="superscript"/>
      </w:rPr>
    </w:lvl>
    <w:lvl w:ilvl="1">
      <w:start w:val="1"/>
      <w:numFmt w:val="lowerLetter"/>
      <w:lvlText w:val="%2"/>
      <w:lvlJc w:val="left"/>
      <w:pPr>
        <w:tabs>
          <w:tab w:val="num" w:pos="-306"/>
        </w:tabs>
        <w:ind w:left="0" w:hanging="363"/>
      </w:pPr>
      <w:rPr>
        <w:rFonts w:hint="eastAsia"/>
      </w:rPr>
    </w:lvl>
    <w:lvl w:ilvl="2">
      <w:start w:val="1"/>
      <w:numFmt w:val="lowerRoman"/>
      <w:lvlText w:val="%3."/>
      <w:lvlJc w:val="right"/>
      <w:pPr>
        <w:tabs>
          <w:tab w:val="num" w:pos="-306"/>
        </w:tabs>
        <w:ind w:left="0" w:hanging="363"/>
      </w:pPr>
      <w:rPr>
        <w:rFonts w:hint="eastAsia"/>
      </w:rPr>
    </w:lvl>
    <w:lvl w:ilvl="3">
      <w:start w:val="1"/>
      <w:numFmt w:val="decimal"/>
      <w:lvlText w:val="%4."/>
      <w:lvlJc w:val="left"/>
      <w:pPr>
        <w:tabs>
          <w:tab w:val="num" w:pos="-306"/>
        </w:tabs>
        <w:ind w:left="0" w:hanging="363"/>
      </w:pPr>
      <w:rPr>
        <w:rFonts w:hint="eastAsia"/>
      </w:rPr>
    </w:lvl>
    <w:lvl w:ilvl="4">
      <w:start w:val="1"/>
      <w:numFmt w:val="lowerLetter"/>
      <w:lvlText w:val="%5)"/>
      <w:lvlJc w:val="left"/>
      <w:pPr>
        <w:tabs>
          <w:tab w:val="num" w:pos="-306"/>
        </w:tabs>
        <w:ind w:left="0" w:hanging="363"/>
      </w:pPr>
      <w:rPr>
        <w:rFonts w:hint="eastAsia"/>
      </w:rPr>
    </w:lvl>
    <w:lvl w:ilvl="5">
      <w:start w:val="1"/>
      <w:numFmt w:val="lowerRoman"/>
      <w:lvlText w:val="%6."/>
      <w:lvlJc w:val="right"/>
      <w:pPr>
        <w:tabs>
          <w:tab w:val="num" w:pos="-306"/>
        </w:tabs>
        <w:ind w:left="0" w:hanging="363"/>
      </w:pPr>
      <w:rPr>
        <w:rFonts w:hint="eastAsia"/>
      </w:rPr>
    </w:lvl>
    <w:lvl w:ilvl="6">
      <w:start w:val="1"/>
      <w:numFmt w:val="decimal"/>
      <w:lvlText w:val="%7."/>
      <w:lvlJc w:val="left"/>
      <w:pPr>
        <w:tabs>
          <w:tab w:val="num" w:pos="-306"/>
        </w:tabs>
        <w:ind w:left="0" w:hanging="363"/>
      </w:pPr>
      <w:rPr>
        <w:rFonts w:hint="eastAsia"/>
      </w:rPr>
    </w:lvl>
    <w:lvl w:ilvl="7">
      <w:start w:val="1"/>
      <w:numFmt w:val="lowerLetter"/>
      <w:lvlText w:val="%8)"/>
      <w:lvlJc w:val="left"/>
      <w:pPr>
        <w:tabs>
          <w:tab w:val="num" w:pos="-306"/>
        </w:tabs>
        <w:ind w:left="0" w:hanging="363"/>
      </w:pPr>
      <w:rPr>
        <w:rFonts w:hint="eastAsia"/>
      </w:rPr>
    </w:lvl>
    <w:lvl w:ilvl="8">
      <w:start w:val="1"/>
      <w:numFmt w:val="lowerRoman"/>
      <w:lvlText w:val="%9."/>
      <w:lvlJc w:val="right"/>
      <w:pPr>
        <w:tabs>
          <w:tab w:val="num" w:pos="-306"/>
        </w:tabs>
        <w:ind w:left="0" w:hanging="363"/>
      </w:pPr>
      <w:rPr>
        <w:rFonts w:hint="eastAsia"/>
      </w:rPr>
    </w:lvl>
  </w:abstractNum>
  <w:abstractNum w:abstractNumId="26">
    <w:nsid w:val="6D6C07CD"/>
    <w:multiLevelType w:val="multilevel"/>
    <w:tmpl w:val="7A408B34"/>
    <w:lvl w:ilvl="0">
      <w:start w:val="1"/>
      <w:numFmt w:val="lowerLetter"/>
      <w:pStyle w:val="af9"/>
      <w:lvlText w:val="%1)"/>
      <w:lvlJc w:val="left"/>
      <w:pPr>
        <w:tabs>
          <w:tab w:val="num" w:pos="839"/>
        </w:tabs>
        <w:ind w:left="839" w:hanging="419"/>
      </w:pPr>
      <w:rPr>
        <w:rFonts w:ascii="宋体" w:eastAsia="宋体" w:hint="eastAsia"/>
        <w:b w:val="0"/>
        <w:i w:val="0"/>
        <w:sz w:val="21"/>
      </w:rPr>
    </w:lvl>
    <w:lvl w:ilvl="1">
      <w:start w:val="1"/>
      <w:numFmt w:val="decimal"/>
      <w:pStyle w:val="afa"/>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7">
    <w:nsid w:val="6DBF04F4"/>
    <w:multiLevelType w:val="multilevel"/>
    <w:tmpl w:val="2F3A49C2"/>
    <w:lvl w:ilvl="0">
      <w:start w:val="1"/>
      <w:numFmt w:val="none"/>
      <w:pStyle w:val="af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8">
    <w:nsid w:val="6E6F6B25"/>
    <w:multiLevelType w:val="hybridMultilevel"/>
    <w:tmpl w:val="919EE0FE"/>
    <w:lvl w:ilvl="0" w:tplc="5C4BE74F">
      <w:start w:val="1"/>
      <w:numFmt w:val="bullet"/>
      <w:lvlText w:val="•"/>
      <w:lvlJc w:val="left"/>
      <w:pPr>
        <w:ind w:left="840" w:hanging="420"/>
      </w:pPr>
      <w:rPr>
        <w:rFonts w:ascii="Arial"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
  </w:num>
  <w:num w:numId="2">
    <w:abstractNumId w:val="27"/>
  </w:num>
  <w:num w:numId="3">
    <w:abstractNumId w:val="1"/>
  </w:num>
  <w:num w:numId="4">
    <w:abstractNumId w:val="14"/>
  </w:num>
  <w:num w:numId="5">
    <w:abstractNumId w:val="8"/>
  </w:num>
  <w:num w:numId="6">
    <w:abstractNumId w:val="18"/>
  </w:num>
  <w:num w:numId="7">
    <w:abstractNumId w:val="20"/>
  </w:num>
  <w:num w:numId="8">
    <w:abstractNumId w:val="13"/>
  </w:num>
  <w:num w:numId="9">
    <w:abstractNumId w:val="22"/>
  </w:num>
  <w:num w:numId="10">
    <w:abstractNumId w:val="26"/>
  </w:num>
  <w:num w:numId="11">
    <w:abstractNumId w:val="2"/>
  </w:num>
  <w:num w:numId="12">
    <w:abstractNumId w:val="16"/>
  </w:num>
  <w:num w:numId="13">
    <w:abstractNumId w:val="5"/>
  </w:num>
  <w:num w:numId="14">
    <w:abstractNumId w:val="21"/>
  </w:num>
  <w:num w:numId="15">
    <w:abstractNumId w:val="17"/>
  </w:num>
  <w:num w:numId="16">
    <w:abstractNumId w:val="10"/>
  </w:num>
  <w:num w:numId="17">
    <w:abstractNumId w:val="11"/>
  </w:num>
  <w:num w:numId="18">
    <w:abstractNumId w:val="4"/>
  </w:num>
  <w:num w:numId="19">
    <w:abstractNumId w:val="0"/>
  </w:num>
  <w:num w:numId="20">
    <w:abstractNumId w:val="6"/>
  </w:num>
  <w:num w:numId="21">
    <w:abstractNumId w:val="24"/>
  </w:num>
  <w:num w:numId="22">
    <w:abstractNumId w:val="15"/>
  </w:num>
  <w:num w:numId="23">
    <w:abstractNumId w:val="10"/>
  </w:num>
  <w:num w:numId="24">
    <w:abstractNumId w:val="9"/>
  </w:num>
  <w:num w:numId="25">
    <w:abstractNumId w:val="10"/>
  </w:num>
  <w:num w:numId="26">
    <w:abstractNumId w:val="10"/>
  </w:num>
  <w:num w:numId="27">
    <w:abstractNumId w:val="28"/>
  </w:num>
  <w:num w:numId="28">
    <w:abstractNumId w:val="10"/>
  </w:num>
  <w:num w:numId="29">
    <w:abstractNumId w:val="10"/>
  </w:num>
  <w:num w:numId="30">
    <w:abstractNumId w:val="10"/>
  </w:num>
  <w:num w:numId="31">
    <w:abstractNumId w:val="10"/>
  </w:num>
  <w:num w:numId="32">
    <w:abstractNumId w:val="12"/>
  </w:num>
  <w:num w:numId="33">
    <w:abstractNumId w:val="10"/>
  </w:num>
  <w:num w:numId="34">
    <w:abstractNumId w:val="25"/>
  </w:num>
  <w:num w:numId="35">
    <w:abstractNumId w:val="7"/>
  </w:num>
  <w:num w:numId="36">
    <w:abstractNumId w:val="10"/>
  </w:num>
  <w:num w:numId="37">
    <w:abstractNumId w:val="19"/>
  </w:num>
  <w:num w:numId="38">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1662"/>
    <w:rsid w:val="000059F9"/>
    <w:rsid w:val="00014F4C"/>
    <w:rsid w:val="00042B6E"/>
    <w:rsid w:val="0004595E"/>
    <w:rsid w:val="00047004"/>
    <w:rsid w:val="00052CDC"/>
    <w:rsid w:val="000546BA"/>
    <w:rsid w:val="00056905"/>
    <w:rsid w:val="00060B49"/>
    <w:rsid w:val="000654C0"/>
    <w:rsid w:val="0006584C"/>
    <w:rsid w:val="00065F32"/>
    <w:rsid w:val="000673B1"/>
    <w:rsid w:val="00071257"/>
    <w:rsid w:val="00071D5C"/>
    <w:rsid w:val="00072F74"/>
    <w:rsid w:val="00073DFC"/>
    <w:rsid w:val="000A2189"/>
    <w:rsid w:val="000A2E97"/>
    <w:rsid w:val="000A318B"/>
    <w:rsid w:val="000B0A7D"/>
    <w:rsid w:val="000B3846"/>
    <w:rsid w:val="000C6DEA"/>
    <w:rsid w:val="000D756E"/>
    <w:rsid w:val="000D7721"/>
    <w:rsid w:val="000E196A"/>
    <w:rsid w:val="000F1264"/>
    <w:rsid w:val="000F270F"/>
    <w:rsid w:val="000F5A89"/>
    <w:rsid w:val="0010108F"/>
    <w:rsid w:val="001101B7"/>
    <w:rsid w:val="00113317"/>
    <w:rsid w:val="00113534"/>
    <w:rsid w:val="00113E86"/>
    <w:rsid w:val="00114EE1"/>
    <w:rsid w:val="00115E96"/>
    <w:rsid w:val="00120F3E"/>
    <w:rsid w:val="00123452"/>
    <w:rsid w:val="00125DA8"/>
    <w:rsid w:val="00136268"/>
    <w:rsid w:val="001416AE"/>
    <w:rsid w:val="00144CEF"/>
    <w:rsid w:val="00153640"/>
    <w:rsid w:val="00154D97"/>
    <w:rsid w:val="0016124B"/>
    <w:rsid w:val="0016262D"/>
    <w:rsid w:val="001630B6"/>
    <w:rsid w:val="001705B4"/>
    <w:rsid w:val="001709F7"/>
    <w:rsid w:val="001745AC"/>
    <w:rsid w:val="001765A0"/>
    <w:rsid w:val="00177D65"/>
    <w:rsid w:val="001811D6"/>
    <w:rsid w:val="00182B04"/>
    <w:rsid w:val="001A010C"/>
    <w:rsid w:val="001A18FB"/>
    <w:rsid w:val="001A43B5"/>
    <w:rsid w:val="001A6625"/>
    <w:rsid w:val="001B178A"/>
    <w:rsid w:val="001B3B0F"/>
    <w:rsid w:val="001B4E83"/>
    <w:rsid w:val="001B6981"/>
    <w:rsid w:val="001C4152"/>
    <w:rsid w:val="001C473D"/>
    <w:rsid w:val="001C6733"/>
    <w:rsid w:val="001C6FD5"/>
    <w:rsid w:val="001D15FA"/>
    <w:rsid w:val="001D198A"/>
    <w:rsid w:val="001E4243"/>
    <w:rsid w:val="001F2F75"/>
    <w:rsid w:val="001F4B2B"/>
    <w:rsid w:val="001F798A"/>
    <w:rsid w:val="00205C9A"/>
    <w:rsid w:val="002116E6"/>
    <w:rsid w:val="00212029"/>
    <w:rsid w:val="00213B0A"/>
    <w:rsid w:val="00217ED5"/>
    <w:rsid w:val="00220F70"/>
    <w:rsid w:val="00226C62"/>
    <w:rsid w:val="0023070B"/>
    <w:rsid w:val="002348CC"/>
    <w:rsid w:val="00244547"/>
    <w:rsid w:val="00256428"/>
    <w:rsid w:val="00256796"/>
    <w:rsid w:val="00257E71"/>
    <w:rsid w:val="00261316"/>
    <w:rsid w:val="0028350E"/>
    <w:rsid w:val="002848A1"/>
    <w:rsid w:val="00292825"/>
    <w:rsid w:val="002A0AA9"/>
    <w:rsid w:val="002A2487"/>
    <w:rsid w:val="002A31AC"/>
    <w:rsid w:val="002A6DB1"/>
    <w:rsid w:val="002B1662"/>
    <w:rsid w:val="002B1CDC"/>
    <w:rsid w:val="002B363A"/>
    <w:rsid w:val="002B41B2"/>
    <w:rsid w:val="002B5553"/>
    <w:rsid w:val="002B669A"/>
    <w:rsid w:val="002D3628"/>
    <w:rsid w:val="002E1B26"/>
    <w:rsid w:val="002E6182"/>
    <w:rsid w:val="002F1548"/>
    <w:rsid w:val="002F73A9"/>
    <w:rsid w:val="00305753"/>
    <w:rsid w:val="003066B9"/>
    <w:rsid w:val="00307A0C"/>
    <w:rsid w:val="00307DAB"/>
    <w:rsid w:val="00313DE2"/>
    <w:rsid w:val="00321A6C"/>
    <w:rsid w:val="00322592"/>
    <w:rsid w:val="0032452F"/>
    <w:rsid w:val="003263B1"/>
    <w:rsid w:val="00333898"/>
    <w:rsid w:val="00334F85"/>
    <w:rsid w:val="0033768C"/>
    <w:rsid w:val="00337C89"/>
    <w:rsid w:val="00340AB2"/>
    <w:rsid w:val="003449F9"/>
    <w:rsid w:val="00347AF2"/>
    <w:rsid w:val="00355A6E"/>
    <w:rsid w:val="00355F1D"/>
    <w:rsid w:val="00361133"/>
    <w:rsid w:val="00361952"/>
    <w:rsid w:val="00362415"/>
    <w:rsid w:val="00366409"/>
    <w:rsid w:val="00366A40"/>
    <w:rsid w:val="003719B2"/>
    <w:rsid w:val="0037634B"/>
    <w:rsid w:val="003A25A9"/>
    <w:rsid w:val="003A77EE"/>
    <w:rsid w:val="003B0317"/>
    <w:rsid w:val="003B0623"/>
    <w:rsid w:val="003B06A3"/>
    <w:rsid w:val="003B3E98"/>
    <w:rsid w:val="003B4A64"/>
    <w:rsid w:val="003B5B21"/>
    <w:rsid w:val="003B6A5F"/>
    <w:rsid w:val="003B6F64"/>
    <w:rsid w:val="003B7468"/>
    <w:rsid w:val="003C2DFB"/>
    <w:rsid w:val="003C62E6"/>
    <w:rsid w:val="003C7D2C"/>
    <w:rsid w:val="003D3D5B"/>
    <w:rsid w:val="003E07FB"/>
    <w:rsid w:val="003E0F28"/>
    <w:rsid w:val="003F4002"/>
    <w:rsid w:val="003F4FA0"/>
    <w:rsid w:val="004136C5"/>
    <w:rsid w:val="00416F27"/>
    <w:rsid w:val="0041733B"/>
    <w:rsid w:val="004237D6"/>
    <w:rsid w:val="00426370"/>
    <w:rsid w:val="0044039C"/>
    <w:rsid w:val="00443402"/>
    <w:rsid w:val="00447466"/>
    <w:rsid w:val="00450D8A"/>
    <w:rsid w:val="00453313"/>
    <w:rsid w:val="00453555"/>
    <w:rsid w:val="00455640"/>
    <w:rsid w:val="00455663"/>
    <w:rsid w:val="004556D6"/>
    <w:rsid w:val="00456357"/>
    <w:rsid w:val="00462A2A"/>
    <w:rsid w:val="00463204"/>
    <w:rsid w:val="00470B53"/>
    <w:rsid w:val="00471C1B"/>
    <w:rsid w:val="00471CBD"/>
    <w:rsid w:val="00477683"/>
    <w:rsid w:val="004831C8"/>
    <w:rsid w:val="00483B9E"/>
    <w:rsid w:val="00487094"/>
    <w:rsid w:val="00492207"/>
    <w:rsid w:val="00493FE4"/>
    <w:rsid w:val="00494004"/>
    <w:rsid w:val="004940F3"/>
    <w:rsid w:val="0049424C"/>
    <w:rsid w:val="00496609"/>
    <w:rsid w:val="004A0368"/>
    <w:rsid w:val="004A2756"/>
    <w:rsid w:val="004A31AF"/>
    <w:rsid w:val="004A3703"/>
    <w:rsid w:val="004B243C"/>
    <w:rsid w:val="004B271B"/>
    <w:rsid w:val="004C4102"/>
    <w:rsid w:val="004C5832"/>
    <w:rsid w:val="004C5FA5"/>
    <w:rsid w:val="004D0393"/>
    <w:rsid w:val="004D472D"/>
    <w:rsid w:val="004D759F"/>
    <w:rsid w:val="004E7EFA"/>
    <w:rsid w:val="004F76CD"/>
    <w:rsid w:val="00503BBB"/>
    <w:rsid w:val="00503E75"/>
    <w:rsid w:val="0051079C"/>
    <w:rsid w:val="005121D3"/>
    <w:rsid w:val="00517FD4"/>
    <w:rsid w:val="0052077F"/>
    <w:rsid w:val="00530593"/>
    <w:rsid w:val="00541B1E"/>
    <w:rsid w:val="005428BB"/>
    <w:rsid w:val="0054346A"/>
    <w:rsid w:val="005475BA"/>
    <w:rsid w:val="005516A8"/>
    <w:rsid w:val="005517D5"/>
    <w:rsid w:val="005518B9"/>
    <w:rsid w:val="00552F70"/>
    <w:rsid w:val="00554C8F"/>
    <w:rsid w:val="00554FA7"/>
    <w:rsid w:val="005568A3"/>
    <w:rsid w:val="005620AA"/>
    <w:rsid w:val="00563912"/>
    <w:rsid w:val="0057123A"/>
    <w:rsid w:val="00573617"/>
    <w:rsid w:val="00574A6C"/>
    <w:rsid w:val="005756B0"/>
    <w:rsid w:val="005775D0"/>
    <w:rsid w:val="00583F4A"/>
    <w:rsid w:val="00584B70"/>
    <w:rsid w:val="00586E13"/>
    <w:rsid w:val="005953C7"/>
    <w:rsid w:val="00595E5C"/>
    <w:rsid w:val="0059712E"/>
    <w:rsid w:val="005A104C"/>
    <w:rsid w:val="005A4638"/>
    <w:rsid w:val="005A54CC"/>
    <w:rsid w:val="005A55B2"/>
    <w:rsid w:val="005A7CE9"/>
    <w:rsid w:val="005B2A4E"/>
    <w:rsid w:val="005B4621"/>
    <w:rsid w:val="005C3B97"/>
    <w:rsid w:val="005C6B2B"/>
    <w:rsid w:val="005C7CB1"/>
    <w:rsid w:val="005D0CBE"/>
    <w:rsid w:val="005D21FA"/>
    <w:rsid w:val="005D3117"/>
    <w:rsid w:val="005D5BAA"/>
    <w:rsid w:val="005E271D"/>
    <w:rsid w:val="005E579C"/>
    <w:rsid w:val="005F346B"/>
    <w:rsid w:val="005F43A3"/>
    <w:rsid w:val="005F6853"/>
    <w:rsid w:val="005F7FBF"/>
    <w:rsid w:val="00603484"/>
    <w:rsid w:val="006070B0"/>
    <w:rsid w:val="00614072"/>
    <w:rsid w:val="006164E6"/>
    <w:rsid w:val="00623B87"/>
    <w:rsid w:val="00627421"/>
    <w:rsid w:val="00630827"/>
    <w:rsid w:val="00631C83"/>
    <w:rsid w:val="0063289A"/>
    <w:rsid w:val="006359A4"/>
    <w:rsid w:val="0063750C"/>
    <w:rsid w:val="00643C16"/>
    <w:rsid w:val="00646421"/>
    <w:rsid w:val="00653610"/>
    <w:rsid w:val="0066087F"/>
    <w:rsid w:val="00663D77"/>
    <w:rsid w:val="006719FC"/>
    <w:rsid w:val="00672D0E"/>
    <w:rsid w:val="00677DC3"/>
    <w:rsid w:val="006814C8"/>
    <w:rsid w:val="0068369A"/>
    <w:rsid w:val="00685DC7"/>
    <w:rsid w:val="006917CF"/>
    <w:rsid w:val="00696502"/>
    <w:rsid w:val="00696970"/>
    <w:rsid w:val="006A55A6"/>
    <w:rsid w:val="006A666F"/>
    <w:rsid w:val="006B0688"/>
    <w:rsid w:val="006B1446"/>
    <w:rsid w:val="006B2468"/>
    <w:rsid w:val="006B330C"/>
    <w:rsid w:val="006B379D"/>
    <w:rsid w:val="006B47BE"/>
    <w:rsid w:val="006C3B83"/>
    <w:rsid w:val="006C5FEC"/>
    <w:rsid w:val="006D3859"/>
    <w:rsid w:val="006D3F30"/>
    <w:rsid w:val="006D5BF6"/>
    <w:rsid w:val="006E4B33"/>
    <w:rsid w:val="006F0777"/>
    <w:rsid w:val="00700638"/>
    <w:rsid w:val="0070463D"/>
    <w:rsid w:val="00706C35"/>
    <w:rsid w:val="0070715E"/>
    <w:rsid w:val="007127E6"/>
    <w:rsid w:val="007143B5"/>
    <w:rsid w:val="00717EB5"/>
    <w:rsid w:val="00723A42"/>
    <w:rsid w:val="00723B55"/>
    <w:rsid w:val="00727AA4"/>
    <w:rsid w:val="007302F9"/>
    <w:rsid w:val="007351D6"/>
    <w:rsid w:val="00743729"/>
    <w:rsid w:val="00750F88"/>
    <w:rsid w:val="00757DED"/>
    <w:rsid w:val="007648FC"/>
    <w:rsid w:val="007759CD"/>
    <w:rsid w:val="00777EB7"/>
    <w:rsid w:val="00785A53"/>
    <w:rsid w:val="007A3300"/>
    <w:rsid w:val="007A479E"/>
    <w:rsid w:val="007B0517"/>
    <w:rsid w:val="007B40D4"/>
    <w:rsid w:val="007B7CC4"/>
    <w:rsid w:val="007C2355"/>
    <w:rsid w:val="007C36A6"/>
    <w:rsid w:val="007C68EB"/>
    <w:rsid w:val="007C776B"/>
    <w:rsid w:val="007C7B75"/>
    <w:rsid w:val="007D08F9"/>
    <w:rsid w:val="007D4FD4"/>
    <w:rsid w:val="007E0029"/>
    <w:rsid w:val="007E166A"/>
    <w:rsid w:val="007E61FF"/>
    <w:rsid w:val="007F0136"/>
    <w:rsid w:val="007F05A8"/>
    <w:rsid w:val="007F0F35"/>
    <w:rsid w:val="007F49F9"/>
    <w:rsid w:val="007F4B39"/>
    <w:rsid w:val="007F586A"/>
    <w:rsid w:val="007F615E"/>
    <w:rsid w:val="007F7694"/>
    <w:rsid w:val="0080022F"/>
    <w:rsid w:val="00801953"/>
    <w:rsid w:val="00804C87"/>
    <w:rsid w:val="00815983"/>
    <w:rsid w:val="008175F9"/>
    <w:rsid w:val="00821732"/>
    <w:rsid w:val="00822536"/>
    <w:rsid w:val="008333FF"/>
    <w:rsid w:val="008372AC"/>
    <w:rsid w:val="00840C69"/>
    <w:rsid w:val="0084782C"/>
    <w:rsid w:val="00850761"/>
    <w:rsid w:val="0085296D"/>
    <w:rsid w:val="00854AD3"/>
    <w:rsid w:val="0086014E"/>
    <w:rsid w:val="008619B0"/>
    <w:rsid w:val="00864524"/>
    <w:rsid w:val="00867318"/>
    <w:rsid w:val="008753EC"/>
    <w:rsid w:val="008771EF"/>
    <w:rsid w:val="00882F47"/>
    <w:rsid w:val="00886A7C"/>
    <w:rsid w:val="00890629"/>
    <w:rsid w:val="00890F9C"/>
    <w:rsid w:val="008937E8"/>
    <w:rsid w:val="00894824"/>
    <w:rsid w:val="00896783"/>
    <w:rsid w:val="00896D15"/>
    <w:rsid w:val="0089737E"/>
    <w:rsid w:val="008973AB"/>
    <w:rsid w:val="008A4A81"/>
    <w:rsid w:val="008A4F54"/>
    <w:rsid w:val="008B1AEB"/>
    <w:rsid w:val="008B5709"/>
    <w:rsid w:val="008C20BF"/>
    <w:rsid w:val="008C51A2"/>
    <w:rsid w:val="008C60EA"/>
    <w:rsid w:val="008C68E7"/>
    <w:rsid w:val="008C6C50"/>
    <w:rsid w:val="008D05E2"/>
    <w:rsid w:val="008D1E66"/>
    <w:rsid w:val="008E1494"/>
    <w:rsid w:val="008E1562"/>
    <w:rsid w:val="008E208A"/>
    <w:rsid w:val="008E2B91"/>
    <w:rsid w:val="008E3537"/>
    <w:rsid w:val="008E64FC"/>
    <w:rsid w:val="008F2C87"/>
    <w:rsid w:val="008F3C9C"/>
    <w:rsid w:val="008F63C5"/>
    <w:rsid w:val="008F6839"/>
    <w:rsid w:val="009001D9"/>
    <w:rsid w:val="00900E2F"/>
    <w:rsid w:val="0090712D"/>
    <w:rsid w:val="0090780D"/>
    <w:rsid w:val="00913BC0"/>
    <w:rsid w:val="0091727B"/>
    <w:rsid w:val="00922FA4"/>
    <w:rsid w:val="00923F9B"/>
    <w:rsid w:val="009308BE"/>
    <w:rsid w:val="00935702"/>
    <w:rsid w:val="00950312"/>
    <w:rsid w:val="00967E66"/>
    <w:rsid w:val="00970027"/>
    <w:rsid w:val="00974BDC"/>
    <w:rsid w:val="00975301"/>
    <w:rsid w:val="009753BA"/>
    <w:rsid w:val="009757A0"/>
    <w:rsid w:val="009811D8"/>
    <w:rsid w:val="00984B3C"/>
    <w:rsid w:val="00997EC4"/>
    <w:rsid w:val="009A0D6F"/>
    <w:rsid w:val="009A1B5B"/>
    <w:rsid w:val="009A1DD3"/>
    <w:rsid w:val="009A3F34"/>
    <w:rsid w:val="009A6017"/>
    <w:rsid w:val="009B0FFA"/>
    <w:rsid w:val="009B4144"/>
    <w:rsid w:val="009B620B"/>
    <w:rsid w:val="009C1F90"/>
    <w:rsid w:val="009C3F65"/>
    <w:rsid w:val="009C793F"/>
    <w:rsid w:val="009D1625"/>
    <w:rsid w:val="009D2235"/>
    <w:rsid w:val="009D2B03"/>
    <w:rsid w:val="009D4819"/>
    <w:rsid w:val="009E156D"/>
    <w:rsid w:val="009E7116"/>
    <w:rsid w:val="009F2914"/>
    <w:rsid w:val="009F5DA2"/>
    <w:rsid w:val="009F6630"/>
    <w:rsid w:val="00A0251F"/>
    <w:rsid w:val="00A05F59"/>
    <w:rsid w:val="00A06D6D"/>
    <w:rsid w:val="00A140A2"/>
    <w:rsid w:val="00A23698"/>
    <w:rsid w:val="00A2391C"/>
    <w:rsid w:val="00A25B94"/>
    <w:rsid w:val="00A264FC"/>
    <w:rsid w:val="00A267F0"/>
    <w:rsid w:val="00A3559C"/>
    <w:rsid w:val="00A426A4"/>
    <w:rsid w:val="00A43B8B"/>
    <w:rsid w:val="00A52B53"/>
    <w:rsid w:val="00A55DA1"/>
    <w:rsid w:val="00A607F1"/>
    <w:rsid w:val="00A630C5"/>
    <w:rsid w:val="00A64266"/>
    <w:rsid w:val="00A6676B"/>
    <w:rsid w:val="00A66E93"/>
    <w:rsid w:val="00A70422"/>
    <w:rsid w:val="00A72E56"/>
    <w:rsid w:val="00A74146"/>
    <w:rsid w:val="00A76C7C"/>
    <w:rsid w:val="00A83C7F"/>
    <w:rsid w:val="00A93C4D"/>
    <w:rsid w:val="00A9734F"/>
    <w:rsid w:val="00AA0110"/>
    <w:rsid w:val="00AA49C1"/>
    <w:rsid w:val="00AB036F"/>
    <w:rsid w:val="00AB643B"/>
    <w:rsid w:val="00AC1867"/>
    <w:rsid w:val="00AC3021"/>
    <w:rsid w:val="00AC5200"/>
    <w:rsid w:val="00AC5D4C"/>
    <w:rsid w:val="00AD1FBB"/>
    <w:rsid w:val="00AE05CE"/>
    <w:rsid w:val="00AE1BB4"/>
    <w:rsid w:val="00AE713C"/>
    <w:rsid w:val="00AF2A28"/>
    <w:rsid w:val="00AF35AB"/>
    <w:rsid w:val="00B10E73"/>
    <w:rsid w:val="00B10F4E"/>
    <w:rsid w:val="00B1190D"/>
    <w:rsid w:val="00B1526A"/>
    <w:rsid w:val="00B1768A"/>
    <w:rsid w:val="00B2049A"/>
    <w:rsid w:val="00B278CE"/>
    <w:rsid w:val="00B33291"/>
    <w:rsid w:val="00B356FE"/>
    <w:rsid w:val="00B443D4"/>
    <w:rsid w:val="00B455B6"/>
    <w:rsid w:val="00B45C4A"/>
    <w:rsid w:val="00B4739F"/>
    <w:rsid w:val="00B50151"/>
    <w:rsid w:val="00B50229"/>
    <w:rsid w:val="00B5094B"/>
    <w:rsid w:val="00B56583"/>
    <w:rsid w:val="00B5746F"/>
    <w:rsid w:val="00B71330"/>
    <w:rsid w:val="00B726D3"/>
    <w:rsid w:val="00B737F9"/>
    <w:rsid w:val="00B74A88"/>
    <w:rsid w:val="00B753E3"/>
    <w:rsid w:val="00B90F0A"/>
    <w:rsid w:val="00B94FCA"/>
    <w:rsid w:val="00B96304"/>
    <w:rsid w:val="00B96689"/>
    <w:rsid w:val="00BA37DF"/>
    <w:rsid w:val="00BC1AEB"/>
    <w:rsid w:val="00BC1FAB"/>
    <w:rsid w:val="00BC4131"/>
    <w:rsid w:val="00BD0052"/>
    <w:rsid w:val="00BD1E73"/>
    <w:rsid w:val="00BD3118"/>
    <w:rsid w:val="00BE3E88"/>
    <w:rsid w:val="00BF4C1A"/>
    <w:rsid w:val="00BF64DF"/>
    <w:rsid w:val="00C00F3B"/>
    <w:rsid w:val="00C1160D"/>
    <w:rsid w:val="00C15684"/>
    <w:rsid w:val="00C21E16"/>
    <w:rsid w:val="00C221DA"/>
    <w:rsid w:val="00C24945"/>
    <w:rsid w:val="00C26888"/>
    <w:rsid w:val="00C30CD6"/>
    <w:rsid w:val="00C37841"/>
    <w:rsid w:val="00C40B73"/>
    <w:rsid w:val="00C42AF9"/>
    <w:rsid w:val="00C436D2"/>
    <w:rsid w:val="00C47789"/>
    <w:rsid w:val="00C47806"/>
    <w:rsid w:val="00C53FCD"/>
    <w:rsid w:val="00C56B97"/>
    <w:rsid w:val="00C72F2A"/>
    <w:rsid w:val="00C75B20"/>
    <w:rsid w:val="00C76C6D"/>
    <w:rsid w:val="00C832EA"/>
    <w:rsid w:val="00C86E1E"/>
    <w:rsid w:val="00C91E61"/>
    <w:rsid w:val="00C94B4E"/>
    <w:rsid w:val="00C96555"/>
    <w:rsid w:val="00C96EE7"/>
    <w:rsid w:val="00CA02D0"/>
    <w:rsid w:val="00CA5C59"/>
    <w:rsid w:val="00CA6FE6"/>
    <w:rsid w:val="00CB10CF"/>
    <w:rsid w:val="00CB312E"/>
    <w:rsid w:val="00CB6BFB"/>
    <w:rsid w:val="00CB7B1A"/>
    <w:rsid w:val="00CC71D1"/>
    <w:rsid w:val="00CC7524"/>
    <w:rsid w:val="00CD02A5"/>
    <w:rsid w:val="00CD20DA"/>
    <w:rsid w:val="00CD34B5"/>
    <w:rsid w:val="00CE6ACC"/>
    <w:rsid w:val="00CE78D4"/>
    <w:rsid w:val="00CF2676"/>
    <w:rsid w:val="00CF491E"/>
    <w:rsid w:val="00D00D90"/>
    <w:rsid w:val="00D04ACC"/>
    <w:rsid w:val="00D10B3E"/>
    <w:rsid w:val="00D12B2D"/>
    <w:rsid w:val="00D17860"/>
    <w:rsid w:val="00D21D2E"/>
    <w:rsid w:val="00D246E5"/>
    <w:rsid w:val="00D33A69"/>
    <w:rsid w:val="00D34257"/>
    <w:rsid w:val="00D35610"/>
    <w:rsid w:val="00D36030"/>
    <w:rsid w:val="00D36513"/>
    <w:rsid w:val="00D54ADB"/>
    <w:rsid w:val="00D561B6"/>
    <w:rsid w:val="00D66CAB"/>
    <w:rsid w:val="00D700DA"/>
    <w:rsid w:val="00D70D02"/>
    <w:rsid w:val="00D71324"/>
    <w:rsid w:val="00D807BE"/>
    <w:rsid w:val="00D80F64"/>
    <w:rsid w:val="00D81136"/>
    <w:rsid w:val="00D843DE"/>
    <w:rsid w:val="00D851AE"/>
    <w:rsid w:val="00D876D1"/>
    <w:rsid w:val="00D87E1F"/>
    <w:rsid w:val="00D9006F"/>
    <w:rsid w:val="00D92ADC"/>
    <w:rsid w:val="00D93E81"/>
    <w:rsid w:val="00DA08A9"/>
    <w:rsid w:val="00DA0AEB"/>
    <w:rsid w:val="00DA2CB6"/>
    <w:rsid w:val="00DA3123"/>
    <w:rsid w:val="00DA33A5"/>
    <w:rsid w:val="00DA54F9"/>
    <w:rsid w:val="00DA7BD9"/>
    <w:rsid w:val="00DB10A7"/>
    <w:rsid w:val="00DB3C81"/>
    <w:rsid w:val="00DB5E9D"/>
    <w:rsid w:val="00DD08D3"/>
    <w:rsid w:val="00DD5BB9"/>
    <w:rsid w:val="00DD6BA0"/>
    <w:rsid w:val="00DE3176"/>
    <w:rsid w:val="00DE5E2E"/>
    <w:rsid w:val="00DE7B99"/>
    <w:rsid w:val="00DF2D10"/>
    <w:rsid w:val="00DF48C1"/>
    <w:rsid w:val="00DF55F1"/>
    <w:rsid w:val="00DF6E8C"/>
    <w:rsid w:val="00DF79FA"/>
    <w:rsid w:val="00E0221C"/>
    <w:rsid w:val="00E16417"/>
    <w:rsid w:val="00E16B90"/>
    <w:rsid w:val="00E24DD0"/>
    <w:rsid w:val="00E257D4"/>
    <w:rsid w:val="00E25DFA"/>
    <w:rsid w:val="00E26D38"/>
    <w:rsid w:val="00E308E8"/>
    <w:rsid w:val="00E37A96"/>
    <w:rsid w:val="00E37D2E"/>
    <w:rsid w:val="00E44078"/>
    <w:rsid w:val="00E5557B"/>
    <w:rsid w:val="00E56D70"/>
    <w:rsid w:val="00E67718"/>
    <w:rsid w:val="00E72DD9"/>
    <w:rsid w:val="00E758B4"/>
    <w:rsid w:val="00E7754A"/>
    <w:rsid w:val="00E8251A"/>
    <w:rsid w:val="00E83CF5"/>
    <w:rsid w:val="00E9632D"/>
    <w:rsid w:val="00EA4BDE"/>
    <w:rsid w:val="00EA7B1E"/>
    <w:rsid w:val="00EB18DA"/>
    <w:rsid w:val="00EB66AA"/>
    <w:rsid w:val="00EC0A04"/>
    <w:rsid w:val="00EC313A"/>
    <w:rsid w:val="00EC394B"/>
    <w:rsid w:val="00ED37F3"/>
    <w:rsid w:val="00ED3972"/>
    <w:rsid w:val="00EE1C82"/>
    <w:rsid w:val="00EE53B4"/>
    <w:rsid w:val="00EE59F4"/>
    <w:rsid w:val="00EE6D13"/>
    <w:rsid w:val="00EF05C9"/>
    <w:rsid w:val="00EF140A"/>
    <w:rsid w:val="00EF3403"/>
    <w:rsid w:val="00EF394F"/>
    <w:rsid w:val="00EF54B5"/>
    <w:rsid w:val="00EF6122"/>
    <w:rsid w:val="00EF6D5C"/>
    <w:rsid w:val="00F0106E"/>
    <w:rsid w:val="00F0254B"/>
    <w:rsid w:val="00F0679C"/>
    <w:rsid w:val="00F141CD"/>
    <w:rsid w:val="00F14F90"/>
    <w:rsid w:val="00F153CA"/>
    <w:rsid w:val="00F2308A"/>
    <w:rsid w:val="00F37028"/>
    <w:rsid w:val="00F40909"/>
    <w:rsid w:val="00F45DA1"/>
    <w:rsid w:val="00F47796"/>
    <w:rsid w:val="00F5110F"/>
    <w:rsid w:val="00F602F6"/>
    <w:rsid w:val="00F66189"/>
    <w:rsid w:val="00F86A9C"/>
    <w:rsid w:val="00F87873"/>
    <w:rsid w:val="00F948D5"/>
    <w:rsid w:val="00FA6BFE"/>
    <w:rsid w:val="00FA7D6B"/>
    <w:rsid w:val="00FB5E34"/>
    <w:rsid w:val="00FC2A90"/>
    <w:rsid w:val="00FC621B"/>
    <w:rsid w:val="00FD3FE3"/>
    <w:rsid w:val="00FD6575"/>
    <w:rsid w:val="00FD7530"/>
    <w:rsid w:val="00FE0705"/>
    <w:rsid w:val="00FE0A94"/>
    <w:rsid w:val="00FE25F4"/>
    <w:rsid w:val="00FE389B"/>
    <w:rsid w:val="00FE68C7"/>
    <w:rsid w:val="00FF16D4"/>
    <w:rsid w:val="00FF30AF"/>
    <w:rsid w:val="00FF4635"/>
    <w:rsid w:val="00FF5D64"/>
    <w:rsid w:val="00FF75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Firs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c">
    <w:name w:val="Normal"/>
    <w:qFormat/>
    <w:rsid w:val="002B1662"/>
    <w:pPr>
      <w:widowControl w:val="0"/>
      <w:jc w:val="both"/>
    </w:pPr>
    <w:rPr>
      <w:rFonts w:ascii="Times New Roman" w:eastAsia="宋体" w:hAnsi="Times New Roman" w:cs="Times New Roman"/>
      <w:szCs w:val="24"/>
    </w:rPr>
  </w:style>
  <w:style w:type="paragraph" w:styleId="1">
    <w:name w:val="heading 1"/>
    <w:aliases w:val="H1,h1,Level 1 Topic Heading,PIM 1,Normal + Font: Helvetica,Bold,Space Before 12 pt,Not Bold,Section Head,1st level,l1,1,H11,H12,H13,H14,H15,H16,H17,Title1,标准章,章节,标题 11,Heading 11,level 1,Level 1 Head,Heading 0,1.,heading 1,Appendix,H,H18"/>
    <w:basedOn w:val="afc"/>
    <w:next w:val="afc"/>
    <w:link w:val="1Char"/>
    <w:qFormat/>
    <w:rsid w:val="002B1662"/>
    <w:pPr>
      <w:keepNext/>
      <w:keepLines/>
      <w:spacing w:before="340" w:after="330" w:line="576" w:lineRule="auto"/>
      <w:outlineLvl w:val="0"/>
    </w:pPr>
    <w:rPr>
      <w:b/>
      <w:kern w:val="44"/>
      <w:sz w:val="44"/>
      <w:szCs w:val="20"/>
    </w:rPr>
  </w:style>
  <w:style w:type="paragraph" w:styleId="2">
    <w:name w:val="heading 2"/>
    <w:basedOn w:val="afc"/>
    <w:next w:val="afc"/>
    <w:link w:val="2Char"/>
    <w:unhideWhenUsed/>
    <w:qFormat/>
    <w:rsid w:val="002B1662"/>
    <w:pPr>
      <w:keepNext/>
      <w:keepLines/>
      <w:spacing w:before="260" w:after="260" w:line="416" w:lineRule="auto"/>
      <w:outlineLvl w:val="1"/>
    </w:pPr>
    <w:rPr>
      <w:rFonts w:ascii="Cambria" w:hAnsi="Cambria"/>
      <w:b/>
      <w:bCs/>
      <w:sz w:val="32"/>
      <w:szCs w:val="32"/>
    </w:rPr>
  </w:style>
  <w:style w:type="paragraph" w:styleId="3">
    <w:name w:val="heading 3"/>
    <w:basedOn w:val="afc"/>
    <w:next w:val="afc"/>
    <w:link w:val="3Char"/>
    <w:unhideWhenUsed/>
    <w:qFormat/>
    <w:rsid w:val="002B1662"/>
    <w:pPr>
      <w:keepNext/>
      <w:keepLines/>
      <w:spacing w:before="260" w:after="260" w:line="416" w:lineRule="auto"/>
      <w:ind w:left="425" w:hanging="425"/>
      <w:outlineLvl w:val="2"/>
    </w:pPr>
    <w:rPr>
      <w:b/>
      <w:bCs/>
      <w:sz w:val="32"/>
      <w:szCs w:val="32"/>
    </w:rPr>
  </w:style>
  <w:style w:type="paragraph" w:styleId="4">
    <w:name w:val="heading 4"/>
    <w:basedOn w:val="afc"/>
    <w:next w:val="afc"/>
    <w:link w:val="4Char"/>
    <w:semiHidden/>
    <w:unhideWhenUsed/>
    <w:qFormat/>
    <w:rsid w:val="002B1662"/>
    <w:pPr>
      <w:keepNext/>
      <w:keepLines/>
      <w:spacing w:before="280" w:after="290" w:line="376" w:lineRule="auto"/>
      <w:ind w:left="425" w:hanging="425"/>
      <w:outlineLvl w:val="3"/>
    </w:pPr>
    <w:rPr>
      <w:rFonts w:ascii="Cambria" w:hAnsi="Cambria"/>
      <w:b/>
      <w:bCs/>
      <w:sz w:val="28"/>
      <w:szCs w:val="28"/>
    </w:rPr>
  </w:style>
  <w:style w:type="character" w:default="1" w:styleId="afd">
    <w:name w:val="Default Paragraph Font"/>
    <w:uiPriority w:val="1"/>
    <w:semiHidden/>
    <w:unhideWhenUsed/>
  </w:style>
  <w:style w:type="table" w:default="1" w:styleId="afe">
    <w:name w:val="Normal Table"/>
    <w:uiPriority w:val="99"/>
    <w:semiHidden/>
    <w:unhideWhenUsed/>
    <w:qFormat/>
    <w:tblPr>
      <w:tblInd w:w="0" w:type="dxa"/>
      <w:tblCellMar>
        <w:top w:w="0" w:type="dxa"/>
        <w:left w:w="108" w:type="dxa"/>
        <w:bottom w:w="0" w:type="dxa"/>
        <w:right w:w="108" w:type="dxa"/>
      </w:tblCellMar>
    </w:tblPr>
  </w:style>
  <w:style w:type="numbering" w:default="1" w:styleId="aff">
    <w:name w:val="No List"/>
    <w:uiPriority w:val="99"/>
    <w:semiHidden/>
    <w:unhideWhenUsed/>
  </w:style>
  <w:style w:type="character" w:customStyle="1" w:styleId="1Char">
    <w:name w:val="标题 1 Char"/>
    <w:aliases w:val="H1 Char,h1 Char,Level 1 Topic Heading Char,PIM 1 Char,Normal + Font: Helvetica Char,Bold Char,Space Before 12 pt Char,Not Bold Char,Section Head Char,1st level Char,l1 Char,1 Char,H11 Char,H12 Char,H13 Char,H14 Char,H15 Char,H16 Char,H17 Char"/>
    <w:basedOn w:val="afd"/>
    <w:link w:val="1"/>
    <w:rsid w:val="002B1662"/>
    <w:rPr>
      <w:rFonts w:ascii="Times New Roman" w:eastAsia="宋体" w:hAnsi="Times New Roman" w:cs="Times New Roman"/>
      <w:b/>
      <w:kern w:val="44"/>
      <w:sz w:val="44"/>
      <w:szCs w:val="20"/>
    </w:rPr>
  </w:style>
  <w:style w:type="character" w:customStyle="1" w:styleId="2Char">
    <w:name w:val="标题 2 Char"/>
    <w:basedOn w:val="afd"/>
    <w:link w:val="2"/>
    <w:rsid w:val="002B1662"/>
    <w:rPr>
      <w:rFonts w:ascii="Cambria" w:eastAsia="宋体" w:hAnsi="Cambria" w:cs="Times New Roman"/>
      <w:b/>
      <w:bCs/>
      <w:sz w:val="32"/>
      <w:szCs w:val="32"/>
    </w:rPr>
  </w:style>
  <w:style w:type="character" w:customStyle="1" w:styleId="3Char">
    <w:name w:val="标题 3 Char"/>
    <w:basedOn w:val="afd"/>
    <w:link w:val="3"/>
    <w:rsid w:val="002B1662"/>
    <w:rPr>
      <w:rFonts w:ascii="Times New Roman" w:eastAsia="宋体" w:hAnsi="Times New Roman" w:cs="Times New Roman"/>
      <w:b/>
      <w:bCs/>
      <w:sz w:val="32"/>
      <w:szCs w:val="32"/>
    </w:rPr>
  </w:style>
  <w:style w:type="character" w:customStyle="1" w:styleId="4Char">
    <w:name w:val="标题 4 Char"/>
    <w:basedOn w:val="afd"/>
    <w:link w:val="4"/>
    <w:semiHidden/>
    <w:rsid w:val="002B1662"/>
    <w:rPr>
      <w:rFonts w:ascii="Cambria" w:eastAsia="宋体" w:hAnsi="Cambria" w:cs="Times New Roman"/>
      <w:b/>
      <w:bCs/>
      <w:sz w:val="28"/>
      <w:szCs w:val="28"/>
    </w:rPr>
  </w:style>
  <w:style w:type="paragraph" w:customStyle="1" w:styleId="aff0">
    <w:name w:val="段"/>
    <w:link w:val="Char"/>
    <w:qFormat/>
    <w:rsid w:val="002B166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0"/>
    <w:qFormat/>
    <w:rsid w:val="002B1662"/>
    <w:rPr>
      <w:rFonts w:ascii="宋体" w:eastAsia="宋体" w:hAnsi="Times New Roman" w:cs="Times New Roman"/>
      <w:noProof/>
      <w:kern w:val="0"/>
      <w:szCs w:val="20"/>
    </w:rPr>
  </w:style>
  <w:style w:type="paragraph" w:customStyle="1" w:styleId="a7">
    <w:name w:val="一级条标题"/>
    <w:next w:val="aff0"/>
    <w:link w:val="Char0"/>
    <w:qFormat/>
    <w:rsid w:val="002B1662"/>
    <w:pPr>
      <w:numPr>
        <w:ilvl w:val="1"/>
        <w:numId w:val="16"/>
      </w:numPr>
      <w:spacing w:beforeLines="50" w:afterLines="50"/>
      <w:outlineLvl w:val="2"/>
    </w:pPr>
    <w:rPr>
      <w:rFonts w:ascii="黑体" w:eastAsia="黑体" w:hAnsi="Times New Roman" w:cs="Times New Roman"/>
      <w:kern w:val="0"/>
      <w:szCs w:val="21"/>
    </w:rPr>
  </w:style>
  <w:style w:type="paragraph" w:customStyle="1" w:styleId="aff1">
    <w:name w:val="标准书脚_奇数页"/>
    <w:rsid w:val="002B1662"/>
    <w:pPr>
      <w:spacing w:before="120"/>
      <w:ind w:right="198"/>
      <w:jc w:val="right"/>
    </w:pPr>
    <w:rPr>
      <w:rFonts w:ascii="宋体" w:eastAsia="宋体" w:hAnsi="Times New Roman" w:cs="Times New Roman"/>
      <w:kern w:val="0"/>
      <w:sz w:val="18"/>
      <w:szCs w:val="18"/>
    </w:rPr>
  </w:style>
  <w:style w:type="paragraph" w:customStyle="1" w:styleId="aff2">
    <w:name w:val="标准书眉_奇数页"/>
    <w:next w:val="afc"/>
    <w:rsid w:val="002B1662"/>
    <w:pPr>
      <w:tabs>
        <w:tab w:val="center" w:pos="4154"/>
        <w:tab w:val="right" w:pos="8306"/>
      </w:tabs>
      <w:spacing w:after="220"/>
      <w:jc w:val="right"/>
    </w:pPr>
    <w:rPr>
      <w:rFonts w:ascii="黑体" w:eastAsia="黑体" w:hAnsi="Times New Roman" w:cs="Times New Roman"/>
      <w:noProof/>
      <w:kern w:val="0"/>
      <w:szCs w:val="21"/>
    </w:rPr>
  </w:style>
  <w:style w:type="paragraph" w:customStyle="1" w:styleId="a6">
    <w:name w:val="章标题"/>
    <w:next w:val="aff0"/>
    <w:link w:val="Char1"/>
    <w:qFormat/>
    <w:rsid w:val="002B1662"/>
    <w:pPr>
      <w:numPr>
        <w:numId w:val="16"/>
      </w:numPr>
      <w:spacing w:beforeLines="100" w:afterLines="100"/>
      <w:jc w:val="both"/>
      <w:outlineLvl w:val="1"/>
    </w:pPr>
    <w:rPr>
      <w:rFonts w:ascii="黑体" w:eastAsia="黑体" w:hAnsi="Times New Roman" w:cs="Times New Roman"/>
      <w:kern w:val="0"/>
      <w:szCs w:val="20"/>
    </w:rPr>
  </w:style>
  <w:style w:type="paragraph" w:customStyle="1" w:styleId="a8">
    <w:name w:val="二级条标题"/>
    <w:basedOn w:val="a7"/>
    <w:next w:val="aff0"/>
    <w:qFormat/>
    <w:rsid w:val="002B1662"/>
    <w:pPr>
      <w:numPr>
        <w:ilvl w:val="2"/>
      </w:numPr>
      <w:spacing w:before="50" w:after="50"/>
      <w:outlineLvl w:val="3"/>
    </w:pPr>
  </w:style>
  <w:style w:type="paragraph" w:customStyle="1" w:styleId="20">
    <w:name w:val="封面标准号2"/>
    <w:rsid w:val="002B1662"/>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e">
    <w:name w:val="列项——（一级）"/>
    <w:rsid w:val="002B1662"/>
    <w:pPr>
      <w:widowControl w:val="0"/>
      <w:numPr>
        <w:numId w:val="4"/>
      </w:numPr>
      <w:jc w:val="both"/>
    </w:pPr>
    <w:rPr>
      <w:rFonts w:ascii="宋体" w:eastAsia="宋体" w:hAnsi="Times New Roman" w:cs="Times New Roman"/>
      <w:kern w:val="0"/>
      <w:szCs w:val="20"/>
    </w:rPr>
  </w:style>
  <w:style w:type="paragraph" w:customStyle="1" w:styleId="af">
    <w:name w:val="列项●（二级）"/>
    <w:rsid w:val="002B1662"/>
    <w:pPr>
      <w:numPr>
        <w:ilvl w:val="1"/>
        <w:numId w:val="4"/>
      </w:numPr>
      <w:tabs>
        <w:tab w:val="left" w:pos="840"/>
      </w:tabs>
      <w:jc w:val="both"/>
    </w:pPr>
    <w:rPr>
      <w:rFonts w:ascii="宋体" w:eastAsia="宋体" w:hAnsi="Times New Roman" w:cs="Times New Roman"/>
      <w:kern w:val="0"/>
      <w:szCs w:val="20"/>
    </w:rPr>
  </w:style>
  <w:style w:type="paragraph" w:customStyle="1" w:styleId="aff3">
    <w:name w:val="目次、标准名称标题"/>
    <w:basedOn w:val="afc"/>
    <w:next w:val="aff0"/>
    <w:rsid w:val="002B166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三级条标题"/>
    <w:basedOn w:val="a8"/>
    <w:next w:val="aff0"/>
    <w:rsid w:val="002B1662"/>
    <w:pPr>
      <w:numPr>
        <w:ilvl w:val="0"/>
        <w:numId w:val="0"/>
      </w:numPr>
      <w:outlineLvl w:val="4"/>
    </w:pPr>
  </w:style>
  <w:style w:type="paragraph" w:customStyle="1" w:styleId="a1">
    <w:name w:val="示例"/>
    <w:next w:val="aff5"/>
    <w:rsid w:val="002B1662"/>
    <w:pPr>
      <w:widowControl w:val="0"/>
      <w:numPr>
        <w:numId w:val="1"/>
      </w:numPr>
      <w:jc w:val="both"/>
    </w:pPr>
    <w:rPr>
      <w:rFonts w:ascii="宋体" w:eastAsia="宋体" w:hAnsi="Times New Roman" w:cs="Times New Roman"/>
      <w:kern w:val="0"/>
      <w:sz w:val="18"/>
      <w:szCs w:val="18"/>
    </w:rPr>
  </w:style>
  <w:style w:type="paragraph" w:customStyle="1" w:styleId="af4">
    <w:name w:val="数字编号列项（二级）"/>
    <w:rsid w:val="002B1662"/>
    <w:pPr>
      <w:numPr>
        <w:ilvl w:val="1"/>
        <w:numId w:val="15"/>
      </w:numPr>
      <w:jc w:val="both"/>
    </w:pPr>
    <w:rPr>
      <w:rFonts w:ascii="宋体" w:eastAsia="宋体" w:hAnsi="Times New Roman" w:cs="Times New Roman"/>
      <w:kern w:val="0"/>
      <w:szCs w:val="20"/>
    </w:rPr>
  </w:style>
  <w:style w:type="paragraph" w:customStyle="1" w:styleId="a9">
    <w:name w:val="四级条标题"/>
    <w:basedOn w:val="aff4"/>
    <w:next w:val="aff0"/>
    <w:qFormat/>
    <w:rsid w:val="002B1662"/>
    <w:pPr>
      <w:numPr>
        <w:ilvl w:val="4"/>
        <w:numId w:val="16"/>
      </w:numPr>
      <w:outlineLvl w:val="5"/>
    </w:pPr>
  </w:style>
  <w:style w:type="paragraph" w:customStyle="1" w:styleId="aa">
    <w:name w:val="五级条标题"/>
    <w:basedOn w:val="a9"/>
    <w:next w:val="aff0"/>
    <w:qFormat/>
    <w:rsid w:val="002B1662"/>
    <w:pPr>
      <w:numPr>
        <w:ilvl w:val="5"/>
      </w:numPr>
      <w:outlineLvl w:val="6"/>
    </w:pPr>
  </w:style>
  <w:style w:type="paragraph" w:styleId="aff6">
    <w:name w:val="footer"/>
    <w:basedOn w:val="afc"/>
    <w:link w:val="Char2"/>
    <w:rsid w:val="002B1662"/>
    <w:pPr>
      <w:snapToGrid w:val="0"/>
      <w:ind w:rightChars="100" w:right="210"/>
      <w:jc w:val="right"/>
    </w:pPr>
    <w:rPr>
      <w:sz w:val="18"/>
      <w:szCs w:val="18"/>
    </w:rPr>
  </w:style>
  <w:style w:type="character" w:customStyle="1" w:styleId="Char2">
    <w:name w:val="页脚 Char"/>
    <w:basedOn w:val="afd"/>
    <w:link w:val="aff6"/>
    <w:rsid w:val="002B1662"/>
    <w:rPr>
      <w:rFonts w:ascii="Times New Roman" w:eastAsia="宋体" w:hAnsi="Times New Roman" w:cs="Times New Roman"/>
      <w:sz w:val="18"/>
      <w:szCs w:val="18"/>
    </w:rPr>
  </w:style>
  <w:style w:type="paragraph" w:styleId="aff7">
    <w:name w:val="header"/>
    <w:basedOn w:val="afc"/>
    <w:link w:val="Char3"/>
    <w:uiPriority w:val="99"/>
    <w:rsid w:val="002B1662"/>
    <w:pPr>
      <w:snapToGrid w:val="0"/>
      <w:jc w:val="left"/>
    </w:pPr>
    <w:rPr>
      <w:sz w:val="18"/>
      <w:szCs w:val="18"/>
    </w:rPr>
  </w:style>
  <w:style w:type="character" w:customStyle="1" w:styleId="Char3">
    <w:name w:val="页眉 Char"/>
    <w:basedOn w:val="afd"/>
    <w:link w:val="aff7"/>
    <w:uiPriority w:val="99"/>
    <w:rsid w:val="002B1662"/>
    <w:rPr>
      <w:rFonts w:ascii="Times New Roman" w:eastAsia="宋体" w:hAnsi="Times New Roman" w:cs="Times New Roman"/>
      <w:sz w:val="18"/>
      <w:szCs w:val="18"/>
    </w:rPr>
  </w:style>
  <w:style w:type="paragraph" w:customStyle="1" w:styleId="afb">
    <w:name w:val="注："/>
    <w:next w:val="aff0"/>
    <w:rsid w:val="002B1662"/>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
    <w:name w:val="注×："/>
    <w:rsid w:val="002B1662"/>
    <w:pPr>
      <w:widowControl w:val="0"/>
      <w:numPr>
        <w:numId w:val="3"/>
      </w:numPr>
      <w:tabs>
        <w:tab w:val="num" w:pos="0"/>
      </w:tabs>
      <w:autoSpaceDE w:val="0"/>
      <w:autoSpaceDN w:val="0"/>
      <w:ind w:left="480" w:hanging="480"/>
      <w:jc w:val="both"/>
    </w:pPr>
    <w:rPr>
      <w:rFonts w:ascii="宋体" w:eastAsia="宋体" w:hAnsi="Times New Roman" w:cs="Times New Roman"/>
      <w:kern w:val="0"/>
      <w:sz w:val="18"/>
      <w:szCs w:val="18"/>
    </w:rPr>
  </w:style>
  <w:style w:type="paragraph" w:customStyle="1" w:styleId="af3">
    <w:name w:val="字母编号列项（一级）"/>
    <w:rsid w:val="002B1662"/>
    <w:pPr>
      <w:numPr>
        <w:numId w:val="15"/>
      </w:numPr>
      <w:jc w:val="both"/>
    </w:pPr>
    <w:rPr>
      <w:rFonts w:ascii="宋体" w:eastAsia="宋体" w:hAnsi="Times New Roman" w:cs="Times New Roman"/>
      <w:kern w:val="0"/>
      <w:szCs w:val="20"/>
    </w:rPr>
  </w:style>
  <w:style w:type="paragraph" w:customStyle="1" w:styleId="af0">
    <w:name w:val="列项◆（三级）"/>
    <w:basedOn w:val="afc"/>
    <w:rsid w:val="002B1662"/>
    <w:pPr>
      <w:numPr>
        <w:ilvl w:val="2"/>
        <w:numId w:val="4"/>
      </w:numPr>
    </w:pPr>
    <w:rPr>
      <w:rFonts w:ascii="宋体"/>
      <w:szCs w:val="21"/>
    </w:rPr>
  </w:style>
  <w:style w:type="paragraph" w:customStyle="1" w:styleId="aff8">
    <w:name w:val="编号列项（三级）"/>
    <w:rsid w:val="002B1662"/>
    <w:rPr>
      <w:rFonts w:ascii="宋体" w:eastAsia="宋体" w:hAnsi="Times New Roman" w:cs="Times New Roman"/>
      <w:kern w:val="0"/>
      <w:szCs w:val="20"/>
    </w:rPr>
  </w:style>
  <w:style w:type="paragraph" w:customStyle="1" w:styleId="af5">
    <w:name w:val="示例×："/>
    <w:basedOn w:val="a6"/>
    <w:qFormat/>
    <w:rsid w:val="002B1662"/>
    <w:pPr>
      <w:numPr>
        <w:numId w:val="6"/>
      </w:numPr>
      <w:spacing w:beforeLines="0" w:afterLines="0"/>
      <w:outlineLvl w:val="9"/>
    </w:pPr>
    <w:rPr>
      <w:rFonts w:ascii="宋体" w:eastAsia="宋体"/>
      <w:sz w:val="18"/>
      <w:szCs w:val="18"/>
    </w:rPr>
  </w:style>
  <w:style w:type="paragraph" w:customStyle="1" w:styleId="aff9">
    <w:name w:val="二级无"/>
    <w:basedOn w:val="a8"/>
    <w:rsid w:val="002B1662"/>
    <w:pPr>
      <w:spacing w:beforeLines="0" w:afterLines="0"/>
      <w:ind w:left="0"/>
    </w:pPr>
    <w:rPr>
      <w:rFonts w:ascii="宋体" w:eastAsia="宋体"/>
    </w:rPr>
  </w:style>
  <w:style w:type="paragraph" w:customStyle="1" w:styleId="ab">
    <w:name w:val="注：（正文）"/>
    <w:basedOn w:val="afb"/>
    <w:next w:val="aff0"/>
    <w:rsid w:val="002B1662"/>
    <w:pPr>
      <w:numPr>
        <w:numId w:val="17"/>
      </w:numPr>
    </w:pPr>
  </w:style>
  <w:style w:type="paragraph" w:customStyle="1" w:styleId="a5">
    <w:name w:val="注×：（正文）"/>
    <w:rsid w:val="002B1662"/>
    <w:pPr>
      <w:numPr>
        <w:numId w:val="5"/>
      </w:numPr>
      <w:jc w:val="both"/>
    </w:pPr>
    <w:rPr>
      <w:rFonts w:ascii="宋体" w:eastAsia="宋体" w:hAnsi="Times New Roman" w:cs="Times New Roman"/>
      <w:kern w:val="0"/>
      <w:sz w:val="18"/>
      <w:szCs w:val="18"/>
    </w:rPr>
  </w:style>
  <w:style w:type="paragraph" w:customStyle="1" w:styleId="affa">
    <w:name w:val="标准标志"/>
    <w:next w:val="afc"/>
    <w:rsid w:val="002B1662"/>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b">
    <w:name w:val="标准称谓"/>
    <w:next w:val="afc"/>
    <w:rsid w:val="002B166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c">
    <w:name w:val="标准书脚_偶数页"/>
    <w:rsid w:val="002B1662"/>
    <w:pPr>
      <w:spacing w:before="120"/>
      <w:ind w:left="221"/>
    </w:pPr>
    <w:rPr>
      <w:rFonts w:ascii="宋体" w:eastAsia="宋体" w:hAnsi="Times New Roman" w:cs="Times New Roman"/>
      <w:kern w:val="0"/>
      <w:sz w:val="18"/>
      <w:szCs w:val="18"/>
    </w:rPr>
  </w:style>
  <w:style w:type="paragraph" w:customStyle="1" w:styleId="affd">
    <w:name w:val="标准书眉_偶数页"/>
    <w:basedOn w:val="aff2"/>
    <w:next w:val="afc"/>
    <w:rsid w:val="002B1662"/>
    <w:pPr>
      <w:jc w:val="left"/>
    </w:pPr>
  </w:style>
  <w:style w:type="paragraph" w:customStyle="1" w:styleId="affe">
    <w:name w:val="标准书眉一"/>
    <w:rsid w:val="002B1662"/>
    <w:pPr>
      <w:jc w:val="both"/>
    </w:pPr>
    <w:rPr>
      <w:rFonts w:ascii="Times New Roman" w:eastAsia="宋体" w:hAnsi="Times New Roman" w:cs="Times New Roman"/>
      <w:kern w:val="0"/>
      <w:sz w:val="20"/>
      <w:szCs w:val="20"/>
    </w:rPr>
  </w:style>
  <w:style w:type="paragraph" w:customStyle="1" w:styleId="afff">
    <w:name w:val="参考文献"/>
    <w:basedOn w:val="afc"/>
    <w:next w:val="aff0"/>
    <w:rsid w:val="002B166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0">
    <w:name w:val="参考文献、索引标题"/>
    <w:basedOn w:val="afc"/>
    <w:next w:val="aff0"/>
    <w:rsid w:val="002B1662"/>
    <w:pPr>
      <w:keepNext/>
      <w:pageBreakBefore/>
      <w:widowControl/>
      <w:shd w:val="clear" w:color="FFFFFF" w:fill="FFFFFF"/>
      <w:spacing w:before="640" w:after="200"/>
      <w:jc w:val="center"/>
      <w:outlineLvl w:val="0"/>
    </w:pPr>
    <w:rPr>
      <w:rFonts w:ascii="黑体" w:eastAsia="黑体"/>
      <w:kern w:val="0"/>
      <w:szCs w:val="20"/>
    </w:rPr>
  </w:style>
  <w:style w:type="character" w:styleId="afff1">
    <w:name w:val="Hyperlink"/>
    <w:uiPriority w:val="99"/>
    <w:rsid w:val="002B1662"/>
    <w:rPr>
      <w:noProof/>
      <w:color w:val="0000FF"/>
      <w:spacing w:val="0"/>
      <w:w w:val="100"/>
      <w:szCs w:val="21"/>
      <w:u w:val="single"/>
    </w:rPr>
  </w:style>
  <w:style w:type="character" w:customStyle="1" w:styleId="afff2">
    <w:name w:val="发布"/>
    <w:rsid w:val="002B1662"/>
    <w:rPr>
      <w:rFonts w:ascii="黑体" w:eastAsia="黑体"/>
      <w:spacing w:val="85"/>
      <w:w w:val="100"/>
      <w:position w:val="3"/>
      <w:sz w:val="28"/>
      <w:szCs w:val="28"/>
    </w:rPr>
  </w:style>
  <w:style w:type="paragraph" w:customStyle="1" w:styleId="afff3">
    <w:name w:val="发布部门"/>
    <w:next w:val="aff0"/>
    <w:rsid w:val="002B1662"/>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4">
    <w:name w:val="发布日期"/>
    <w:rsid w:val="002B1662"/>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5">
    <w:name w:val="封面标准代替信息"/>
    <w:rsid w:val="002B1662"/>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0">
    <w:name w:val="封面标准号1"/>
    <w:rsid w:val="002B1662"/>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6">
    <w:name w:val="封面标准名称"/>
    <w:rsid w:val="002B1662"/>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7">
    <w:name w:val="封面标准英文名称"/>
    <w:basedOn w:val="afff6"/>
    <w:rsid w:val="002B1662"/>
    <w:pPr>
      <w:framePr w:wrap="around"/>
      <w:spacing w:before="370" w:line="400" w:lineRule="exact"/>
    </w:pPr>
    <w:rPr>
      <w:rFonts w:ascii="Times New Roman"/>
      <w:sz w:val="28"/>
      <w:szCs w:val="28"/>
    </w:rPr>
  </w:style>
  <w:style w:type="paragraph" w:customStyle="1" w:styleId="afff8">
    <w:name w:val="封面一致性程度标识"/>
    <w:basedOn w:val="afff7"/>
    <w:rsid w:val="002B1662"/>
    <w:pPr>
      <w:framePr w:wrap="around"/>
      <w:spacing w:before="440"/>
    </w:pPr>
    <w:rPr>
      <w:rFonts w:ascii="宋体" w:eastAsia="宋体"/>
    </w:rPr>
  </w:style>
  <w:style w:type="paragraph" w:customStyle="1" w:styleId="afff9">
    <w:name w:val="封面标准文稿类别"/>
    <w:basedOn w:val="afff8"/>
    <w:rsid w:val="002B1662"/>
    <w:pPr>
      <w:framePr w:wrap="around"/>
      <w:spacing w:after="160" w:line="240" w:lineRule="auto"/>
    </w:pPr>
    <w:rPr>
      <w:sz w:val="24"/>
    </w:rPr>
  </w:style>
  <w:style w:type="paragraph" w:customStyle="1" w:styleId="afffa">
    <w:name w:val="封面标准文稿编辑信息"/>
    <w:basedOn w:val="afff9"/>
    <w:rsid w:val="002B1662"/>
    <w:pPr>
      <w:framePr w:wrap="around"/>
      <w:spacing w:before="180" w:line="180" w:lineRule="exact"/>
    </w:pPr>
    <w:rPr>
      <w:sz w:val="21"/>
    </w:rPr>
  </w:style>
  <w:style w:type="paragraph" w:customStyle="1" w:styleId="afffb">
    <w:name w:val="封面正文"/>
    <w:rsid w:val="002B1662"/>
    <w:pPr>
      <w:jc w:val="both"/>
    </w:pPr>
    <w:rPr>
      <w:rFonts w:ascii="Times New Roman" w:eastAsia="宋体" w:hAnsi="Times New Roman" w:cs="Times New Roman"/>
      <w:kern w:val="0"/>
      <w:sz w:val="20"/>
      <w:szCs w:val="20"/>
    </w:rPr>
  </w:style>
  <w:style w:type="paragraph" w:customStyle="1" w:styleId="afffc">
    <w:name w:val="附录标识"/>
    <w:basedOn w:val="afc"/>
    <w:next w:val="aff0"/>
    <w:rsid w:val="002B1662"/>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afffd">
    <w:name w:val="附录标题"/>
    <w:basedOn w:val="aff0"/>
    <w:next w:val="aff0"/>
    <w:rsid w:val="002B1662"/>
    <w:pPr>
      <w:ind w:firstLineChars="0" w:firstLine="0"/>
      <w:jc w:val="center"/>
    </w:pPr>
    <w:rPr>
      <w:rFonts w:ascii="黑体" w:eastAsia="黑体"/>
    </w:rPr>
  </w:style>
  <w:style w:type="paragraph" w:customStyle="1" w:styleId="af6">
    <w:name w:val="附录表标号"/>
    <w:basedOn w:val="afc"/>
    <w:next w:val="aff0"/>
    <w:rsid w:val="002B1662"/>
    <w:pPr>
      <w:numPr>
        <w:numId w:val="7"/>
      </w:numPr>
      <w:tabs>
        <w:tab w:val="clear" w:pos="0"/>
      </w:tabs>
      <w:spacing w:line="14" w:lineRule="exact"/>
      <w:ind w:left="811" w:hanging="448"/>
      <w:jc w:val="center"/>
      <w:outlineLvl w:val="0"/>
    </w:pPr>
    <w:rPr>
      <w:color w:val="FFFFFF"/>
    </w:rPr>
  </w:style>
  <w:style w:type="paragraph" w:customStyle="1" w:styleId="af7">
    <w:name w:val="附录表标题"/>
    <w:basedOn w:val="afc"/>
    <w:next w:val="aff0"/>
    <w:rsid w:val="002B1662"/>
    <w:pPr>
      <w:numPr>
        <w:ilvl w:val="1"/>
        <w:numId w:val="7"/>
      </w:numPr>
      <w:tabs>
        <w:tab w:val="num" w:pos="180"/>
        <w:tab w:val="num" w:pos="360"/>
      </w:tabs>
      <w:spacing w:beforeLines="50" w:afterLines="50"/>
      <w:ind w:left="0" w:firstLine="0"/>
      <w:jc w:val="center"/>
    </w:pPr>
    <w:rPr>
      <w:rFonts w:ascii="黑体" w:eastAsia="黑体"/>
      <w:szCs w:val="21"/>
    </w:rPr>
  </w:style>
  <w:style w:type="paragraph" w:customStyle="1" w:styleId="afffe">
    <w:name w:val="附录二级条标题"/>
    <w:basedOn w:val="afc"/>
    <w:next w:val="aff0"/>
    <w:rsid w:val="002B1662"/>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
    <w:name w:val="附录二级无"/>
    <w:basedOn w:val="afffe"/>
    <w:rsid w:val="002B1662"/>
    <w:pPr>
      <w:spacing w:beforeLines="0" w:afterLines="0"/>
    </w:pPr>
    <w:rPr>
      <w:rFonts w:ascii="宋体" w:eastAsia="宋体"/>
      <w:szCs w:val="21"/>
    </w:rPr>
  </w:style>
  <w:style w:type="paragraph" w:customStyle="1" w:styleId="affff0">
    <w:name w:val="附录公式"/>
    <w:basedOn w:val="aff0"/>
    <w:next w:val="aff0"/>
    <w:link w:val="Char4"/>
    <w:qFormat/>
    <w:rsid w:val="002B1662"/>
  </w:style>
  <w:style w:type="character" w:customStyle="1" w:styleId="Char4">
    <w:name w:val="附录公式 Char"/>
    <w:basedOn w:val="Char"/>
    <w:link w:val="affff0"/>
    <w:rsid w:val="002B1662"/>
    <w:rPr>
      <w:rFonts w:ascii="宋体" w:eastAsia="宋体" w:hAnsi="Times New Roman" w:cs="Times New Roman"/>
      <w:noProof/>
      <w:kern w:val="0"/>
      <w:szCs w:val="20"/>
    </w:rPr>
  </w:style>
  <w:style w:type="paragraph" w:customStyle="1" w:styleId="affff1">
    <w:name w:val="附录公式编号制表符"/>
    <w:basedOn w:val="afc"/>
    <w:next w:val="aff0"/>
    <w:qFormat/>
    <w:rsid w:val="002B1662"/>
    <w:pPr>
      <w:widowControl/>
      <w:tabs>
        <w:tab w:val="center" w:pos="4201"/>
        <w:tab w:val="right" w:leader="dot" w:pos="9298"/>
      </w:tabs>
      <w:autoSpaceDE w:val="0"/>
      <w:autoSpaceDN w:val="0"/>
    </w:pPr>
    <w:rPr>
      <w:rFonts w:ascii="宋体"/>
      <w:noProof/>
      <w:kern w:val="0"/>
      <w:szCs w:val="20"/>
    </w:rPr>
  </w:style>
  <w:style w:type="paragraph" w:customStyle="1" w:styleId="affff2">
    <w:name w:val="附录三级条标题"/>
    <w:basedOn w:val="afffe"/>
    <w:next w:val="aff0"/>
    <w:rsid w:val="002B1662"/>
    <w:pPr>
      <w:outlineLvl w:val="4"/>
    </w:pPr>
  </w:style>
  <w:style w:type="paragraph" w:customStyle="1" w:styleId="affff3">
    <w:name w:val="附录三级无"/>
    <w:basedOn w:val="affff2"/>
    <w:rsid w:val="002B1662"/>
    <w:pPr>
      <w:spacing w:beforeLines="0" w:afterLines="0"/>
    </w:pPr>
    <w:rPr>
      <w:rFonts w:ascii="宋体" w:eastAsia="宋体"/>
      <w:szCs w:val="21"/>
    </w:rPr>
  </w:style>
  <w:style w:type="paragraph" w:customStyle="1" w:styleId="afa">
    <w:name w:val="附录数字编号列项（二级）"/>
    <w:qFormat/>
    <w:rsid w:val="002B1662"/>
    <w:pPr>
      <w:numPr>
        <w:ilvl w:val="1"/>
        <w:numId w:val="10"/>
      </w:numPr>
    </w:pPr>
    <w:rPr>
      <w:rFonts w:ascii="宋体" w:eastAsia="宋体" w:hAnsi="Times New Roman" w:cs="Times New Roman"/>
      <w:kern w:val="0"/>
      <w:szCs w:val="20"/>
    </w:rPr>
  </w:style>
  <w:style w:type="paragraph" w:customStyle="1" w:styleId="affff4">
    <w:name w:val="附录四级条标题"/>
    <w:basedOn w:val="affff2"/>
    <w:next w:val="aff0"/>
    <w:rsid w:val="002B1662"/>
    <w:pPr>
      <w:outlineLvl w:val="5"/>
    </w:pPr>
  </w:style>
  <w:style w:type="paragraph" w:customStyle="1" w:styleId="affff5">
    <w:name w:val="附录四级无"/>
    <w:basedOn w:val="affff4"/>
    <w:rsid w:val="002B1662"/>
    <w:pPr>
      <w:spacing w:beforeLines="0" w:afterLines="0"/>
    </w:pPr>
    <w:rPr>
      <w:rFonts w:ascii="宋体" w:eastAsia="宋体"/>
      <w:szCs w:val="21"/>
    </w:rPr>
  </w:style>
  <w:style w:type="paragraph" w:customStyle="1" w:styleId="ac">
    <w:name w:val="附录图标号"/>
    <w:basedOn w:val="afc"/>
    <w:rsid w:val="002B1662"/>
    <w:pPr>
      <w:keepNext/>
      <w:pageBreakBefore/>
      <w:widowControl/>
      <w:numPr>
        <w:numId w:val="8"/>
      </w:numPr>
      <w:spacing w:line="14" w:lineRule="exact"/>
      <w:ind w:left="0" w:firstLine="363"/>
      <w:jc w:val="center"/>
      <w:outlineLvl w:val="0"/>
    </w:pPr>
    <w:rPr>
      <w:color w:val="FFFFFF"/>
    </w:rPr>
  </w:style>
  <w:style w:type="paragraph" w:customStyle="1" w:styleId="ad">
    <w:name w:val="附录图标题"/>
    <w:basedOn w:val="afc"/>
    <w:next w:val="aff0"/>
    <w:rsid w:val="002B1662"/>
    <w:pPr>
      <w:numPr>
        <w:ilvl w:val="1"/>
        <w:numId w:val="8"/>
      </w:numPr>
      <w:tabs>
        <w:tab w:val="num" w:pos="363"/>
      </w:tabs>
      <w:spacing w:beforeLines="50" w:afterLines="50"/>
      <w:ind w:left="0" w:firstLine="0"/>
      <w:jc w:val="center"/>
    </w:pPr>
    <w:rPr>
      <w:rFonts w:ascii="黑体" w:eastAsia="黑体"/>
      <w:szCs w:val="21"/>
    </w:rPr>
  </w:style>
  <w:style w:type="paragraph" w:customStyle="1" w:styleId="affff6">
    <w:name w:val="附录五级条标题"/>
    <w:basedOn w:val="affff4"/>
    <w:next w:val="aff0"/>
    <w:rsid w:val="002B1662"/>
    <w:pPr>
      <w:outlineLvl w:val="6"/>
    </w:pPr>
  </w:style>
  <w:style w:type="paragraph" w:customStyle="1" w:styleId="affff7">
    <w:name w:val="附录五级无"/>
    <w:basedOn w:val="affff6"/>
    <w:rsid w:val="002B1662"/>
    <w:pPr>
      <w:spacing w:beforeLines="0" w:afterLines="0"/>
    </w:pPr>
    <w:rPr>
      <w:rFonts w:ascii="宋体" w:eastAsia="宋体"/>
      <w:szCs w:val="21"/>
    </w:rPr>
  </w:style>
  <w:style w:type="paragraph" w:customStyle="1" w:styleId="affff8">
    <w:name w:val="附录章标题"/>
    <w:next w:val="aff0"/>
    <w:rsid w:val="002B1662"/>
    <w:pPr>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ff9">
    <w:name w:val="附录一级条标题"/>
    <w:basedOn w:val="affff8"/>
    <w:next w:val="aff0"/>
    <w:rsid w:val="002B1662"/>
    <w:pPr>
      <w:autoSpaceDN w:val="0"/>
      <w:spacing w:beforeLines="50" w:afterLines="50"/>
      <w:outlineLvl w:val="2"/>
    </w:pPr>
  </w:style>
  <w:style w:type="paragraph" w:customStyle="1" w:styleId="affffa">
    <w:name w:val="附录一级无"/>
    <w:basedOn w:val="affff9"/>
    <w:rsid w:val="002B1662"/>
    <w:pPr>
      <w:spacing w:beforeLines="0" w:afterLines="0"/>
    </w:pPr>
    <w:rPr>
      <w:rFonts w:ascii="宋体" w:eastAsia="宋体"/>
      <w:szCs w:val="21"/>
    </w:rPr>
  </w:style>
  <w:style w:type="paragraph" w:customStyle="1" w:styleId="af9">
    <w:name w:val="附录字母编号列项（一级）"/>
    <w:qFormat/>
    <w:rsid w:val="002B1662"/>
    <w:pPr>
      <w:numPr>
        <w:numId w:val="10"/>
      </w:numPr>
    </w:pPr>
    <w:rPr>
      <w:rFonts w:ascii="宋体" w:eastAsia="宋体" w:hAnsi="Times New Roman" w:cs="Times New Roman"/>
      <w:noProof/>
      <w:kern w:val="0"/>
      <w:szCs w:val="20"/>
    </w:rPr>
  </w:style>
  <w:style w:type="paragraph" w:styleId="af2">
    <w:name w:val="footnote text"/>
    <w:basedOn w:val="afc"/>
    <w:link w:val="Char5"/>
    <w:rsid w:val="002B1662"/>
    <w:pPr>
      <w:numPr>
        <w:numId w:val="12"/>
      </w:numPr>
      <w:snapToGrid w:val="0"/>
      <w:jc w:val="left"/>
    </w:pPr>
    <w:rPr>
      <w:rFonts w:ascii="宋体"/>
      <w:sz w:val="18"/>
      <w:szCs w:val="18"/>
    </w:rPr>
  </w:style>
  <w:style w:type="character" w:customStyle="1" w:styleId="Char5">
    <w:name w:val="脚注文本 Char"/>
    <w:basedOn w:val="afd"/>
    <w:link w:val="af2"/>
    <w:rsid w:val="002B1662"/>
    <w:rPr>
      <w:rFonts w:ascii="宋体" w:eastAsia="宋体" w:hAnsi="Times New Roman" w:cs="Times New Roman"/>
      <w:sz w:val="18"/>
      <w:szCs w:val="18"/>
    </w:rPr>
  </w:style>
  <w:style w:type="character" w:styleId="affffb">
    <w:name w:val="footnote reference"/>
    <w:semiHidden/>
    <w:rsid w:val="002B1662"/>
    <w:rPr>
      <w:vertAlign w:val="superscript"/>
    </w:rPr>
  </w:style>
  <w:style w:type="paragraph" w:customStyle="1" w:styleId="affffc">
    <w:name w:val="列项说明"/>
    <w:basedOn w:val="afc"/>
    <w:rsid w:val="002B1662"/>
    <w:pPr>
      <w:adjustRightInd w:val="0"/>
      <w:spacing w:line="320" w:lineRule="exact"/>
      <w:ind w:leftChars="200" w:left="400" w:hangingChars="200" w:hanging="200"/>
      <w:jc w:val="left"/>
      <w:textAlignment w:val="baseline"/>
    </w:pPr>
    <w:rPr>
      <w:rFonts w:ascii="宋体"/>
      <w:kern w:val="0"/>
      <w:szCs w:val="20"/>
    </w:rPr>
  </w:style>
  <w:style w:type="paragraph" w:customStyle="1" w:styleId="affffd">
    <w:name w:val="列项说明数字编号"/>
    <w:rsid w:val="002B1662"/>
    <w:pPr>
      <w:ind w:leftChars="400" w:left="600" w:hangingChars="200" w:hanging="200"/>
    </w:pPr>
    <w:rPr>
      <w:rFonts w:ascii="宋体" w:eastAsia="宋体" w:hAnsi="Times New Roman" w:cs="Times New Roman"/>
      <w:kern w:val="0"/>
      <w:szCs w:val="20"/>
    </w:rPr>
  </w:style>
  <w:style w:type="paragraph" w:customStyle="1" w:styleId="affffe">
    <w:name w:val="目次、索引正文"/>
    <w:rsid w:val="002B1662"/>
    <w:pPr>
      <w:spacing w:line="320" w:lineRule="exact"/>
      <w:jc w:val="both"/>
    </w:pPr>
    <w:rPr>
      <w:rFonts w:ascii="宋体" w:eastAsia="宋体" w:hAnsi="Times New Roman" w:cs="Times New Roman"/>
      <w:kern w:val="0"/>
      <w:szCs w:val="20"/>
    </w:rPr>
  </w:style>
  <w:style w:type="paragraph" w:styleId="30">
    <w:name w:val="toc 3"/>
    <w:basedOn w:val="afc"/>
    <w:next w:val="afc"/>
    <w:autoRedefine/>
    <w:uiPriority w:val="39"/>
    <w:qFormat/>
    <w:rsid w:val="002B1662"/>
    <w:pPr>
      <w:tabs>
        <w:tab w:val="right" w:leader="dot" w:pos="9241"/>
      </w:tabs>
      <w:ind w:firstLineChars="100" w:firstLine="100"/>
      <w:jc w:val="left"/>
    </w:pPr>
    <w:rPr>
      <w:rFonts w:ascii="宋体"/>
      <w:szCs w:val="21"/>
    </w:rPr>
  </w:style>
  <w:style w:type="paragraph" w:styleId="40">
    <w:name w:val="toc 4"/>
    <w:basedOn w:val="afc"/>
    <w:next w:val="afc"/>
    <w:autoRedefine/>
    <w:rsid w:val="002B1662"/>
    <w:pPr>
      <w:tabs>
        <w:tab w:val="right" w:leader="dot" w:pos="9241"/>
      </w:tabs>
      <w:ind w:firstLineChars="200" w:firstLine="200"/>
      <w:jc w:val="left"/>
    </w:pPr>
    <w:rPr>
      <w:rFonts w:ascii="宋体"/>
      <w:szCs w:val="21"/>
    </w:rPr>
  </w:style>
  <w:style w:type="paragraph" w:styleId="50">
    <w:name w:val="toc 5"/>
    <w:basedOn w:val="afc"/>
    <w:next w:val="afc"/>
    <w:autoRedefine/>
    <w:rsid w:val="002B1662"/>
    <w:pPr>
      <w:tabs>
        <w:tab w:val="right" w:leader="dot" w:pos="9241"/>
      </w:tabs>
      <w:ind w:firstLineChars="300" w:firstLine="300"/>
      <w:jc w:val="left"/>
    </w:pPr>
    <w:rPr>
      <w:rFonts w:ascii="宋体"/>
      <w:szCs w:val="21"/>
    </w:rPr>
  </w:style>
  <w:style w:type="paragraph" w:styleId="6">
    <w:name w:val="toc 6"/>
    <w:basedOn w:val="afc"/>
    <w:next w:val="afc"/>
    <w:autoRedefine/>
    <w:rsid w:val="002B1662"/>
    <w:pPr>
      <w:tabs>
        <w:tab w:val="right" w:leader="dot" w:pos="9241"/>
      </w:tabs>
      <w:ind w:firstLineChars="400" w:firstLine="400"/>
      <w:jc w:val="left"/>
    </w:pPr>
    <w:rPr>
      <w:rFonts w:ascii="宋体"/>
      <w:szCs w:val="21"/>
    </w:rPr>
  </w:style>
  <w:style w:type="paragraph" w:styleId="7">
    <w:name w:val="toc 7"/>
    <w:basedOn w:val="afc"/>
    <w:next w:val="afc"/>
    <w:autoRedefine/>
    <w:rsid w:val="002B1662"/>
    <w:pPr>
      <w:tabs>
        <w:tab w:val="right" w:leader="dot" w:pos="9241"/>
      </w:tabs>
      <w:ind w:firstLineChars="500" w:firstLine="500"/>
      <w:jc w:val="left"/>
    </w:pPr>
    <w:rPr>
      <w:rFonts w:ascii="宋体"/>
      <w:szCs w:val="21"/>
    </w:rPr>
  </w:style>
  <w:style w:type="paragraph" w:styleId="8">
    <w:name w:val="toc 8"/>
    <w:basedOn w:val="afc"/>
    <w:next w:val="afc"/>
    <w:autoRedefine/>
    <w:rsid w:val="002B1662"/>
    <w:pPr>
      <w:tabs>
        <w:tab w:val="right" w:leader="dot" w:pos="9241"/>
      </w:tabs>
      <w:ind w:firstLineChars="600" w:firstLine="607"/>
      <w:jc w:val="left"/>
    </w:pPr>
    <w:rPr>
      <w:rFonts w:ascii="宋体"/>
      <w:szCs w:val="21"/>
    </w:rPr>
  </w:style>
  <w:style w:type="paragraph" w:styleId="9">
    <w:name w:val="toc 9"/>
    <w:basedOn w:val="afc"/>
    <w:next w:val="afc"/>
    <w:autoRedefine/>
    <w:rsid w:val="002B1662"/>
    <w:pPr>
      <w:ind w:left="1470"/>
      <w:jc w:val="left"/>
    </w:pPr>
    <w:rPr>
      <w:sz w:val="20"/>
      <w:szCs w:val="20"/>
    </w:rPr>
  </w:style>
  <w:style w:type="paragraph" w:customStyle="1" w:styleId="afffff">
    <w:name w:val="其他标准标志"/>
    <w:basedOn w:val="affa"/>
    <w:rsid w:val="002B1662"/>
    <w:pPr>
      <w:framePr w:w="6101" w:wrap="around" w:vAnchor="page" w:hAnchor="page" w:x="4673" w:y="942"/>
    </w:pPr>
    <w:rPr>
      <w:w w:val="130"/>
    </w:rPr>
  </w:style>
  <w:style w:type="paragraph" w:customStyle="1" w:styleId="afffff0">
    <w:name w:val="其他标准称谓"/>
    <w:next w:val="afc"/>
    <w:rsid w:val="002B1662"/>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1">
    <w:name w:val="其他发布部门"/>
    <w:basedOn w:val="afff3"/>
    <w:rsid w:val="002B1662"/>
    <w:pPr>
      <w:framePr w:wrap="around" w:y="15310"/>
      <w:spacing w:line="0" w:lineRule="atLeast"/>
    </w:pPr>
    <w:rPr>
      <w:rFonts w:ascii="黑体" w:eastAsia="黑体"/>
      <w:b w:val="0"/>
    </w:rPr>
  </w:style>
  <w:style w:type="paragraph" w:customStyle="1" w:styleId="afffff2">
    <w:name w:val="前言、引言标题"/>
    <w:next w:val="aff0"/>
    <w:rsid w:val="002B1662"/>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3">
    <w:name w:val="三级无"/>
    <w:basedOn w:val="aff4"/>
    <w:rsid w:val="002B1662"/>
    <w:pPr>
      <w:spacing w:beforeLines="0" w:afterLines="0"/>
    </w:pPr>
    <w:rPr>
      <w:rFonts w:ascii="宋体" w:eastAsia="宋体"/>
    </w:rPr>
  </w:style>
  <w:style w:type="paragraph" w:customStyle="1" w:styleId="afffff4">
    <w:name w:val="实施日期"/>
    <w:basedOn w:val="afff4"/>
    <w:rsid w:val="002B1662"/>
    <w:pPr>
      <w:framePr w:wrap="around" w:vAnchor="page" w:hAnchor="text"/>
      <w:jc w:val="right"/>
    </w:pPr>
  </w:style>
  <w:style w:type="paragraph" w:customStyle="1" w:styleId="afffff5">
    <w:name w:val="示例后文字"/>
    <w:basedOn w:val="aff0"/>
    <w:next w:val="aff0"/>
    <w:qFormat/>
    <w:rsid w:val="002B1662"/>
    <w:pPr>
      <w:ind w:firstLine="360"/>
    </w:pPr>
    <w:rPr>
      <w:sz w:val="18"/>
    </w:rPr>
  </w:style>
  <w:style w:type="paragraph" w:customStyle="1" w:styleId="afffff6">
    <w:name w:val="首示例"/>
    <w:next w:val="aff0"/>
    <w:link w:val="Char6"/>
    <w:qFormat/>
    <w:rsid w:val="002B1662"/>
    <w:pPr>
      <w:tabs>
        <w:tab w:val="num" w:pos="360"/>
      </w:tabs>
    </w:pPr>
    <w:rPr>
      <w:rFonts w:ascii="宋体" w:eastAsia="宋体" w:hAnsi="宋体" w:cs="Times New Roman"/>
      <w:sz w:val="18"/>
      <w:szCs w:val="18"/>
    </w:rPr>
  </w:style>
  <w:style w:type="character" w:customStyle="1" w:styleId="Char6">
    <w:name w:val="首示例 Char"/>
    <w:link w:val="afffff6"/>
    <w:rsid w:val="002B1662"/>
    <w:rPr>
      <w:rFonts w:ascii="宋体" w:eastAsia="宋体" w:hAnsi="宋体" w:cs="Times New Roman"/>
      <w:sz w:val="18"/>
      <w:szCs w:val="18"/>
    </w:rPr>
  </w:style>
  <w:style w:type="paragraph" w:customStyle="1" w:styleId="a0">
    <w:name w:val="四级无"/>
    <w:basedOn w:val="a9"/>
    <w:rsid w:val="002B1662"/>
    <w:pPr>
      <w:numPr>
        <w:ilvl w:val="0"/>
        <w:numId w:val="11"/>
      </w:numPr>
      <w:spacing w:beforeLines="0" w:afterLines="0"/>
      <w:ind w:firstLine="0"/>
    </w:pPr>
    <w:rPr>
      <w:rFonts w:ascii="宋体" w:eastAsia="宋体"/>
    </w:rPr>
  </w:style>
  <w:style w:type="paragraph" w:styleId="11">
    <w:name w:val="index 1"/>
    <w:basedOn w:val="afc"/>
    <w:next w:val="aff0"/>
    <w:rsid w:val="002B1662"/>
    <w:pPr>
      <w:tabs>
        <w:tab w:val="right" w:leader="dot" w:pos="9299"/>
      </w:tabs>
      <w:jc w:val="left"/>
    </w:pPr>
    <w:rPr>
      <w:rFonts w:ascii="宋体"/>
      <w:szCs w:val="21"/>
    </w:rPr>
  </w:style>
  <w:style w:type="paragraph" w:styleId="21">
    <w:name w:val="index 2"/>
    <w:basedOn w:val="afc"/>
    <w:next w:val="afc"/>
    <w:autoRedefine/>
    <w:rsid w:val="002B1662"/>
    <w:pPr>
      <w:ind w:left="420" w:hanging="210"/>
      <w:jc w:val="left"/>
    </w:pPr>
    <w:rPr>
      <w:rFonts w:ascii="Calibri" w:hAnsi="Calibri"/>
      <w:sz w:val="20"/>
      <w:szCs w:val="20"/>
    </w:rPr>
  </w:style>
  <w:style w:type="paragraph" w:styleId="31">
    <w:name w:val="index 3"/>
    <w:basedOn w:val="afc"/>
    <w:next w:val="afc"/>
    <w:autoRedefine/>
    <w:rsid w:val="002B1662"/>
    <w:pPr>
      <w:ind w:left="630" w:hanging="210"/>
      <w:jc w:val="left"/>
    </w:pPr>
    <w:rPr>
      <w:rFonts w:ascii="Calibri" w:hAnsi="Calibri"/>
      <w:sz w:val="20"/>
      <w:szCs w:val="20"/>
    </w:rPr>
  </w:style>
  <w:style w:type="paragraph" w:styleId="41">
    <w:name w:val="index 4"/>
    <w:basedOn w:val="afc"/>
    <w:next w:val="afc"/>
    <w:autoRedefine/>
    <w:rsid w:val="002B1662"/>
    <w:pPr>
      <w:ind w:left="840" w:hanging="210"/>
      <w:jc w:val="left"/>
    </w:pPr>
    <w:rPr>
      <w:rFonts w:ascii="Calibri" w:hAnsi="Calibri"/>
      <w:sz w:val="20"/>
      <w:szCs w:val="20"/>
    </w:rPr>
  </w:style>
  <w:style w:type="paragraph" w:styleId="51">
    <w:name w:val="index 5"/>
    <w:basedOn w:val="afc"/>
    <w:next w:val="afc"/>
    <w:autoRedefine/>
    <w:rsid w:val="002B1662"/>
    <w:pPr>
      <w:ind w:left="1050" w:hanging="210"/>
      <w:jc w:val="left"/>
    </w:pPr>
    <w:rPr>
      <w:rFonts w:ascii="Calibri" w:hAnsi="Calibri"/>
      <w:sz w:val="20"/>
      <w:szCs w:val="20"/>
    </w:rPr>
  </w:style>
  <w:style w:type="paragraph" w:styleId="60">
    <w:name w:val="index 6"/>
    <w:basedOn w:val="afc"/>
    <w:next w:val="afc"/>
    <w:autoRedefine/>
    <w:rsid w:val="002B1662"/>
    <w:pPr>
      <w:ind w:left="1260" w:hanging="210"/>
      <w:jc w:val="left"/>
    </w:pPr>
    <w:rPr>
      <w:rFonts w:ascii="Calibri" w:hAnsi="Calibri"/>
      <w:sz w:val="20"/>
      <w:szCs w:val="20"/>
    </w:rPr>
  </w:style>
  <w:style w:type="paragraph" w:styleId="70">
    <w:name w:val="index 7"/>
    <w:basedOn w:val="afc"/>
    <w:next w:val="afc"/>
    <w:autoRedefine/>
    <w:rsid w:val="002B1662"/>
    <w:pPr>
      <w:ind w:left="1470" w:hanging="210"/>
      <w:jc w:val="left"/>
    </w:pPr>
    <w:rPr>
      <w:rFonts w:ascii="Calibri" w:hAnsi="Calibri"/>
      <w:sz w:val="20"/>
      <w:szCs w:val="20"/>
    </w:rPr>
  </w:style>
  <w:style w:type="paragraph" w:styleId="80">
    <w:name w:val="index 8"/>
    <w:basedOn w:val="afc"/>
    <w:next w:val="afc"/>
    <w:autoRedefine/>
    <w:rsid w:val="002B1662"/>
    <w:pPr>
      <w:ind w:left="1680" w:hanging="210"/>
      <w:jc w:val="left"/>
    </w:pPr>
    <w:rPr>
      <w:rFonts w:ascii="Calibri" w:hAnsi="Calibri"/>
      <w:sz w:val="20"/>
      <w:szCs w:val="20"/>
    </w:rPr>
  </w:style>
  <w:style w:type="paragraph" w:styleId="90">
    <w:name w:val="index 9"/>
    <w:basedOn w:val="afc"/>
    <w:next w:val="afc"/>
    <w:autoRedefine/>
    <w:rsid w:val="002B1662"/>
    <w:pPr>
      <w:ind w:left="1890" w:hanging="210"/>
      <w:jc w:val="left"/>
    </w:pPr>
    <w:rPr>
      <w:rFonts w:ascii="Calibri" w:hAnsi="Calibri"/>
      <w:sz w:val="20"/>
      <w:szCs w:val="20"/>
    </w:rPr>
  </w:style>
  <w:style w:type="paragraph" w:styleId="afffff7">
    <w:name w:val="index heading"/>
    <w:basedOn w:val="afc"/>
    <w:next w:val="11"/>
    <w:rsid w:val="002B1662"/>
    <w:pPr>
      <w:spacing w:before="120" w:after="120"/>
      <w:jc w:val="center"/>
    </w:pPr>
    <w:rPr>
      <w:rFonts w:ascii="Calibri" w:hAnsi="Calibri"/>
      <w:b/>
      <w:bCs/>
      <w:iCs/>
      <w:szCs w:val="20"/>
    </w:rPr>
  </w:style>
  <w:style w:type="paragraph" w:styleId="afffff8">
    <w:name w:val="caption"/>
    <w:basedOn w:val="afc"/>
    <w:next w:val="afc"/>
    <w:uiPriority w:val="35"/>
    <w:qFormat/>
    <w:rsid w:val="002B1662"/>
    <w:pPr>
      <w:spacing w:before="152" w:after="160"/>
    </w:pPr>
    <w:rPr>
      <w:rFonts w:ascii="Arial" w:eastAsia="黑体" w:hAnsi="Arial" w:cs="Arial"/>
      <w:sz w:val="20"/>
      <w:szCs w:val="20"/>
    </w:rPr>
  </w:style>
  <w:style w:type="paragraph" w:customStyle="1" w:styleId="afffff9">
    <w:name w:val="条文脚注"/>
    <w:basedOn w:val="af2"/>
    <w:rsid w:val="002B1662"/>
    <w:pPr>
      <w:numPr>
        <w:numId w:val="0"/>
      </w:numPr>
      <w:jc w:val="both"/>
    </w:pPr>
  </w:style>
  <w:style w:type="paragraph" w:customStyle="1" w:styleId="afffffa">
    <w:name w:val="图标脚注说明"/>
    <w:basedOn w:val="aff0"/>
    <w:rsid w:val="002B1662"/>
    <w:pPr>
      <w:ind w:left="840" w:firstLineChars="0" w:hanging="420"/>
    </w:pPr>
    <w:rPr>
      <w:sz w:val="18"/>
      <w:szCs w:val="18"/>
    </w:rPr>
  </w:style>
  <w:style w:type="paragraph" w:customStyle="1" w:styleId="afffffb">
    <w:name w:val="图表脚注说明"/>
    <w:basedOn w:val="afc"/>
    <w:qFormat/>
    <w:rsid w:val="002B1662"/>
    <w:pPr>
      <w:ind w:left="544" w:hanging="181"/>
    </w:pPr>
    <w:rPr>
      <w:rFonts w:ascii="宋体"/>
      <w:sz w:val="18"/>
      <w:szCs w:val="18"/>
    </w:rPr>
  </w:style>
  <w:style w:type="paragraph" w:customStyle="1" w:styleId="afffffc">
    <w:name w:val="图的脚注"/>
    <w:next w:val="aff0"/>
    <w:autoRedefine/>
    <w:qFormat/>
    <w:rsid w:val="002B1662"/>
    <w:pPr>
      <w:widowControl w:val="0"/>
      <w:ind w:leftChars="200" w:left="840" w:hangingChars="200" w:hanging="420"/>
      <w:jc w:val="both"/>
    </w:pPr>
    <w:rPr>
      <w:rFonts w:ascii="宋体" w:eastAsia="宋体" w:hAnsi="Times New Roman" w:cs="Times New Roman"/>
      <w:kern w:val="0"/>
      <w:sz w:val="18"/>
      <w:szCs w:val="20"/>
    </w:rPr>
  </w:style>
  <w:style w:type="table" w:styleId="a3">
    <w:name w:val="Table Grid"/>
    <w:basedOn w:val="afe"/>
    <w:uiPriority w:val="39"/>
    <w:rsid w:val="002B1662"/>
    <w:pPr>
      <w:numPr>
        <w:numId w:val="13"/>
      </w:numPr>
      <w:ind w:left="0" w:firstLine="0"/>
    </w:pPr>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d">
    <w:name w:val="endnote text"/>
    <w:basedOn w:val="afc"/>
    <w:link w:val="Char7"/>
    <w:semiHidden/>
    <w:rsid w:val="002B1662"/>
    <w:pPr>
      <w:snapToGrid w:val="0"/>
      <w:jc w:val="left"/>
    </w:pPr>
  </w:style>
  <w:style w:type="character" w:customStyle="1" w:styleId="Char7">
    <w:name w:val="尾注文本 Char"/>
    <w:basedOn w:val="afd"/>
    <w:link w:val="afffffd"/>
    <w:semiHidden/>
    <w:rsid w:val="002B1662"/>
    <w:rPr>
      <w:rFonts w:ascii="Times New Roman" w:eastAsia="宋体" w:hAnsi="Times New Roman" w:cs="Times New Roman"/>
      <w:szCs w:val="24"/>
    </w:rPr>
  </w:style>
  <w:style w:type="character" w:styleId="afffffe">
    <w:name w:val="endnote reference"/>
    <w:semiHidden/>
    <w:rsid w:val="002B1662"/>
    <w:rPr>
      <w:vertAlign w:val="superscript"/>
    </w:rPr>
  </w:style>
  <w:style w:type="paragraph" w:styleId="affffff">
    <w:name w:val="Document Map"/>
    <w:basedOn w:val="afc"/>
    <w:link w:val="Char8"/>
    <w:rsid w:val="002B1662"/>
    <w:pPr>
      <w:shd w:val="clear" w:color="auto" w:fill="000080"/>
    </w:pPr>
  </w:style>
  <w:style w:type="character" w:customStyle="1" w:styleId="Char8">
    <w:name w:val="文档结构图 Char"/>
    <w:basedOn w:val="afd"/>
    <w:link w:val="affffff"/>
    <w:rsid w:val="002B1662"/>
    <w:rPr>
      <w:rFonts w:ascii="Times New Roman" w:eastAsia="宋体" w:hAnsi="Times New Roman" w:cs="Times New Roman"/>
      <w:szCs w:val="24"/>
      <w:shd w:val="clear" w:color="auto" w:fill="000080"/>
    </w:rPr>
  </w:style>
  <w:style w:type="paragraph" w:customStyle="1" w:styleId="affffff0">
    <w:name w:val="文献分类号"/>
    <w:rsid w:val="002B1662"/>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1">
    <w:name w:val="五级无"/>
    <w:basedOn w:val="aa"/>
    <w:rsid w:val="002B1662"/>
    <w:pPr>
      <w:spacing w:beforeLines="0" w:afterLines="0"/>
    </w:pPr>
    <w:rPr>
      <w:rFonts w:ascii="宋体" w:eastAsia="宋体"/>
    </w:rPr>
  </w:style>
  <w:style w:type="character" w:styleId="affffff2">
    <w:name w:val="page number"/>
    <w:rsid w:val="002B1662"/>
    <w:rPr>
      <w:rFonts w:ascii="Times New Roman" w:eastAsia="宋体" w:hAnsi="Times New Roman"/>
      <w:sz w:val="18"/>
    </w:rPr>
  </w:style>
  <w:style w:type="paragraph" w:customStyle="1" w:styleId="affffff3">
    <w:name w:val="一级无"/>
    <w:basedOn w:val="a7"/>
    <w:rsid w:val="002B1662"/>
    <w:pPr>
      <w:spacing w:beforeLines="0" w:afterLines="0"/>
    </w:pPr>
    <w:rPr>
      <w:rFonts w:ascii="宋体" w:eastAsia="宋体"/>
    </w:rPr>
  </w:style>
  <w:style w:type="character" w:styleId="affffff4">
    <w:name w:val="FollowedHyperlink"/>
    <w:rsid w:val="002B1662"/>
    <w:rPr>
      <w:color w:val="800080"/>
      <w:u w:val="single"/>
    </w:rPr>
  </w:style>
  <w:style w:type="paragraph" w:customStyle="1" w:styleId="af8">
    <w:name w:val="正文表标题"/>
    <w:next w:val="aff0"/>
    <w:rsid w:val="002B1662"/>
    <w:pPr>
      <w:numPr>
        <w:numId w:val="14"/>
      </w:numPr>
      <w:tabs>
        <w:tab w:val="num" w:pos="360"/>
      </w:tabs>
      <w:spacing w:beforeLines="50" w:afterLines="50"/>
      <w:jc w:val="center"/>
    </w:pPr>
    <w:rPr>
      <w:rFonts w:ascii="黑体" w:eastAsia="黑体" w:hAnsi="Times New Roman" w:cs="Times New Roman"/>
      <w:kern w:val="0"/>
      <w:szCs w:val="20"/>
    </w:rPr>
  </w:style>
  <w:style w:type="paragraph" w:customStyle="1" w:styleId="affffff5">
    <w:name w:val="正文公式编号制表符"/>
    <w:basedOn w:val="aff0"/>
    <w:next w:val="aff0"/>
    <w:qFormat/>
    <w:rsid w:val="002B1662"/>
    <w:pPr>
      <w:ind w:firstLineChars="0" w:firstLine="0"/>
    </w:pPr>
  </w:style>
  <w:style w:type="paragraph" w:customStyle="1" w:styleId="a2">
    <w:name w:val="正文图标题"/>
    <w:next w:val="aff0"/>
    <w:rsid w:val="002B1662"/>
    <w:pPr>
      <w:numPr>
        <w:numId w:val="18"/>
      </w:numPr>
      <w:spacing w:beforeLines="50" w:afterLines="50"/>
      <w:jc w:val="center"/>
    </w:pPr>
    <w:rPr>
      <w:rFonts w:ascii="黑体" w:eastAsia="黑体" w:hAnsi="Times New Roman" w:cs="Times New Roman"/>
      <w:kern w:val="0"/>
      <w:szCs w:val="20"/>
    </w:rPr>
  </w:style>
  <w:style w:type="paragraph" w:customStyle="1" w:styleId="affffff6">
    <w:name w:val="终结线"/>
    <w:basedOn w:val="afc"/>
    <w:rsid w:val="002B1662"/>
    <w:pPr>
      <w:framePr w:hSpace="181" w:vSpace="181" w:wrap="around" w:vAnchor="text" w:hAnchor="margin" w:xAlign="center" w:y="285"/>
    </w:pPr>
  </w:style>
  <w:style w:type="paragraph" w:customStyle="1" w:styleId="affffff7">
    <w:name w:val="其他发布日期"/>
    <w:basedOn w:val="afff4"/>
    <w:rsid w:val="002B1662"/>
    <w:pPr>
      <w:framePr w:wrap="around" w:vAnchor="page" w:hAnchor="text" w:x="1419"/>
    </w:pPr>
  </w:style>
  <w:style w:type="paragraph" w:customStyle="1" w:styleId="affffff8">
    <w:name w:val="其他实施日期"/>
    <w:basedOn w:val="afffff4"/>
    <w:rsid w:val="002B1662"/>
    <w:pPr>
      <w:framePr w:wrap="around"/>
    </w:pPr>
  </w:style>
  <w:style w:type="paragraph" w:customStyle="1" w:styleId="22">
    <w:name w:val="封面标准名称2"/>
    <w:basedOn w:val="afff6"/>
    <w:rsid w:val="002B1662"/>
    <w:pPr>
      <w:framePr w:wrap="around" w:y="4469"/>
      <w:spacing w:beforeLines="630"/>
    </w:pPr>
  </w:style>
  <w:style w:type="paragraph" w:customStyle="1" w:styleId="23">
    <w:name w:val="封面标准英文名称2"/>
    <w:basedOn w:val="afff7"/>
    <w:rsid w:val="002B1662"/>
    <w:pPr>
      <w:framePr w:wrap="around" w:y="4469"/>
    </w:pPr>
  </w:style>
  <w:style w:type="paragraph" w:customStyle="1" w:styleId="24">
    <w:name w:val="封面一致性程度标识2"/>
    <w:basedOn w:val="afff8"/>
    <w:rsid w:val="002B1662"/>
    <w:pPr>
      <w:framePr w:wrap="around" w:y="4469"/>
    </w:pPr>
  </w:style>
  <w:style w:type="paragraph" w:customStyle="1" w:styleId="25">
    <w:name w:val="封面标准文稿类别2"/>
    <w:basedOn w:val="afff9"/>
    <w:rsid w:val="002B1662"/>
    <w:pPr>
      <w:framePr w:wrap="around" w:y="4469"/>
    </w:pPr>
  </w:style>
  <w:style w:type="paragraph" w:customStyle="1" w:styleId="26">
    <w:name w:val="封面标准文稿编辑信息2"/>
    <w:basedOn w:val="afffa"/>
    <w:rsid w:val="002B1662"/>
    <w:pPr>
      <w:framePr w:wrap="around" w:y="4469"/>
    </w:pPr>
  </w:style>
  <w:style w:type="paragraph" w:customStyle="1" w:styleId="aff5">
    <w:name w:val="示例内容"/>
    <w:rsid w:val="002B1662"/>
    <w:pPr>
      <w:ind w:firstLineChars="200" w:firstLine="200"/>
    </w:pPr>
    <w:rPr>
      <w:rFonts w:ascii="宋体" w:eastAsia="宋体" w:hAnsi="Times New Roman" w:cs="Times New Roman"/>
      <w:noProof/>
      <w:kern w:val="0"/>
      <w:sz w:val="18"/>
      <w:szCs w:val="18"/>
    </w:rPr>
  </w:style>
  <w:style w:type="character" w:customStyle="1" w:styleId="QBChar">
    <w:name w:val="QB正文 Char"/>
    <w:link w:val="QB"/>
    <w:rsid w:val="002B1662"/>
    <w:rPr>
      <w:rFonts w:ascii="宋体"/>
    </w:rPr>
  </w:style>
  <w:style w:type="paragraph" w:styleId="12">
    <w:name w:val="toc 1"/>
    <w:basedOn w:val="afc"/>
    <w:next w:val="afc"/>
    <w:autoRedefine/>
    <w:uiPriority w:val="39"/>
    <w:qFormat/>
    <w:rsid w:val="002B1662"/>
    <w:pPr>
      <w:tabs>
        <w:tab w:val="right" w:leader="dot" w:pos="9242"/>
      </w:tabs>
      <w:spacing w:beforeLines="25" w:afterLines="25"/>
      <w:jc w:val="left"/>
    </w:pPr>
    <w:rPr>
      <w:rFonts w:ascii="宋体"/>
      <w:szCs w:val="21"/>
    </w:rPr>
  </w:style>
  <w:style w:type="paragraph" w:styleId="27">
    <w:name w:val="toc 2"/>
    <w:basedOn w:val="afc"/>
    <w:next w:val="afc"/>
    <w:autoRedefine/>
    <w:uiPriority w:val="39"/>
    <w:qFormat/>
    <w:rsid w:val="002B1662"/>
    <w:pPr>
      <w:tabs>
        <w:tab w:val="right" w:leader="dot" w:pos="9242"/>
      </w:tabs>
    </w:pPr>
    <w:rPr>
      <w:rFonts w:ascii="宋体"/>
      <w:szCs w:val="21"/>
    </w:rPr>
  </w:style>
  <w:style w:type="paragraph" w:customStyle="1" w:styleId="QB">
    <w:name w:val="QB正文"/>
    <w:basedOn w:val="aff0"/>
    <w:link w:val="QBChar"/>
    <w:rsid w:val="002B1662"/>
    <w:pPr>
      <w:tabs>
        <w:tab w:val="clear" w:pos="4201"/>
        <w:tab w:val="clear" w:pos="9298"/>
      </w:tabs>
      <w:ind w:firstLine="200"/>
    </w:pPr>
    <w:rPr>
      <w:rFonts w:eastAsiaTheme="minorEastAsia" w:hAnsiTheme="minorHAnsi" w:cstheme="minorBidi"/>
      <w:noProof w:val="0"/>
      <w:kern w:val="2"/>
      <w:szCs w:val="22"/>
    </w:rPr>
  </w:style>
  <w:style w:type="paragraph" w:customStyle="1" w:styleId="B1">
    <w:name w:val="B1+"/>
    <w:basedOn w:val="afc"/>
    <w:rsid w:val="002B1662"/>
    <w:pPr>
      <w:widowControl/>
      <w:numPr>
        <w:numId w:val="19"/>
      </w:numPr>
      <w:tabs>
        <w:tab w:val="left" w:pos="567"/>
      </w:tabs>
      <w:overflowPunct w:val="0"/>
      <w:autoSpaceDE w:val="0"/>
      <w:autoSpaceDN w:val="0"/>
      <w:adjustRightInd w:val="0"/>
      <w:spacing w:after="180"/>
      <w:jc w:val="left"/>
      <w:textAlignment w:val="baseline"/>
    </w:pPr>
    <w:rPr>
      <w:kern w:val="0"/>
      <w:sz w:val="20"/>
      <w:szCs w:val="20"/>
      <w:lang w:val="en-GB" w:eastAsia="en-US"/>
    </w:rPr>
  </w:style>
  <w:style w:type="paragraph" w:customStyle="1" w:styleId="QB2">
    <w:name w:val="QB标题2"/>
    <w:basedOn w:val="2"/>
    <w:link w:val="QB2Char"/>
    <w:qFormat/>
    <w:rsid w:val="002B1662"/>
    <w:pPr>
      <w:spacing w:line="415" w:lineRule="auto"/>
    </w:pPr>
    <w:rPr>
      <w:rFonts w:ascii="Arial" w:eastAsia="黑体" w:hAnsi="Arial"/>
      <w:b w:val="0"/>
      <w:bCs w:val="0"/>
      <w:sz w:val="21"/>
      <w:szCs w:val="20"/>
    </w:rPr>
  </w:style>
  <w:style w:type="paragraph" w:customStyle="1" w:styleId="QB3">
    <w:name w:val="QB标题3"/>
    <w:basedOn w:val="QB2"/>
    <w:qFormat/>
    <w:rsid w:val="002B1662"/>
  </w:style>
  <w:style w:type="paragraph" w:customStyle="1" w:styleId="QB4">
    <w:name w:val="QB标题4"/>
    <w:basedOn w:val="QB2"/>
    <w:qFormat/>
    <w:rsid w:val="002B1662"/>
  </w:style>
  <w:style w:type="paragraph" w:customStyle="1" w:styleId="QB5">
    <w:name w:val="QB标题5"/>
    <w:basedOn w:val="QB4"/>
    <w:qFormat/>
    <w:rsid w:val="002B1662"/>
  </w:style>
  <w:style w:type="paragraph" w:customStyle="1" w:styleId="QB0">
    <w:name w:val="QB表"/>
    <w:basedOn w:val="QB"/>
    <w:next w:val="QB"/>
    <w:link w:val="QBChar0"/>
    <w:rsid w:val="002B1662"/>
    <w:pPr>
      <w:ind w:firstLineChars="0" w:firstLine="0"/>
      <w:jc w:val="center"/>
    </w:pPr>
  </w:style>
  <w:style w:type="character" w:customStyle="1" w:styleId="QBChar0">
    <w:name w:val="QB表 Char"/>
    <w:link w:val="QB0"/>
    <w:rsid w:val="002B1662"/>
    <w:rPr>
      <w:rFonts w:ascii="宋体"/>
      <w:lang w:val="en-US" w:eastAsia="zh-CN"/>
    </w:rPr>
  </w:style>
  <w:style w:type="paragraph" w:customStyle="1" w:styleId="QB6">
    <w:name w:val="QB标题6"/>
    <w:basedOn w:val="QB5"/>
    <w:qFormat/>
    <w:rsid w:val="002B1662"/>
    <w:pPr>
      <w:tabs>
        <w:tab w:val="left" w:pos="1134"/>
      </w:tabs>
    </w:pPr>
  </w:style>
  <w:style w:type="paragraph" w:customStyle="1" w:styleId="QB1">
    <w:name w:val="QB图"/>
    <w:basedOn w:val="QB"/>
    <w:next w:val="QB"/>
    <w:rsid w:val="002B1662"/>
    <w:pPr>
      <w:ind w:firstLineChars="0" w:firstLine="0"/>
      <w:jc w:val="center"/>
    </w:pPr>
  </w:style>
  <w:style w:type="paragraph" w:styleId="affffff9">
    <w:name w:val="Normal (Web)"/>
    <w:basedOn w:val="afc"/>
    <w:uiPriority w:val="99"/>
    <w:rsid w:val="002B1662"/>
    <w:pPr>
      <w:widowControl/>
      <w:spacing w:before="100" w:beforeAutospacing="1" w:after="100" w:afterAutospacing="1"/>
      <w:jc w:val="left"/>
    </w:pPr>
    <w:rPr>
      <w:rFonts w:ascii="宋体" w:hAnsi="宋体" w:cs="宋体"/>
      <w:kern w:val="0"/>
      <w:sz w:val="24"/>
    </w:rPr>
  </w:style>
  <w:style w:type="character" w:styleId="affffffa">
    <w:name w:val="Strong"/>
    <w:qFormat/>
    <w:rsid w:val="002B1662"/>
    <w:rPr>
      <w:b/>
      <w:bCs/>
    </w:rPr>
  </w:style>
  <w:style w:type="paragraph" w:styleId="affffffb">
    <w:name w:val="Date"/>
    <w:basedOn w:val="afc"/>
    <w:next w:val="afc"/>
    <w:link w:val="Char9"/>
    <w:rsid w:val="002B1662"/>
    <w:pPr>
      <w:ind w:leftChars="2500" w:left="100"/>
    </w:pPr>
  </w:style>
  <w:style w:type="character" w:customStyle="1" w:styleId="Char9">
    <w:name w:val="日期 Char"/>
    <w:basedOn w:val="afd"/>
    <w:link w:val="affffffb"/>
    <w:rsid w:val="002B1662"/>
    <w:rPr>
      <w:rFonts w:ascii="Times New Roman" w:eastAsia="宋体" w:hAnsi="Times New Roman" w:cs="Times New Roman"/>
      <w:szCs w:val="24"/>
    </w:rPr>
  </w:style>
  <w:style w:type="paragraph" w:styleId="affffffc">
    <w:name w:val="Balloon Text"/>
    <w:basedOn w:val="afc"/>
    <w:link w:val="Chara"/>
    <w:rsid w:val="002B1662"/>
    <w:rPr>
      <w:sz w:val="18"/>
      <w:szCs w:val="18"/>
    </w:rPr>
  </w:style>
  <w:style w:type="character" w:customStyle="1" w:styleId="Chara">
    <w:name w:val="批注框文本 Char"/>
    <w:basedOn w:val="afd"/>
    <w:link w:val="affffffc"/>
    <w:rsid w:val="002B1662"/>
    <w:rPr>
      <w:rFonts w:ascii="Times New Roman" w:eastAsia="宋体" w:hAnsi="Times New Roman" w:cs="Times New Roman"/>
      <w:sz w:val="18"/>
      <w:szCs w:val="18"/>
    </w:rPr>
  </w:style>
  <w:style w:type="paragraph" w:styleId="TOC">
    <w:name w:val="TOC Heading"/>
    <w:basedOn w:val="1"/>
    <w:next w:val="afc"/>
    <w:uiPriority w:val="39"/>
    <w:unhideWhenUsed/>
    <w:qFormat/>
    <w:rsid w:val="002B1662"/>
    <w:pPr>
      <w:widowControl/>
      <w:spacing w:before="480" w:after="0" w:line="276" w:lineRule="auto"/>
      <w:jc w:val="left"/>
      <w:outlineLvl w:val="9"/>
    </w:pPr>
    <w:rPr>
      <w:rFonts w:ascii="Cambria" w:hAnsi="Cambria"/>
      <w:bCs/>
      <w:color w:val="365F91"/>
      <w:kern w:val="0"/>
      <w:sz w:val="28"/>
      <w:szCs w:val="28"/>
    </w:rPr>
  </w:style>
  <w:style w:type="paragraph" w:styleId="affffffd">
    <w:name w:val="List Paragraph"/>
    <w:basedOn w:val="afc"/>
    <w:uiPriority w:val="34"/>
    <w:qFormat/>
    <w:rsid w:val="002B1662"/>
    <w:pPr>
      <w:ind w:firstLineChars="200" w:firstLine="420"/>
    </w:pPr>
  </w:style>
  <w:style w:type="paragraph" w:customStyle="1" w:styleId="Default">
    <w:name w:val="Default"/>
    <w:rsid w:val="002B1662"/>
    <w:pPr>
      <w:widowControl w:val="0"/>
      <w:autoSpaceDE w:val="0"/>
      <w:autoSpaceDN w:val="0"/>
      <w:adjustRightInd w:val="0"/>
    </w:pPr>
    <w:rPr>
      <w:rFonts w:ascii="宋体" w:eastAsia="宋体" w:hAnsi="宋体" w:cs="宋体"/>
      <w:color w:val="000000"/>
      <w:kern w:val="0"/>
      <w:sz w:val="24"/>
      <w:szCs w:val="24"/>
    </w:rPr>
  </w:style>
  <w:style w:type="character" w:customStyle="1" w:styleId="QB2Char">
    <w:name w:val="QB标题2 Char"/>
    <w:link w:val="QB2"/>
    <w:rsid w:val="002B1662"/>
    <w:rPr>
      <w:rFonts w:ascii="Arial" w:eastAsia="黑体" w:hAnsi="Arial" w:cs="Times New Roman"/>
      <w:szCs w:val="20"/>
    </w:rPr>
  </w:style>
  <w:style w:type="paragraph" w:customStyle="1" w:styleId="QB7">
    <w:name w:val="QB表内文字"/>
    <w:basedOn w:val="aff0"/>
    <w:link w:val="QBChar1"/>
    <w:rsid w:val="002B1662"/>
    <w:pPr>
      <w:widowControl w:val="0"/>
      <w:tabs>
        <w:tab w:val="clear" w:pos="4201"/>
        <w:tab w:val="clear" w:pos="9298"/>
      </w:tabs>
      <w:ind w:firstLineChars="0" w:firstLine="0"/>
    </w:pPr>
    <w:rPr>
      <w:noProof w:val="0"/>
    </w:rPr>
  </w:style>
  <w:style w:type="character" w:customStyle="1" w:styleId="QBChar1">
    <w:name w:val="QB表内文字 Char"/>
    <w:link w:val="QB7"/>
    <w:rsid w:val="002B1662"/>
    <w:rPr>
      <w:rFonts w:ascii="宋体" w:eastAsia="宋体" w:hAnsi="Times New Roman" w:cs="Times New Roman"/>
      <w:kern w:val="0"/>
      <w:szCs w:val="20"/>
    </w:rPr>
  </w:style>
  <w:style w:type="paragraph" w:customStyle="1" w:styleId="QB10">
    <w:name w:val="QB标题1"/>
    <w:basedOn w:val="1"/>
    <w:qFormat/>
    <w:rsid w:val="002B1662"/>
    <w:pPr>
      <w:tabs>
        <w:tab w:val="num" w:pos="425"/>
      </w:tabs>
      <w:spacing w:line="240" w:lineRule="auto"/>
    </w:pPr>
    <w:rPr>
      <w:rFonts w:ascii="黑体" w:eastAsia="黑体"/>
      <w:b w:val="0"/>
      <w:sz w:val="21"/>
    </w:rPr>
  </w:style>
  <w:style w:type="character" w:styleId="affffffe">
    <w:name w:val="annotation reference"/>
    <w:unhideWhenUsed/>
    <w:rsid w:val="002B1662"/>
    <w:rPr>
      <w:sz w:val="21"/>
      <w:szCs w:val="21"/>
    </w:rPr>
  </w:style>
  <w:style w:type="paragraph" w:styleId="afffffff">
    <w:name w:val="annotation text"/>
    <w:basedOn w:val="afc"/>
    <w:link w:val="Charb"/>
    <w:unhideWhenUsed/>
    <w:rsid w:val="002B1662"/>
    <w:pPr>
      <w:jc w:val="left"/>
    </w:pPr>
  </w:style>
  <w:style w:type="character" w:customStyle="1" w:styleId="Charb">
    <w:name w:val="批注文字 Char"/>
    <w:basedOn w:val="afd"/>
    <w:link w:val="afffffff"/>
    <w:rsid w:val="002B1662"/>
    <w:rPr>
      <w:rFonts w:ascii="Times New Roman" w:eastAsia="宋体" w:hAnsi="Times New Roman" w:cs="Times New Roman"/>
      <w:szCs w:val="24"/>
    </w:rPr>
  </w:style>
  <w:style w:type="paragraph" w:styleId="afffffff0">
    <w:name w:val="annotation subject"/>
    <w:basedOn w:val="afffffff"/>
    <w:next w:val="afffffff"/>
    <w:link w:val="Charc"/>
    <w:unhideWhenUsed/>
    <w:rsid w:val="002B1662"/>
    <w:rPr>
      <w:b/>
      <w:bCs/>
    </w:rPr>
  </w:style>
  <w:style w:type="character" w:customStyle="1" w:styleId="Charc">
    <w:name w:val="批注主题 Char"/>
    <w:basedOn w:val="Charb"/>
    <w:link w:val="afffffff0"/>
    <w:rsid w:val="002B1662"/>
    <w:rPr>
      <w:rFonts w:ascii="Times New Roman" w:eastAsia="宋体" w:hAnsi="Times New Roman" w:cs="Times New Roman"/>
      <w:b/>
      <w:bCs/>
      <w:szCs w:val="24"/>
    </w:rPr>
  </w:style>
  <w:style w:type="numbering" w:customStyle="1" w:styleId="a4">
    <w:name w:val="项目符号"/>
    <w:rsid w:val="006B47BE"/>
    <w:pPr>
      <w:numPr>
        <w:numId w:val="20"/>
      </w:numPr>
    </w:pPr>
  </w:style>
  <w:style w:type="numbering" w:customStyle="1" w:styleId="5">
    <w:name w:val="已导入的样式“5”"/>
    <w:rsid w:val="006B47BE"/>
    <w:pPr>
      <w:numPr>
        <w:numId w:val="21"/>
      </w:numPr>
    </w:pPr>
  </w:style>
  <w:style w:type="table" w:customStyle="1" w:styleId="TableNormal">
    <w:name w:val="Table Normal"/>
    <w:rsid w:val="009B4144"/>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13">
    <w:name w:val="正文1"/>
    <w:rsid w:val="00B455B6"/>
    <w:pPr>
      <w:pBdr>
        <w:top w:val="nil"/>
        <w:left w:val="nil"/>
        <w:bottom w:val="nil"/>
        <w:right w:val="nil"/>
        <w:between w:val="nil"/>
        <w:bar w:val="nil"/>
      </w:pBdr>
    </w:pPr>
    <w:rPr>
      <w:rFonts w:ascii="Helvetica Neue" w:eastAsia="Arial Unicode MS" w:hAnsi="Helvetica Neue" w:cs="Arial Unicode MS"/>
      <w:color w:val="000000"/>
      <w:kern w:val="0"/>
      <w:sz w:val="22"/>
      <w:bdr w:val="nil"/>
    </w:rPr>
  </w:style>
  <w:style w:type="paragraph" w:customStyle="1" w:styleId="32">
    <w:name w:val="小标题 3"/>
    <w:next w:val="13"/>
    <w:rsid w:val="00B455B6"/>
    <w:pPr>
      <w:keepNext/>
      <w:pBdr>
        <w:top w:val="single" w:sz="4" w:space="0" w:color="515151"/>
        <w:left w:val="nil"/>
        <w:bottom w:val="nil"/>
        <w:right w:val="nil"/>
        <w:between w:val="nil"/>
        <w:bar w:val="nil"/>
      </w:pBdr>
      <w:spacing w:before="360" w:after="40" w:line="288" w:lineRule="auto"/>
      <w:outlineLvl w:val="2"/>
    </w:pPr>
    <w:rPr>
      <w:rFonts w:ascii="Arial Unicode MS" w:eastAsia="Helvetica Neue" w:hAnsi="Arial Unicode MS" w:cs="Arial Unicode MS" w:hint="eastAsia"/>
      <w:color w:val="000000"/>
      <w:spacing w:val="5"/>
      <w:kern w:val="0"/>
      <w:sz w:val="28"/>
      <w:szCs w:val="28"/>
      <w:bdr w:val="nil"/>
      <w:lang w:val="zh-CN"/>
    </w:rPr>
  </w:style>
  <w:style w:type="numbering" w:customStyle="1" w:styleId="af1">
    <w:name w:val="编号"/>
    <w:rsid w:val="00B455B6"/>
    <w:pPr>
      <w:numPr>
        <w:numId w:val="22"/>
      </w:numPr>
    </w:pPr>
  </w:style>
  <w:style w:type="character" w:customStyle="1" w:styleId="Char1">
    <w:name w:val="章标题 Char"/>
    <w:link w:val="a6"/>
    <w:rsid w:val="005121D3"/>
    <w:rPr>
      <w:rFonts w:ascii="黑体" w:eastAsia="黑体" w:hAnsi="Times New Roman" w:cs="Times New Roman"/>
      <w:kern w:val="0"/>
      <w:szCs w:val="20"/>
    </w:rPr>
  </w:style>
  <w:style w:type="character" w:customStyle="1" w:styleId="Char0">
    <w:name w:val="一级条标题 Char"/>
    <w:link w:val="a7"/>
    <w:rsid w:val="005121D3"/>
    <w:rPr>
      <w:rFonts w:ascii="黑体" w:eastAsia="黑体" w:hAnsi="Times New Roman" w:cs="Times New Roman"/>
      <w:kern w:val="0"/>
      <w:szCs w:val="21"/>
    </w:rPr>
  </w:style>
  <w:style w:type="paragraph" w:styleId="afffffff1">
    <w:name w:val="Body Text Indent"/>
    <w:basedOn w:val="afc"/>
    <w:link w:val="Chard"/>
    <w:uiPriority w:val="99"/>
    <w:semiHidden/>
    <w:unhideWhenUsed/>
    <w:rsid w:val="006A55A6"/>
    <w:pPr>
      <w:spacing w:after="120"/>
      <w:ind w:left="283"/>
    </w:pPr>
  </w:style>
  <w:style w:type="character" w:customStyle="1" w:styleId="Chard">
    <w:name w:val="正文文本缩进 Char"/>
    <w:basedOn w:val="afd"/>
    <w:link w:val="afffffff1"/>
    <w:uiPriority w:val="99"/>
    <w:semiHidden/>
    <w:rsid w:val="006A55A6"/>
    <w:rPr>
      <w:rFonts w:ascii="Times New Roman" w:eastAsia="宋体" w:hAnsi="Times New Roman" w:cs="Times New Roman"/>
      <w:szCs w:val="24"/>
    </w:rPr>
  </w:style>
  <w:style w:type="paragraph" w:styleId="28">
    <w:name w:val="Body Text First Indent 2"/>
    <w:basedOn w:val="afffffff1"/>
    <w:link w:val="2Char0"/>
    <w:unhideWhenUsed/>
    <w:rsid w:val="006A55A6"/>
    <w:pPr>
      <w:autoSpaceDE w:val="0"/>
      <w:autoSpaceDN w:val="0"/>
      <w:adjustRightInd w:val="0"/>
      <w:ind w:leftChars="200" w:left="420" w:firstLineChars="200" w:firstLine="420"/>
      <w:jc w:val="left"/>
    </w:pPr>
    <w:rPr>
      <w:kern w:val="0"/>
      <w:sz w:val="20"/>
      <w:szCs w:val="20"/>
    </w:rPr>
  </w:style>
  <w:style w:type="character" w:customStyle="1" w:styleId="2Char0">
    <w:name w:val="正文首行缩进 2 Char"/>
    <w:basedOn w:val="Chard"/>
    <w:link w:val="28"/>
    <w:rsid w:val="006A55A6"/>
    <w:rPr>
      <w:rFonts w:ascii="Times New Roman" w:eastAsia="宋体" w:hAnsi="Times New Roman" w:cs="Times New Roman"/>
      <w:kern w:val="0"/>
      <w:sz w:val="20"/>
      <w:szCs w:val="20"/>
    </w:rPr>
  </w:style>
  <w:style w:type="paragraph" w:styleId="afffffff2">
    <w:name w:val="Revision"/>
    <w:hidden/>
    <w:uiPriority w:val="99"/>
    <w:semiHidden/>
    <w:rsid w:val="00552F70"/>
    <w:rPr>
      <w:rFonts w:ascii="Times New Roman" w:eastAsia="宋体" w:hAnsi="Times New Roman" w:cs="Times New Roman"/>
      <w:szCs w:val="24"/>
    </w:rPr>
  </w:style>
  <w:style w:type="character" w:customStyle="1" w:styleId="VerbatimChar">
    <w:name w:val="Verbatim Char"/>
    <w:basedOn w:val="afd"/>
    <w:link w:val="SourceCode"/>
    <w:rsid w:val="000E196A"/>
    <w:rPr>
      <w:rFonts w:ascii="Consolas" w:hAnsi="Consolas"/>
      <w:sz w:val="22"/>
    </w:rPr>
  </w:style>
  <w:style w:type="paragraph" w:customStyle="1" w:styleId="SourceCode">
    <w:name w:val="Source Code"/>
    <w:basedOn w:val="afc"/>
    <w:link w:val="VerbatimChar"/>
    <w:rsid w:val="000E196A"/>
    <w:pPr>
      <w:widowControl/>
      <w:wordWrap w:val="0"/>
      <w:spacing w:after="200"/>
      <w:jc w:val="left"/>
    </w:pPr>
    <w:rPr>
      <w:rFonts w:ascii="Consolas" w:eastAsiaTheme="minorEastAsia" w:hAnsi="Consolas" w:cstheme="minorBidi"/>
      <w:sz w:val="22"/>
      <w:szCs w:val="22"/>
    </w:rPr>
  </w:style>
  <w:style w:type="character" w:customStyle="1" w:styleId="KeywordTok">
    <w:name w:val="KeywordTok"/>
    <w:basedOn w:val="VerbatimChar"/>
    <w:rsid w:val="000E196A"/>
    <w:rPr>
      <w:rFonts w:ascii="Consolas" w:hAnsi="Consolas"/>
      <w:b/>
      <w:color w:val="007020"/>
      <w:sz w:val="22"/>
    </w:rPr>
  </w:style>
  <w:style w:type="character" w:customStyle="1" w:styleId="StringTok">
    <w:name w:val="StringTok"/>
    <w:basedOn w:val="VerbatimChar"/>
    <w:rsid w:val="000E196A"/>
    <w:rPr>
      <w:rFonts w:ascii="Consolas" w:hAnsi="Consolas"/>
      <w:color w:val="4070A0"/>
      <w:sz w:val="22"/>
    </w:rPr>
  </w:style>
  <w:style w:type="character" w:customStyle="1" w:styleId="OtherTok">
    <w:name w:val="OtherTok"/>
    <w:basedOn w:val="VerbatimChar"/>
    <w:rsid w:val="000E196A"/>
    <w:rPr>
      <w:rFonts w:ascii="Consolas" w:hAnsi="Consolas"/>
      <w:color w:val="007020"/>
      <w:sz w:val="22"/>
    </w:rPr>
  </w:style>
  <w:style w:type="character" w:customStyle="1" w:styleId="NormalTok">
    <w:name w:val="NormalTok"/>
    <w:basedOn w:val="VerbatimChar"/>
    <w:rsid w:val="000E196A"/>
    <w:rPr>
      <w:rFonts w:ascii="Consolas" w:hAnsi="Consolas"/>
      <w:sz w:val="22"/>
    </w:rPr>
  </w:style>
  <w:style w:type="paragraph" w:styleId="afffffff3">
    <w:name w:val="Body Text"/>
    <w:basedOn w:val="afc"/>
    <w:link w:val="Chare"/>
    <w:uiPriority w:val="99"/>
    <w:semiHidden/>
    <w:unhideWhenUsed/>
    <w:rsid w:val="000E196A"/>
    <w:pPr>
      <w:spacing w:after="120"/>
    </w:pPr>
  </w:style>
  <w:style w:type="character" w:customStyle="1" w:styleId="Chare">
    <w:name w:val="正文文本 Char"/>
    <w:basedOn w:val="afd"/>
    <w:link w:val="afffffff3"/>
    <w:uiPriority w:val="99"/>
    <w:semiHidden/>
    <w:rsid w:val="000E196A"/>
    <w:rPr>
      <w:rFonts w:ascii="Times New Roman" w:eastAsia="宋体" w:hAnsi="Times New Roman" w:cs="Times New Roman"/>
      <w:szCs w:val="24"/>
    </w:rPr>
  </w:style>
  <w:style w:type="character" w:customStyle="1" w:styleId="CommentTok">
    <w:name w:val="CommentTok"/>
    <w:basedOn w:val="VerbatimChar"/>
    <w:rsid w:val="000E196A"/>
    <w:rPr>
      <w:rFonts w:ascii="Consolas" w:hAnsi="Consolas"/>
      <w:i/>
      <w:color w:val="60A0B0"/>
      <w:sz w:val="22"/>
    </w:rPr>
  </w:style>
  <w:style w:type="character" w:styleId="HTML">
    <w:name w:val="HTML Code"/>
    <w:basedOn w:val="afd"/>
    <w:uiPriority w:val="99"/>
    <w:semiHidden/>
    <w:unhideWhenUsed/>
    <w:rsid w:val="0063289A"/>
    <w:rPr>
      <w:rFonts w:ascii="宋体" w:eastAsia="宋体" w:hAnsi="宋体" w:cs="宋体"/>
      <w:b w:val="0"/>
      <w:bCs w:val="0"/>
      <w:i w:val="0"/>
      <w:iCs w:val="0"/>
      <w:sz w:val="24"/>
      <w:szCs w:val="24"/>
    </w:rPr>
  </w:style>
</w:styles>
</file>

<file path=word/webSettings.xml><?xml version="1.0" encoding="utf-8"?>
<w:webSettings xmlns:r="http://schemas.openxmlformats.org/officeDocument/2006/relationships" xmlns:w="http://schemas.openxmlformats.org/wordprocessingml/2006/main">
  <w:divs>
    <w:div w:id="215553469">
      <w:bodyDiv w:val="1"/>
      <w:marLeft w:val="0"/>
      <w:marRight w:val="0"/>
      <w:marTop w:val="0"/>
      <w:marBottom w:val="0"/>
      <w:divBdr>
        <w:top w:val="none" w:sz="0" w:space="0" w:color="auto"/>
        <w:left w:val="none" w:sz="0" w:space="0" w:color="auto"/>
        <w:bottom w:val="none" w:sz="0" w:space="0" w:color="auto"/>
        <w:right w:val="none" w:sz="0" w:space="0" w:color="auto"/>
      </w:divBdr>
    </w:div>
    <w:div w:id="272136449">
      <w:bodyDiv w:val="1"/>
      <w:marLeft w:val="0"/>
      <w:marRight w:val="0"/>
      <w:marTop w:val="0"/>
      <w:marBottom w:val="0"/>
      <w:divBdr>
        <w:top w:val="none" w:sz="0" w:space="0" w:color="auto"/>
        <w:left w:val="none" w:sz="0" w:space="0" w:color="auto"/>
        <w:bottom w:val="none" w:sz="0" w:space="0" w:color="auto"/>
        <w:right w:val="none" w:sz="0" w:space="0" w:color="auto"/>
      </w:divBdr>
    </w:div>
    <w:div w:id="688290639">
      <w:bodyDiv w:val="1"/>
      <w:marLeft w:val="0"/>
      <w:marRight w:val="0"/>
      <w:marTop w:val="0"/>
      <w:marBottom w:val="0"/>
      <w:divBdr>
        <w:top w:val="none" w:sz="0" w:space="0" w:color="auto"/>
        <w:left w:val="none" w:sz="0" w:space="0" w:color="auto"/>
        <w:bottom w:val="none" w:sz="0" w:space="0" w:color="auto"/>
        <w:right w:val="none" w:sz="0" w:space="0" w:color="auto"/>
      </w:divBdr>
    </w:div>
    <w:div w:id="741099623">
      <w:bodyDiv w:val="1"/>
      <w:marLeft w:val="0"/>
      <w:marRight w:val="0"/>
      <w:marTop w:val="0"/>
      <w:marBottom w:val="0"/>
      <w:divBdr>
        <w:top w:val="none" w:sz="0" w:space="0" w:color="auto"/>
        <w:left w:val="none" w:sz="0" w:space="0" w:color="auto"/>
        <w:bottom w:val="none" w:sz="0" w:space="0" w:color="auto"/>
        <w:right w:val="none" w:sz="0" w:space="0" w:color="auto"/>
      </w:divBdr>
    </w:div>
    <w:div w:id="953709447">
      <w:bodyDiv w:val="1"/>
      <w:marLeft w:val="0"/>
      <w:marRight w:val="0"/>
      <w:marTop w:val="0"/>
      <w:marBottom w:val="0"/>
      <w:divBdr>
        <w:top w:val="none" w:sz="0" w:space="0" w:color="auto"/>
        <w:left w:val="none" w:sz="0" w:space="0" w:color="auto"/>
        <w:bottom w:val="none" w:sz="0" w:space="0" w:color="auto"/>
        <w:right w:val="none" w:sz="0" w:space="0" w:color="auto"/>
      </w:divBdr>
    </w:div>
    <w:div w:id="1328099039">
      <w:bodyDiv w:val="1"/>
      <w:marLeft w:val="0"/>
      <w:marRight w:val="0"/>
      <w:marTop w:val="0"/>
      <w:marBottom w:val="0"/>
      <w:divBdr>
        <w:top w:val="none" w:sz="0" w:space="0" w:color="auto"/>
        <w:left w:val="none" w:sz="0" w:space="0" w:color="auto"/>
        <w:bottom w:val="none" w:sz="0" w:space="0" w:color="auto"/>
        <w:right w:val="none" w:sz="0" w:space="0" w:color="auto"/>
      </w:divBdr>
    </w:div>
    <w:div w:id="145798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F3EF2-BB1B-4581-BFE8-F99AC316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12</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国炜</dc:creator>
  <cp:keywords/>
  <dc:description/>
  <cp:lastModifiedBy>房昕</cp:lastModifiedBy>
  <cp:revision>4</cp:revision>
  <cp:lastPrinted>2019-04-23T07:03:00Z</cp:lastPrinted>
  <dcterms:created xsi:type="dcterms:W3CDTF">2020-11-11T13:40:00Z</dcterms:created>
  <dcterms:modified xsi:type="dcterms:W3CDTF">2020-11-12T07:02:00Z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(3)5z9G5RBfpy802LIHSIYZ3zXOSq+l7TONlHiqIjnrTCLeH/s5+N3Xe5HMJ6NJF8E/1NAN9eZ2
EO4aakW9iv0+NZTnw1R1GEqY0e+ak7xiWH43hggW19gQzYialswK2yPYBckStYrIeXSueIbH
B57m3G2XlNhDGCaddxkBicATU0DquO4ZkJ9vIYO6mwvpARtLdz6mFZUIF9I+fnDGIEO4k5cX
uiIMh3w+dBna3jpC0l</vt:lpwstr>
  </property>
  <property fmtid="{D5CDD505-2E9C-101B-9397-08002B2CF9AE}" pid="3" name="_2015_ms_pID_7253431">
    <vt:lpwstr>Hwz+iDd98Fud/rS98Uq/tbXtGdxgKAdEjgXlLgxO+9FxgYMyt2sCtz
V5cgys3kNhJ9GRueffAk1BFdhr1MXRusVA6VIt/gm1cRvMHhOmfR25FIgXICyhzE5qtjmUa4
TffnSn4DmvMVuOkRCHhzBkoaCr23uvTDRV4jTYNB3plaBFdQP07cqTI3S5ANqBbbGkCpSQsp
4oZyXpBrCzwWV1H4jijESzwDYmJnK9WBtND9</vt:lpwstr>
  </property>
  <property fmtid="{D5CDD505-2E9C-101B-9397-08002B2CF9AE}" pid="4" name="_2015_ms_pID_7253432">
    <vt:lpwstr>FA==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1604886825</vt:lpwstr>
  </property>
</Properties>
</file>